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A6B72" w:rsidRDefault="003A6B72" w:rsidP="003A6B72">
      <w:bookmarkStart w:id="0" w:name="_Hlk75363146"/>
    </w:p>
    <w:p w14:paraId="48C325BE" w14:textId="0923FDEA" w:rsidR="005A6463" w:rsidRPr="0068435E" w:rsidRDefault="005A6463" w:rsidP="005A6463">
      <w:pPr>
        <w:pStyle w:val="Ttol1"/>
        <w:ind w:left="360"/>
        <w:rPr>
          <w:sz w:val="22"/>
          <w:szCs w:val="22"/>
          <w:lang w:val="ca-ES"/>
        </w:rPr>
      </w:pPr>
      <w:r w:rsidRPr="0068435E">
        <w:rPr>
          <w:b/>
          <w:bCs/>
          <w:lang w:val="ca-ES"/>
        </w:rPr>
        <w:t>A</w:t>
      </w:r>
      <w:r w:rsidR="001C5BA3" w:rsidRPr="0068435E">
        <w:rPr>
          <w:b/>
          <w:bCs/>
          <w:lang w:val="ca-ES"/>
        </w:rPr>
        <w:t>410 LES CLASSES SÓN PUR TEATRE (PERFORMANCE A L’AULA I TEATRE FORA D’ELLA)</w:t>
      </w:r>
    </w:p>
    <w:p w14:paraId="0A37501D" w14:textId="77777777" w:rsidR="00D11C40" w:rsidRPr="0068435E" w:rsidRDefault="00D11C40" w:rsidP="003A6B72">
      <w:pPr>
        <w:rPr>
          <w:lang w:val="ca-ES"/>
        </w:rPr>
      </w:pPr>
    </w:p>
    <w:tbl>
      <w:tblPr>
        <w:tblW w:w="10348" w:type="dxa"/>
        <w:tblInd w:w="-5"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00" w:firstRow="0" w:lastRow="0" w:firstColumn="0" w:lastColumn="0" w:noHBand="0" w:noVBand="1"/>
      </w:tblPr>
      <w:tblGrid>
        <w:gridCol w:w="3524"/>
        <w:gridCol w:w="719"/>
        <w:gridCol w:w="3979"/>
        <w:gridCol w:w="2126"/>
      </w:tblGrid>
      <w:tr w:rsidR="00A56EBE" w:rsidRPr="0068435E" w14:paraId="23B6B371" w14:textId="77777777" w:rsidTr="0035277A">
        <w:tc>
          <w:tcPr>
            <w:tcW w:w="8222" w:type="dxa"/>
            <w:gridSpan w:val="3"/>
            <w:shd w:val="clear" w:color="auto" w:fill="A8D08D"/>
          </w:tcPr>
          <w:p w14:paraId="30F9B72E" w14:textId="77777777" w:rsidR="005A6463" w:rsidRPr="0068435E" w:rsidRDefault="003A4D22" w:rsidP="0035277A">
            <w:pPr>
              <w:spacing w:after="0" w:line="240" w:lineRule="auto"/>
              <w:rPr>
                <w:rFonts w:cs="Calibri Light"/>
                <w:color w:val="1F3864"/>
                <w:lang w:val="ca-ES"/>
              </w:rPr>
            </w:pPr>
            <w:r w:rsidRPr="0068435E">
              <w:rPr>
                <w:rFonts w:cs="Calibri Light"/>
                <w:b/>
                <w:bCs/>
                <w:color w:val="1F3864"/>
                <w:lang w:val="ca-ES"/>
              </w:rPr>
              <w:t>Centre</w:t>
            </w:r>
            <w:r w:rsidR="005A6463" w:rsidRPr="0068435E">
              <w:rPr>
                <w:rFonts w:cs="Calibri Light"/>
                <w:b/>
                <w:bCs/>
                <w:color w:val="1F3864"/>
                <w:lang w:val="ca-ES"/>
              </w:rPr>
              <w:t xml:space="preserve">:                                                                  </w:t>
            </w:r>
          </w:p>
        </w:tc>
        <w:tc>
          <w:tcPr>
            <w:tcW w:w="2126" w:type="dxa"/>
            <w:shd w:val="clear" w:color="auto" w:fill="A8D08D"/>
          </w:tcPr>
          <w:p w14:paraId="255DD320" w14:textId="77777777" w:rsidR="005A6463" w:rsidRPr="0068435E" w:rsidRDefault="003A4D22" w:rsidP="0035277A">
            <w:pPr>
              <w:spacing w:after="0" w:line="240" w:lineRule="auto"/>
              <w:rPr>
                <w:rFonts w:cs="Calibri Light"/>
                <w:color w:val="1F3864"/>
                <w:lang w:val="ca-ES"/>
              </w:rPr>
            </w:pPr>
            <w:r w:rsidRPr="0068435E">
              <w:rPr>
                <w:rFonts w:cs="Calibri Light"/>
                <w:b/>
                <w:bCs/>
                <w:color w:val="1F3864"/>
                <w:lang w:val="ca-ES"/>
              </w:rPr>
              <w:t>Curs</w:t>
            </w:r>
            <w:r w:rsidR="005A6463" w:rsidRPr="0068435E">
              <w:rPr>
                <w:rFonts w:cs="Calibri Light"/>
                <w:b/>
                <w:bCs/>
                <w:color w:val="1F3864"/>
                <w:lang w:val="ca-ES"/>
              </w:rPr>
              <w:t>:</w:t>
            </w:r>
          </w:p>
        </w:tc>
      </w:tr>
      <w:tr w:rsidR="00A56EBE" w:rsidRPr="0068435E" w14:paraId="1543A9D2" w14:textId="77777777" w:rsidTr="0035277A">
        <w:tc>
          <w:tcPr>
            <w:tcW w:w="10348" w:type="dxa"/>
            <w:gridSpan w:val="4"/>
            <w:shd w:val="clear" w:color="auto" w:fill="E2EFD9"/>
          </w:tcPr>
          <w:p w14:paraId="2D42078B" w14:textId="77777777" w:rsidR="005A6463" w:rsidRPr="0068435E" w:rsidRDefault="005A6463" w:rsidP="003A4D22">
            <w:pPr>
              <w:spacing w:after="0" w:line="240" w:lineRule="auto"/>
              <w:rPr>
                <w:rFonts w:cs="Calibri Light"/>
                <w:b/>
                <w:color w:val="1F3864"/>
                <w:lang w:val="ca-ES"/>
              </w:rPr>
            </w:pPr>
            <w:r w:rsidRPr="0068435E">
              <w:rPr>
                <w:rFonts w:cs="Calibri Light"/>
                <w:b/>
                <w:color w:val="1F3864"/>
                <w:lang w:val="ca-ES"/>
              </w:rPr>
              <w:t>Obje</w:t>
            </w:r>
            <w:r w:rsidR="003A4D22" w:rsidRPr="0068435E">
              <w:rPr>
                <w:rFonts w:cs="Calibri Light"/>
                <w:b/>
                <w:color w:val="1F3864"/>
                <w:lang w:val="ca-ES"/>
              </w:rPr>
              <w:t>c</w:t>
            </w:r>
            <w:r w:rsidRPr="0068435E">
              <w:rPr>
                <w:rFonts w:cs="Calibri Light"/>
                <w:b/>
                <w:color w:val="1F3864"/>
                <w:lang w:val="ca-ES"/>
              </w:rPr>
              <w:t>ti</w:t>
            </w:r>
            <w:r w:rsidR="003A4D22" w:rsidRPr="0068435E">
              <w:rPr>
                <w:rFonts w:cs="Calibri Light"/>
                <w:b/>
                <w:color w:val="1F3864"/>
                <w:lang w:val="ca-ES"/>
              </w:rPr>
              <w:t>u</w:t>
            </w:r>
            <w:r w:rsidRPr="0068435E">
              <w:rPr>
                <w:rFonts w:cs="Calibri Light"/>
                <w:b/>
                <w:color w:val="1F3864"/>
                <w:lang w:val="ca-ES"/>
              </w:rPr>
              <w:t xml:space="preserve"> </w:t>
            </w:r>
            <w:r w:rsidR="003A4D22" w:rsidRPr="0068435E">
              <w:rPr>
                <w:rFonts w:cs="Calibri Light"/>
                <w:b/>
                <w:color w:val="1F3864"/>
                <w:lang w:val="ca-ES"/>
              </w:rPr>
              <w:t>estratègic de centre</w:t>
            </w:r>
            <w:r w:rsidRPr="0068435E">
              <w:rPr>
                <w:rFonts w:cs="Calibri Light"/>
                <w:b/>
                <w:color w:val="1F3864"/>
                <w:lang w:val="ca-ES"/>
              </w:rPr>
              <w:t xml:space="preserve"> que </w:t>
            </w:r>
            <w:r w:rsidR="003A4D22" w:rsidRPr="0068435E">
              <w:rPr>
                <w:rFonts w:cs="Calibri Light"/>
                <w:b/>
                <w:color w:val="1F3864"/>
                <w:lang w:val="ca-ES"/>
              </w:rPr>
              <w:t xml:space="preserve">es vol aconseguir </w:t>
            </w:r>
            <w:r w:rsidR="002038DB" w:rsidRPr="0068435E">
              <w:rPr>
                <w:rFonts w:cs="Calibri Light"/>
                <w:bCs/>
                <w:color w:val="1F3864"/>
                <w:sz w:val="18"/>
                <w:szCs w:val="18"/>
                <w:lang w:val="ca-ES"/>
              </w:rPr>
              <w:t xml:space="preserve">(coherent </w:t>
            </w:r>
            <w:r w:rsidR="003A4D22" w:rsidRPr="0068435E">
              <w:rPr>
                <w:rFonts w:cs="Calibri Light"/>
                <w:bCs/>
                <w:color w:val="1F3864"/>
                <w:sz w:val="18"/>
                <w:szCs w:val="18"/>
                <w:lang w:val="ca-ES"/>
              </w:rPr>
              <w:t>amb</w:t>
            </w:r>
            <w:r w:rsidR="002038DB" w:rsidRPr="0068435E">
              <w:rPr>
                <w:rFonts w:cs="Calibri Light"/>
                <w:bCs/>
                <w:color w:val="1F3864"/>
                <w:sz w:val="18"/>
                <w:szCs w:val="18"/>
                <w:lang w:val="ca-ES"/>
              </w:rPr>
              <w:t xml:space="preserve"> 5.2.2 </w:t>
            </w:r>
            <w:r w:rsidR="003A4D22" w:rsidRPr="0068435E">
              <w:rPr>
                <w:rFonts w:cs="Calibri Light"/>
                <w:bCs/>
                <w:color w:val="1F3864"/>
                <w:sz w:val="18"/>
                <w:szCs w:val="18"/>
                <w:lang w:val="ca-ES"/>
              </w:rPr>
              <w:t>i</w:t>
            </w:r>
            <w:r w:rsidR="002038DB" w:rsidRPr="0068435E">
              <w:rPr>
                <w:rFonts w:cs="Calibri Light"/>
                <w:bCs/>
                <w:color w:val="1F3864"/>
                <w:sz w:val="18"/>
                <w:szCs w:val="18"/>
                <w:lang w:val="ca-ES"/>
              </w:rPr>
              <w:t>/o 7.1 PEM)</w:t>
            </w:r>
            <w:r w:rsidR="002038DB" w:rsidRPr="0068435E">
              <w:rPr>
                <w:rFonts w:cs="Calibri Light"/>
                <w:bCs/>
                <w:color w:val="1F3864"/>
                <w:lang w:val="ca-ES"/>
              </w:rPr>
              <w:t>:</w:t>
            </w:r>
          </w:p>
        </w:tc>
      </w:tr>
      <w:tr w:rsidR="00A56EBE" w:rsidRPr="0068435E" w14:paraId="5DAB6C7B" w14:textId="77777777" w:rsidTr="0035277A">
        <w:tc>
          <w:tcPr>
            <w:tcW w:w="10348" w:type="dxa"/>
            <w:gridSpan w:val="4"/>
            <w:shd w:val="clear" w:color="auto" w:fill="auto"/>
          </w:tcPr>
          <w:p w14:paraId="02EB378F" w14:textId="77777777" w:rsidR="005A6463" w:rsidRPr="0068435E" w:rsidRDefault="005A6463" w:rsidP="0035277A">
            <w:pPr>
              <w:spacing w:after="0" w:line="240" w:lineRule="auto"/>
              <w:jc w:val="center"/>
              <w:rPr>
                <w:rFonts w:cs="Calibri Light"/>
                <w:b/>
                <w:color w:val="1F3864"/>
                <w:lang w:val="ca-ES"/>
              </w:rPr>
            </w:pPr>
          </w:p>
        </w:tc>
      </w:tr>
      <w:tr w:rsidR="00A56EBE" w:rsidRPr="0068435E" w14:paraId="2C2DDD97" w14:textId="77777777" w:rsidTr="0035277A">
        <w:tc>
          <w:tcPr>
            <w:tcW w:w="10348" w:type="dxa"/>
            <w:gridSpan w:val="4"/>
            <w:shd w:val="clear" w:color="auto" w:fill="A8D08D"/>
          </w:tcPr>
          <w:p w14:paraId="5DCA5B43" w14:textId="77777777" w:rsidR="00D11C40" w:rsidRPr="0068435E" w:rsidRDefault="00D11C40" w:rsidP="003A4D22">
            <w:pPr>
              <w:spacing w:after="0" w:line="240" w:lineRule="auto"/>
              <w:ind w:left="720"/>
              <w:jc w:val="center"/>
              <w:rPr>
                <w:rFonts w:cs="Calibri Light"/>
                <w:b/>
                <w:bCs/>
                <w:color w:val="1F3864"/>
                <w:lang w:val="ca-ES"/>
              </w:rPr>
            </w:pPr>
            <w:r w:rsidRPr="0068435E">
              <w:rPr>
                <w:rFonts w:cs="Calibri Light"/>
                <w:b/>
                <w:bCs/>
                <w:color w:val="1F3864"/>
                <w:lang w:val="ca-ES"/>
              </w:rPr>
              <w:t xml:space="preserve">ALINEACIÓ </w:t>
            </w:r>
            <w:r w:rsidR="003A4D22" w:rsidRPr="0068435E">
              <w:rPr>
                <w:rFonts w:cs="Calibri Light"/>
                <w:b/>
                <w:bCs/>
                <w:color w:val="1F3864"/>
                <w:lang w:val="ca-ES"/>
              </w:rPr>
              <w:t>AMB</w:t>
            </w:r>
            <w:r w:rsidRPr="0068435E">
              <w:rPr>
                <w:rFonts w:cs="Calibri Light"/>
                <w:b/>
                <w:bCs/>
                <w:color w:val="1F3864"/>
                <w:lang w:val="ca-ES"/>
              </w:rPr>
              <w:t xml:space="preserve"> PROA+</w:t>
            </w:r>
          </w:p>
        </w:tc>
      </w:tr>
      <w:tr w:rsidR="00A56EBE" w:rsidRPr="0068435E" w14:paraId="3A093BC8" w14:textId="77777777" w:rsidTr="0035277A">
        <w:tc>
          <w:tcPr>
            <w:tcW w:w="10348" w:type="dxa"/>
            <w:gridSpan w:val="4"/>
            <w:shd w:val="clear" w:color="auto" w:fill="E2EFD9"/>
          </w:tcPr>
          <w:p w14:paraId="53DED4B4" w14:textId="77777777" w:rsidR="00D11C40" w:rsidRPr="0068435E" w:rsidRDefault="00D11C40" w:rsidP="003A4D22">
            <w:pPr>
              <w:spacing w:after="0" w:line="240" w:lineRule="auto"/>
              <w:rPr>
                <w:rFonts w:cs="Calibri Light"/>
                <w:b/>
                <w:color w:val="1F3864"/>
                <w:lang w:val="ca-ES"/>
              </w:rPr>
            </w:pPr>
            <w:r w:rsidRPr="0068435E">
              <w:rPr>
                <w:rFonts w:cs="Calibri Light"/>
                <w:b/>
                <w:color w:val="1F3864"/>
                <w:lang w:val="ca-ES"/>
              </w:rPr>
              <w:t>Obje</w:t>
            </w:r>
            <w:r w:rsidR="003A4D22" w:rsidRPr="0068435E">
              <w:rPr>
                <w:rFonts w:cs="Calibri Light"/>
                <w:b/>
                <w:color w:val="1F3864"/>
                <w:lang w:val="ca-ES"/>
              </w:rPr>
              <w:t>c</w:t>
            </w:r>
            <w:r w:rsidRPr="0068435E">
              <w:rPr>
                <w:rFonts w:cs="Calibri Light"/>
                <w:b/>
                <w:color w:val="1F3864"/>
                <w:lang w:val="ca-ES"/>
              </w:rPr>
              <w:t>ti</w:t>
            </w:r>
            <w:r w:rsidR="003A4D22" w:rsidRPr="0068435E">
              <w:rPr>
                <w:rFonts w:cs="Calibri Light"/>
                <w:b/>
                <w:color w:val="1F3864"/>
                <w:lang w:val="ca-ES"/>
              </w:rPr>
              <w:t>u</w:t>
            </w:r>
            <w:r w:rsidRPr="0068435E">
              <w:rPr>
                <w:rFonts w:cs="Calibri Light"/>
                <w:b/>
                <w:color w:val="1F3864"/>
                <w:lang w:val="ca-ES"/>
              </w:rPr>
              <w:t xml:space="preserve"> PROA+ que </w:t>
            </w:r>
            <w:r w:rsidR="003A4D22" w:rsidRPr="0068435E">
              <w:rPr>
                <w:rFonts w:cs="Calibri Light"/>
                <w:b/>
                <w:color w:val="1F3864"/>
                <w:lang w:val="ca-ES"/>
              </w:rPr>
              <w:t>a</w:t>
            </w:r>
            <w:r w:rsidRPr="0068435E">
              <w:rPr>
                <w:rFonts w:cs="Calibri Light"/>
                <w:b/>
                <w:color w:val="1F3864"/>
                <w:lang w:val="ca-ES"/>
              </w:rPr>
              <w:t>favore</w:t>
            </w:r>
            <w:r w:rsidR="003A4D22" w:rsidRPr="0068435E">
              <w:rPr>
                <w:rFonts w:cs="Calibri Light"/>
                <w:b/>
                <w:color w:val="1F3864"/>
                <w:lang w:val="ca-ES"/>
              </w:rPr>
              <w:t>ix</w:t>
            </w:r>
            <w:r w:rsidR="002038DB" w:rsidRPr="0068435E">
              <w:rPr>
                <w:rFonts w:cs="Calibri Light"/>
                <w:b/>
                <w:color w:val="1F3864"/>
                <w:lang w:val="ca-ES"/>
              </w:rPr>
              <w:t xml:space="preserve"> </w:t>
            </w:r>
            <w:r w:rsidR="002038DB" w:rsidRPr="0068435E">
              <w:rPr>
                <w:rFonts w:cs="Calibri Light"/>
                <w:bCs/>
                <w:color w:val="1F3864"/>
                <w:sz w:val="18"/>
                <w:szCs w:val="18"/>
                <w:lang w:val="ca-ES"/>
              </w:rPr>
              <w:t xml:space="preserve">(coherent </w:t>
            </w:r>
            <w:r w:rsidR="003A4D22" w:rsidRPr="0068435E">
              <w:rPr>
                <w:rFonts w:cs="Calibri Light"/>
                <w:bCs/>
                <w:color w:val="1F3864"/>
                <w:sz w:val="18"/>
                <w:szCs w:val="18"/>
                <w:lang w:val="ca-ES"/>
              </w:rPr>
              <w:t>amb</w:t>
            </w:r>
            <w:r w:rsidR="002038DB" w:rsidRPr="0068435E">
              <w:rPr>
                <w:rFonts w:cs="Calibri Light"/>
                <w:bCs/>
                <w:color w:val="1F3864"/>
                <w:sz w:val="18"/>
                <w:szCs w:val="18"/>
                <w:lang w:val="ca-ES"/>
              </w:rPr>
              <w:t xml:space="preserve"> 6.2 PEM)</w:t>
            </w:r>
          </w:p>
        </w:tc>
      </w:tr>
      <w:tr w:rsidR="00A56EBE" w:rsidRPr="0068435E" w14:paraId="6A05A809" w14:textId="77777777" w:rsidTr="0035277A">
        <w:tc>
          <w:tcPr>
            <w:tcW w:w="10348" w:type="dxa"/>
            <w:gridSpan w:val="4"/>
            <w:shd w:val="clear" w:color="auto" w:fill="auto"/>
          </w:tcPr>
          <w:p w14:paraId="0D18C81E" w14:textId="106EC20F" w:rsidR="00F31B28" w:rsidRPr="0068435E" w:rsidRDefault="00F31B28" w:rsidP="00F31B28">
            <w:pPr>
              <w:spacing w:after="0" w:line="240" w:lineRule="auto"/>
              <w:rPr>
                <w:rFonts w:cs="Calibri Light"/>
                <w:b/>
                <w:color w:val="1F3864"/>
                <w:lang w:val="ca-ES"/>
              </w:rPr>
            </w:pPr>
            <w:r w:rsidRPr="0068435E">
              <w:rPr>
                <w:rFonts w:cs="Calibri Light"/>
                <w:b/>
                <w:color w:val="1F3864"/>
                <w:lang w:val="ca-ES"/>
              </w:rPr>
              <w:t>Obje</w:t>
            </w:r>
            <w:r w:rsidR="006D0442" w:rsidRPr="0068435E">
              <w:rPr>
                <w:rFonts w:cs="Calibri Light"/>
                <w:b/>
                <w:color w:val="1F3864"/>
                <w:lang w:val="ca-ES"/>
              </w:rPr>
              <w:t>c</w:t>
            </w:r>
            <w:r w:rsidRPr="0068435E">
              <w:rPr>
                <w:rFonts w:cs="Calibri Light"/>
                <w:b/>
                <w:color w:val="1F3864"/>
                <w:lang w:val="ca-ES"/>
              </w:rPr>
              <w:t>ti</w:t>
            </w:r>
            <w:r w:rsidR="006D0442" w:rsidRPr="0068435E">
              <w:rPr>
                <w:rFonts w:cs="Calibri Light"/>
                <w:b/>
                <w:color w:val="1F3864"/>
                <w:lang w:val="ca-ES"/>
              </w:rPr>
              <w:t>u</w:t>
            </w:r>
            <w:r w:rsidRPr="0068435E">
              <w:rPr>
                <w:rFonts w:cs="Calibri Light"/>
                <w:b/>
                <w:color w:val="1F3864"/>
                <w:lang w:val="ca-ES"/>
              </w:rPr>
              <w:t>s INTERMEDIS</w:t>
            </w:r>
          </w:p>
          <w:p w14:paraId="0AC1DF66" w14:textId="46BB09A0" w:rsidR="00F31B28" w:rsidRPr="00BF4D82" w:rsidRDefault="00F31B28" w:rsidP="00F31B28">
            <w:pPr>
              <w:spacing w:after="0" w:line="240" w:lineRule="auto"/>
              <w:rPr>
                <w:rFonts w:cs="Calibri Light"/>
                <w:bCs/>
                <w:color w:val="1F3864"/>
                <w:lang w:val="ca-ES"/>
              </w:rPr>
            </w:pPr>
            <w:r w:rsidRPr="00BF4D82">
              <w:rPr>
                <w:rFonts w:cs="Calibri Light"/>
                <w:bCs/>
                <w:color w:val="1F3864"/>
                <w:lang w:val="ca-ES"/>
              </w:rPr>
              <w:t>●</w:t>
            </w:r>
            <w:r w:rsidR="000D657F" w:rsidRPr="00BF4D82">
              <w:rPr>
                <w:rFonts w:cs="Calibri Light"/>
                <w:bCs/>
                <w:color w:val="1F3864"/>
                <w:lang w:val="ca-ES"/>
              </w:rPr>
              <w:t xml:space="preserve"> </w:t>
            </w:r>
            <w:r w:rsidR="006D0442" w:rsidRPr="00BF4D82">
              <w:rPr>
                <w:rFonts w:cs="Calibri Light"/>
                <w:bCs/>
                <w:color w:val="1F3864"/>
                <w:lang w:val="ca-ES"/>
              </w:rPr>
              <w:t>Reduir</w:t>
            </w:r>
            <w:r w:rsidRPr="00BF4D82">
              <w:rPr>
                <w:rFonts w:cs="Calibri Light"/>
                <w:bCs/>
                <w:color w:val="1F3864"/>
                <w:lang w:val="ca-ES"/>
              </w:rPr>
              <w:t xml:space="preserve"> </w:t>
            </w:r>
            <w:r w:rsidR="00512E3D" w:rsidRPr="00BF4D82">
              <w:rPr>
                <w:rFonts w:cs="Calibri Light"/>
                <w:bCs/>
                <w:color w:val="1F3864"/>
                <w:lang w:val="ca-ES"/>
              </w:rPr>
              <w:t>l’absentisme</w:t>
            </w:r>
            <w:r w:rsidRPr="00BF4D82">
              <w:rPr>
                <w:rFonts w:cs="Calibri Light"/>
                <w:bCs/>
                <w:color w:val="1F3864"/>
                <w:lang w:val="ca-ES"/>
              </w:rPr>
              <w:t xml:space="preserve"> escolar </w:t>
            </w:r>
            <w:r w:rsidR="00AF2071">
              <w:rPr>
                <w:rFonts w:cs="Calibri Light"/>
                <w:bCs/>
                <w:color w:val="1F3864"/>
                <w:lang w:val="ca-ES"/>
              </w:rPr>
              <w:t>I</w:t>
            </w:r>
            <w:r w:rsidRPr="00BF4D82">
              <w:rPr>
                <w:rFonts w:cs="Calibri Light"/>
                <w:bCs/>
                <w:color w:val="1F3864"/>
                <w:lang w:val="ca-ES"/>
              </w:rPr>
              <w:t xml:space="preserve"> </w:t>
            </w:r>
            <w:r w:rsidR="00512E3D" w:rsidRPr="00BF4D82">
              <w:rPr>
                <w:rFonts w:cs="Calibri Light"/>
                <w:bCs/>
                <w:color w:val="1F3864"/>
                <w:lang w:val="ca-ES"/>
              </w:rPr>
              <w:t>millorar</w:t>
            </w:r>
            <w:r w:rsidRPr="00BF4D82">
              <w:rPr>
                <w:rFonts w:cs="Calibri Light"/>
                <w:bCs/>
                <w:color w:val="1F3864"/>
                <w:lang w:val="ca-ES"/>
              </w:rPr>
              <w:t xml:space="preserve"> l</w:t>
            </w:r>
            <w:r w:rsidR="00512E3D" w:rsidRPr="00BF4D82">
              <w:rPr>
                <w:rFonts w:cs="Calibri Light"/>
                <w:bCs/>
                <w:color w:val="1F3864"/>
                <w:lang w:val="ca-ES"/>
              </w:rPr>
              <w:t>e</w:t>
            </w:r>
            <w:r w:rsidRPr="00BF4D82">
              <w:rPr>
                <w:rFonts w:cs="Calibri Light"/>
                <w:bCs/>
                <w:color w:val="1F3864"/>
                <w:lang w:val="ca-ES"/>
              </w:rPr>
              <w:t xml:space="preserve">s fases del </w:t>
            </w:r>
            <w:r w:rsidR="00512E3D" w:rsidRPr="00BF4D82">
              <w:rPr>
                <w:rFonts w:cs="Calibri Light"/>
                <w:bCs/>
                <w:color w:val="1F3864"/>
                <w:lang w:val="ca-ES"/>
              </w:rPr>
              <w:t>procés</w:t>
            </w:r>
            <w:r w:rsidRPr="00BF4D82">
              <w:rPr>
                <w:rFonts w:cs="Calibri Light"/>
                <w:bCs/>
                <w:color w:val="1F3864"/>
                <w:lang w:val="ca-ES"/>
              </w:rPr>
              <w:t xml:space="preserve"> d</w:t>
            </w:r>
            <w:r w:rsidR="00512E3D" w:rsidRPr="00BF4D82">
              <w:rPr>
                <w:rFonts w:cs="Calibri Light"/>
                <w:bCs/>
                <w:color w:val="1F3864"/>
                <w:lang w:val="ca-ES"/>
              </w:rPr>
              <w:t>’</w:t>
            </w:r>
            <w:r w:rsidRPr="00BF4D82">
              <w:rPr>
                <w:rFonts w:cs="Calibri Light"/>
                <w:bCs/>
                <w:color w:val="1F3864"/>
                <w:lang w:val="ca-ES"/>
              </w:rPr>
              <w:t>apren</w:t>
            </w:r>
            <w:r w:rsidR="00512E3D" w:rsidRPr="00BF4D82">
              <w:rPr>
                <w:rFonts w:cs="Calibri Light"/>
                <w:bCs/>
                <w:color w:val="1F3864"/>
                <w:lang w:val="ca-ES"/>
              </w:rPr>
              <w:t>entatg</w:t>
            </w:r>
            <w:r w:rsidRPr="00BF4D82">
              <w:rPr>
                <w:rFonts w:cs="Calibri Light"/>
                <w:bCs/>
                <w:color w:val="1F3864"/>
                <w:lang w:val="ca-ES"/>
              </w:rPr>
              <w:t xml:space="preserve">e. </w:t>
            </w:r>
          </w:p>
          <w:p w14:paraId="4AA3FDE2" w14:textId="6FFB0C50" w:rsidR="00F31B28" w:rsidRPr="00BF4D82" w:rsidRDefault="00F31B28" w:rsidP="00F31B28">
            <w:pPr>
              <w:spacing w:after="0" w:line="240" w:lineRule="auto"/>
              <w:rPr>
                <w:rFonts w:cs="Calibri Light"/>
                <w:bCs/>
                <w:color w:val="1F3864"/>
                <w:lang w:val="ca-ES"/>
              </w:rPr>
            </w:pPr>
            <w:r w:rsidRPr="00BF4D82">
              <w:rPr>
                <w:rFonts w:cs="Calibri Light"/>
                <w:bCs/>
                <w:color w:val="1F3864"/>
                <w:lang w:val="ca-ES"/>
              </w:rPr>
              <w:t>●</w:t>
            </w:r>
            <w:r w:rsidR="000D657F" w:rsidRPr="00BF4D82">
              <w:rPr>
                <w:rFonts w:cs="Calibri Light"/>
                <w:bCs/>
                <w:color w:val="1F3864"/>
                <w:lang w:val="ca-ES"/>
              </w:rPr>
              <w:t xml:space="preserve"> </w:t>
            </w:r>
            <w:r w:rsidRPr="00BF4D82">
              <w:rPr>
                <w:rFonts w:cs="Calibri Light"/>
                <w:bCs/>
                <w:color w:val="1F3864"/>
                <w:lang w:val="ca-ES"/>
              </w:rPr>
              <w:t xml:space="preserve">Incrementar </w:t>
            </w:r>
            <w:r w:rsidR="00512E3D" w:rsidRPr="00BF4D82">
              <w:rPr>
                <w:rFonts w:cs="Calibri Light"/>
                <w:bCs/>
                <w:color w:val="1F3864"/>
                <w:lang w:val="ca-ES"/>
              </w:rPr>
              <w:t>e</w:t>
            </w:r>
            <w:r w:rsidRPr="00BF4D82">
              <w:rPr>
                <w:rFonts w:cs="Calibri Light"/>
                <w:bCs/>
                <w:color w:val="1F3864"/>
                <w:lang w:val="ca-ES"/>
              </w:rPr>
              <w:t xml:space="preserve">ls </w:t>
            </w:r>
            <w:r w:rsidR="00512E3D" w:rsidRPr="00BF4D82">
              <w:rPr>
                <w:rFonts w:cs="Calibri Light"/>
                <w:bCs/>
                <w:color w:val="1F3864"/>
                <w:lang w:val="ca-ES"/>
              </w:rPr>
              <w:t>resultats</w:t>
            </w:r>
            <w:r w:rsidRPr="00BF4D82">
              <w:rPr>
                <w:rFonts w:cs="Calibri Light"/>
                <w:bCs/>
                <w:color w:val="1F3864"/>
                <w:lang w:val="ca-ES"/>
              </w:rPr>
              <w:t xml:space="preserve"> escolars d</w:t>
            </w:r>
            <w:r w:rsidR="00512E3D" w:rsidRPr="00BF4D82">
              <w:rPr>
                <w:rFonts w:cs="Calibri Light"/>
                <w:bCs/>
                <w:color w:val="1F3864"/>
                <w:lang w:val="ca-ES"/>
              </w:rPr>
              <w:t>’</w:t>
            </w:r>
            <w:r w:rsidRPr="00BF4D82">
              <w:rPr>
                <w:rFonts w:cs="Calibri Light"/>
                <w:bCs/>
                <w:color w:val="1F3864"/>
                <w:lang w:val="ca-ES"/>
              </w:rPr>
              <w:t>apren</w:t>
            </w:r>
            <w:r w:rsidR="00512E3D" w:rsidRPr="00BF4D82">
              <w:rPr>
                <w:rFonts w:cs="Calibri Light"/>
                <w:bCs/>
                <w:color w:val="1F3864"/>
                <w:lang w:val="ca-ES"/>
              </w:rPr>
              <w:t>entatg</w:t>
            </w:r>
            <w:r w:rsidRPr="00BF4D82">
              <w:rPr>
                <w:rFonts w:cs="Calibri Light"/>
                <w:bCs/>
                <w:color w:val="1F3864"/>
                <w:lang w:val="ca-ES"/>
              </w:rPr>
              <w:t>es cogniti</w:t>
            </w:r>
            <w:r w:rsidR="00512E3D" w:rsidRPr="00BF4D82">
              <w:rPr>
                <w:rFonts w:cs="Calibri Light"/>
                <w:bCs/>
                <w:color w:val="1F3864"/>
                <w:lang w:val="ca-ES"/>
              </w:rPr>
              <w:t>u</w:t>
            </w:r>
            <w:r w:rsidRPr="00BF4D82">
              <w:rPr>
                <w:rFonts w:cs="Calibri Light"/>
                <w:bCs/>
                <w:color w:val="1F3864"/>
                <w:lang w:val="ca-ES"/>
              </w:rPr>
              <w:t xml:space="preserve">s </w:t>
            </w:r>
            <w:r w:rsidR="00512E3D" w:rsidRPr="00BF4D82">
              <w:rPr>
                <w:rFonts w:cs="Calibri Light"/>
                <w:bCs/>
                <w:color w:val="1F3864"/>
                <w:lang w:val="ca-ES"/>
              </w:rPr>
              <w:t>i</w:t>
            </w:r>
            <w:r w:rsidRPr="00BF4D82">
              <w:rPr>
                <w:rFonts w:cs="Calibri Light"/>
                <w:bCs/>
                <w:color w:val="1F3864"/>
                <w:lang w:val="ca-ES"/>
              </w:rPr>
              <w:t xml:space="preserve"> socioemocionals.</w:t>
            </w:r>
          </w:p>
          <w:p w14:paraId="104F98ED" w14:textId="77777777" w:rsidR="00F31B28" w:rsidRPr="0068435E" w:rsidRDefault="00F31B28" w:rsidP="00F31B28">
            <w:pPr>
              <w:spacing w:after="0" w:line="240" w:lineRule="auto"/>
              <w:rPr>
                <w:rFonts w:cs="Calibri Light"/>
                <w:b/>
                <w:color w:val="1F3864"/>
                <w:lang w:val="ca-ES"/>
              </w:rPr>
            </w:pPr>
          </w:p>
          <w:p w14:paraId="6DBB78E4" w14:textId="052E1ECE" w:rsidR="00810742" w:rsidRDefault="00512E3D" w:rsidP="00F31B28">
            <w:pPr>
              <w:spacing w:after="0" w:line="240" w:lineRule="auto"/>
              <w:rPr>
                <w:rFonts w:cs="Calibri Light"/>
                <w:bCs/>
                <w:color w:val="1F3864"/>
                <w:lang w:val="ca-ES"/>
              </w:rPr>
            </w:pPr>
            <w:r w:rsidRPr="0068435E">
              <w:rPr>
                <w:rFonts w:cs="Calibri Light"/>
                <w:b/>
                <w:color w:val="1F3864"/>
                <w:lang w:val="ca-ES"/>
              </w:rPr>
              <w:t>Objectius d’ACTITUDS EN EL CENTRI d’educació</w:t>
            </w:r>
            <w:r w:rsidRPr="0068435E">
              <w:rPr>
                <w:rFonts w:cs="Calibri Light"/>
                <w:b/>
                <w:color w:val="1F3864"/>
                <w:lang w:val="ca-ES"/>
              </w:rPr>
              <w:br/>
            </w:r>
            <w:r w:rsidRPr="00BF4D82">
              <w:rPr>
                <w:rFonts w:cs="Calibri Light"/>
                <w:bCs/>
                <w:color w:val="1F3864"/>
                <w:lang w:val="ca-ES"/>
              </w:rPr>
              <w:t>● Aconseguir i mantenir un bon clima en el centr</w:t>
            </w:r>
            <w:r w:rsidR="00AF2071">
              <w:rPr>
                <w:rFonts w:cs="Calibri Light"/>
                <w:bCs/>
                <w:color w:val="1F3864"/>
                <w:lang w:val="ca-ES"/>
              </w:rPr>
              <w:t>e</w:t>
            </w:r>
            <w:r w:rsidRPr="00BF4D82">
              <w:rPr>
                <w:rFonts w:cs="Calibri Light"/>
                <w:bCs/>
                <w:color w:val="1F3864"/>
                <w:lang w:val="ca-ES"/>
              </w:rPr>
              <w:t xml:space="preserve"> d’educació.</w:t>
            </w:r>
            <w:r w:rsidRPr="00BF4D82">
              <w:rPr>
                <w:rFonts w:cs="Calibri Light"/>
                <w:bCs/>
                <w:color w:val="1F3864"/>
                <w:lang w:val="ca-ES"/>
              </w:rPr>
              <w:br/>
              <w:t>● Aconseguir i mantenir un bon nivell de satisfacció d'aprendre i ensenyar.</w:t>
            </w:r>
            <w:r w:rsidRPr="00BF4D82">
              <w:rPr>
                <w:rFonts w:cs="Calibri Light"/>
                <w:bCs/>
                <w:color w:val="1F3864"/>
                <w:lang w:val="ca-ES"/>
              </w:rPr>
              <w:br/>
              <w:t>● Aconseguir i mantenir expectatives positives del professorat sobre</w:t>
            </w:r>
            <w:r w:rsidR="00547CDF">
              <w:rPr>
                <w:rFonts w:cs="Calibri Light"/>
                <w:bCs/>
                <w:color w:val="1F3864"/>
                <w:lang w:val="ca-ES"/>
              </w:rPr>
              <w:t xml:space="preserve"> </w:t>
            </w:r>
            <w:r w:rsidRPr="00BF4D82">
              <w:rPr>
                <w:rFonts w:cs="Calibri Light"/>
                <w:bCs/>
                <w:color w:val="1F3864"/>
                <w:lang w:val="ca-ES"/>
              </w:rPr>
              <w:t>tot l'alumnat.</w:t>
            </w:r>
            <w:r w:rsidRPr="00BF4D82">
              <w:rPr>
                <w:rFonts w:cs="Calibri Light"/>
                <w:bCs/>
                <w:color w:val="1F3864"/>
                <w:lang w:val="ca-ES"/>
              </w:rPr>
              <w:br/>
              <w:t>● Avançar cap a una escola inclusiva i sense segregació interna en el centre.</w:t>
            </w:r>
            <w:r w:rsidRPr="0068435E">
              <w:rPr>
                <w:rFonts w:cs="Calibri Light"/>
                <w:b/>
                <w:color w:val="1F3864"/>
                <w:lang w:val="ca-ES"/>
              </w:rPr>
              <w:br/>
            </w:r>
            <w:r w:rsidRPr="0068435E">
              <w:rPr>
                <w:rFonts w:cs="Calibri Light"/>
                <w:b/>
                <w:color w:val="1F3864"/>
                <w:lang w:val="ca-ES"/>
              </w:rPr>
              <w:br/>
              <w:t>Objectius de RECURSOS</w:t>
            </w:r>
            <w:r w:rsidRPr="0068435E">
              <w:rPr>
                <w:rFonts w:cs="Calibri Light"/>
                <w:b/>
                <w:color w:val="1F3864"/>
                <w:lang w:val="ca-ES"/>
              </w:rPr>
              <w:br/>
            </w:r>
            <w:r w:rsidRPr="00BF4D82">
              <w:rPr>
                <w:rFonts w:cs="Calibri Light"/>
                <w:bCs/>
                <w:color w:val="1F3864"/>
                <w:lang w:val="ca-ES"/>
              </w:rPr>
              <w:t>● Integrar l'educació formal, no formal i informal al servei dels objectius intermedis.</w:t>
            </w:r>
            <w:r w:rsidRPr="0068435E">
              <w:rPr>
                <w:rFonts w:cs="Calibri Light"/>
                <w:b/>
                <w:color w:val="1F3864"/>
                <w:lang w:val="ca-ES"/>
              </w:rPr>
              <w:br/>
            </w:r>
            <w:r w:rsidRPr="0068435E">
              <w:rPr>
                <w:rFonts w:cs="Calibri Light"/>
                <w:b/>
                <w:color w:val="1F3864"/>
                <w:lang w:val="ca-ES"/>
              </w:rPr>
              <w:br/>
              <w:t>Objectius d'ENTORN que incideixen en els objectius intermedis</w:t>
            </w:r>
            <w:r w:rsidRPr="0068435E">
              <w:rPr>
                <w:rFonts w:cs="Calibri Light"/>
                <w:b/>
                <w:color w:val="1F3864"/>
                <w:lang w:val="ca-ES"/>
              </w:rPr>
              <w:br/>
            </w:r>
            <w:r w:rsidRPr="00BF4D82">
              <w:rPr>
                <w:rFonts w:cs="Calibri Light"/>
                <w:bCs/>
                <w:color w:val="1F3864"/>
                <w:lang w:val="ca-ES"/>
              </w:rPr>
              <w:t>● Col·laborar a assegurar unes condicions mínimes d'educabilitat per a tot l'alumnat</w:t>
            </w:r>
            <w:r w:rsidR="00547CDF">
              <w:rPr>
                <w:rFonts w:cs="Calibri Light"/>
                <w:bCs/>
                <w:color w:val="1F3864"/>
                <w:lang w:val="ca-ES"/>
              </w:rPr>
              <w:t>.</w:t>
            </w:r>
          </w:p>
          <w:p w14:paraId="5A39BBE3" w14:textId="0DE428A4" w:rsidR="00BF4D82" w:rsidRPr="0068435E" w:rsidRDefault="00BF4D82" w:rsidP="00F31B28">
            <w:pPr>
              <w:spacing w:after="0" w:line="240" w:lineRule="auto"/>
              <w:rPr>
                <w:rFonts w:cs="Calibri Light"/>
                <w:b/>
                <w:color w:val="1F3864"/>
                <w:lang w:val="ca-ES"/>
              </w:rPr>
            </w:pPr>
          </w:p>
        </w:tc>
      </w:tr>
      <w:tr w:rsidR="00A56EBE" w:rsidRPr="0068435E" w14:paraId="019D359F" w14:textId="77777777" w:rsidTr="0035277A">
        <w:tc>
          <w:tcPr>
            <w:tcW w:w="10348" w:type="dxa"/>
            <w:gridSpan w:val="4"/>
            <w:shd w:val="clear" w:color="auto" w:fill="E2EFD9"/>
          </w:tcPr>
          <w:p w14:paraId="75ABEB09" w14:textId="77777777" w:rsidR="00D11C40" w:rsidRPr="0068435E" w:rsidRDefault="003A4D22" w:rsidP="003A4D22">
            <w:pPr>
              <w:spacing w:after="0" w:line="240" w:lineRule="auto"/>
              <w:rPr>
                <w:rFonts w:cs="Calibri Light"/>
                <w:b/>
                <w:color w:val="1F3864"/>
                <w:lang w:val="ca-ES"/>
              </w:rPr>
            </w:pPr>
            <w:r w:rsidRPr="0068435E">
              <w:rPr>
                <w:rFonts w:cs="Calibri Light"/>
                <w:b/>
                <w:color w:val="1F3864"/>
                <w:lang w:val="ca-ES"/>
              </w:rPr>
              <w:t>Estratègia</w:t>
            </w:r>
            <w:r w:rsidR="00D11C40" w:rsidRPr="0068435E">
              <w:rPr>
                <w:rFonts w:cs="Calibri Light"/>
                <w:b/>
                <w:color w:val="1F3864"/>
                <w:lang w:val="ca-ES"/>
              </w:rPr>
              <w:t xml:space="preserve"> PROA+ que impulsa</w:t>
            </w:r>
            <w:r w:rsidR="002038DB" w:rsidRPr="0068435E">
              <w:rPr>
                <w:rFonts w:cs="Calibri Light"/>
                <w:b/>
                <w:color w:val="1F3864"/>
                <w:lang w:val="ca-ES"/>
              </w:rPr>
              <w:t xml:space="preserve"> </w:t>
            </w:r>
            <w:r w:rsidR="002038DB" w:rsidRPr="0068435E">
              <w:rPr>
                <w:rFonts w:cs="Calibri Light"/>
                <w:bCs/>
                <w:color w:val="1F3864"/>
                <w:sz w:val="18"/>
                <w:szCs w:val="18"/>
                <w:lang w:val="ca-ES"/>
              </w:rPr>
              <w:t>(</w:t>
            </w:r>
            <w:r w:rsidRPr="0068435E">
              <w:rPr>
                <w:rFonts w:cs="Calibri Light"/>
                <w:bCs/>
                <w:color w:val="1F3864"/>
                <w:sz w:val="18"/>
                <w:szCs w:val="18"/>
                <w:lang w:val="ca-ES"/>
              </w:rPr>
              <w:t>coherent amb</w:t>
            </w:r>
            <w:r w:rsidR="002038DB" w:rsidRPr="0068435E">
              <w:rPr>
                <w:rFonts w:cs="Calibri Light"/>
                <w:bCs/>
                <w:color w:val="1F3864"/>
                <w:sz w:val="18"/>
                <w:szCs w:val="18"/>
                <w:lang w:val="ca-ES"/>
              </w:rPr>
              <w:t xml:space="preserve"> 6.2 PEM)</w:t>
            </w:r>
          </w:p>
        </w:tc>
      </w:tr>
      <w:tr w:rsidR="00A56EBE" w:rsidRPr="0068435E" w14:paraId="41C8F396" w14:textId="77777777" w:rsidTr="0035277A">
        <w:tc>
          <w:tcPr>
            <w:tcW w:w="10348" w:type="dxa"/>
            <w:gridSpan w:val="4"/>
            <w:shd w:val="clear" w:color="auto" w:fill="auto"/>
          </w:tcPr>
          <w:p w14:paraId="135BDBA8" w14:textId="65655F13" w:rsidR="00810742" w:rsidRDefault="00512E3D" w:rsidP="002068A9">
            <w:pPr>
              <w:spacing w:after="0" w:line="240" w:lineRule="auto"/>
              <w:rPr>
                <w:rFonts w:cs="Calibri Light"/>
                <w:bCs/>
                <w:color w:val="1F3864"/>
                <w:lang w:val="ca-ES"/>
              </w:rPr>
            </w:pPr>
            <w:r w:rsidRPr="00BF4D82">
              <w:rPr>
                <w:rFonts w:cs="Calibri Light"/>
                <w:bCs/>
                <w:color w:val="1F3864"/>
                <w:lang w:val="ca-ES"/>
              </w:rPr>
              <w:t>E4. Millorar el procés d'ensenyament aprenentatge d'aquells aspectes de les competències bàsiques amb dificultats d'aprenentatge.</w:t>
            </w:r>
            <w:r w:rsidRPr="00BF4D82">
              <w:rPr>
                <w:rFonts w:cs="Calibri Light"/>
                <w:bCs/>
                <w:color w:val="1F3864"/>
                <w:lang w:val="ca-ES"/>
              </w:rPr>
              <w:br/>
            </w:r>
            <w:r w:rsidRPr="00BF4D82">
              <w:rPr>
                <w:rFonts w:cs="Calibri Light"/>
                <w:bCs/>
                <w:color w:val="1F3864"/>
                <w:lang w:val="ca-ES"/>
              </w:rPr>
              <w:br/>
              <w:t>E3 Accions per desenvolupar les actituds positives en el centre</w:t>
            </w:r>
            <w:r w:rsidR="00547CDF">
              <w:rPr>
                <w:rFonts w:cs="Calibri Light"/>
                <w:bCs/>
                <w:color w:val="1F3864"/>
                <w:lang w:val="ca-ES"/>
              </w:rPr>
              <w:t>.</w:t>
            </w:r>
            <w:r w:rsidRPr="00BF4D82">
              <w:rPr>
                <w:rFonts w:cs="Calibri Light"/>
                <w:bCs/>
                <w:color w:val="1F3864"/>
                <w:lang w:val="ca-ES"/>
              </w:rPr>
              <w:br/>
            </w:r>
            <w:r w:rsidRPr="00BF4D82">
              <w:rPr>
                <w:rFonts w:cs="Calibri Light"/>
                <w:bCs/>
                <w:color w:val="1F3864"/>
                <w:lang w:val="ca-ES"/>
              </w:rPr>
              <w:br/>
              <w:t>E2. Fer costat a l'alumnat amb dificultats d'aprenentatge.</w:t>
            </w:r>
            <w:r w:rsidRPr="00BF4D82">
              <w:rPr>
                <w:rFonts w:cs="Calibri Light"/>
                <w:bCs/>
                <w:color w:val="1F3864"/>
                <w:lang w:val="ca-ES"/>
              </w:rPr>
              <w:br/>
            </w:r>
            <w:r w:rsidRPr="00BF4D82">
              <w:rPr>
                <w:rFonts w:cs="Calibri Light"/>
                <w:bCs/>
                <w:color w:val="1F3864"/>
                <w:lang w:val="ca-ES"/>
              </w:rPr>
              <w:br/>
              <w:t>E1 Accions per seguir i “assegurar” les condicions d'educabilitat</w:t>
            </w:r>
          </w:p>
          <w:p w14:paraId="72A3D3EC" w14:textId="6856834A" w:rsidR="00BF4D82" w:rsidRPr="00BF4D82" w:rsidRDefault="00BF4D82" w:rsidP="002068A9">
            <w:pPr>
              <w:spacing w:after="0" w:line="240" w:lineRule="auto"/>
              <w:rPr>
                <w:rFonts w:cs="Calibri Light"/>
                <w:bCs/>
                <w:color w:val="1F3864"/>
                <w:lang w:val="ca-ES"/>
              </w:rPr>
            </w:pPr>
          </w:p>
        </w:tc>
      </w:tr>
      <w:tr w:rsidR="00A56EBE" w:rsidRPr="0068435E" w14:paraId="10C87DC1" w14:textId="77777777" w:rsidTr="0035277A">
        <w:trPr>
          <w:trHeight w:val="323"/>
        </w:trPr>
        <w:tc>
          <w:tcPr>
            <w:tcW w:w="10348" w:type="dxa"/>
            <w:gridSpan w:val="4"/>
            <w:shd w:val="clear" w:color="auto" w:fill="E2EFD9"/>
          </w:tcPr>
          <w:p w14:paraId="4F25F7DC" w14:textId="77777777" w:rsidR="00D11C40" w:rsidRPr="0068435E" w:rsidRDefault="003A4D22" w:rsidP="003A4D22">
            <w:pPr>
              <w:spacing w:after="0" w:line="240" w:lineRule="auto"/>
              <w:rPr>
                <w:rFonts w:cs="Calibri Light"/>
                <w:b/>
                <w:color w:val="1F3864"/>
                <w:lang w:val="ca-ES"/>
              </w:rPr>
            </w:pPr>
            <w:r w:rsidRPr="0068435E">
              <w:rPr>
                <w:rFonts w:cs="Calibri Light"/>
                <w:b/>
                <w:color w:val="1F3864"/>
                <w:lang w:val="ca-ES"/>
              </w:rPr>
              <w:t>Requisits</w:t>
            </w:r>
            <w:r w:rsidR="00D11C40" w:rsidRPr="0068435E">
              <w:rPr>
                <w:rFonts w:cs="Calibri Light"/>
                <w:b/>
                <w:color w:val="1F3864"/>
                <w:lang w:val="ca-ES"/>
              </w:rPr>
              <w:t xml:space="preserve"> PROA+ que </w:t>
            </w:r>
            <w:r w:rsidRPr="0068435E">
              <w:rPr>
                <w:rFonts w:cs="Calibri Light"/>
                <w:b/>
                <w:color w:val="1F3864"/>
                <w:lang w:val="ca-ES"/>
              </w:rPr>
              <w:t>compleix</w:t>
            </w:r>
            <w:r w:rsidR="00D11C40" w:rsidRPr="0068435E">
              <w:rPr>
                <w:rFonts w:cs="Calibri Light"/>
                <w:b/>
                <w:color w:val="1F3864"/>
                <w:lang w:val="ca-ES"/>
              </w:rPr>
              <w:t xml:space="preserve"> </w:t>
            </w:r>
            <w:r w:rsidRPr="0068435E">
              <w:rPr>
                <w:rFonts w:cs="Calibri Light"/>
                <w:b/>
                <w:color w:val="1F3864"/>
                <w:lang w:val="ca-ES"/>
              </w:rPr>
              <w:t>i justificació</w:t>
            </w:r>
          </w:p>
        </w:tc>
      </w:tr>
      <w:tr w:rsidR="00A56EBE" w:rsidRPr="0068435E" w14:paraId="5BED19E8" w14:textId="77777777" w:rsidTr="0035277A">
        <w:trPr>
          <w:trHeight w:val="323"/>
        </w:trPr>
        <w:tc>
          <w:tcPr>
            <w:tcW w:w="3524" w:type="dxa"/>
            <w:shd w:val="clear" w:color="auto" w:fill="auto"/>
          </w:tcPr>
          <w:p w14:paraId="3FEF4AAB" w14:textId="77777777" w:rsidR="00D11C40" w:rsidRPr="0068435E" w:rsidRDefault="003A4D22" w:rsidP="0035277A">
            <w:pPr>
              <w:spacing w:after="0" w:line="240" w:lineRule="auto"/>
              <w:jc w:val="center"/>
              <w:rPr>
                <w:rFonts w:cs="Calibri Light"/>
                <w:color w:val="1F3864"/>
                <w:sz w:val="20"/>
                <w:szCs w:val="20"/>
                <w:lang w:val="ca-ES"/>
              </w:rPr>
            </w:pPr>
            <w:r w:rsidRPr="0068435E">
              <w:rPr>
                <w:rFonts w:cs="Calibri Light"/>
                <w:color w:val="1F3864"/>
                <w:sz w:val="20"/>
                <w:szCs w:val="20"/>
                <w:lang w:val="ca-ES"/>
              </w:rPr>
              <w:t>Requisits</w:t>
            </w:r>
          </w:p>
        </w:tc>
        <w:tc>
          <w:tcPr>
            <w:tcW w:w="719" w:type="dxa"/>
            <w:shd w:val="clear" w:color="auto" w:fill="auto"/>
          </w:tcPr>
          <w:p w14:paraId="72BBB00E" w14:textId="77777777" w:rsidR="003A4D22" w:rsidRPr="0068435E" w:rsidRDefault="003A4D22" w:rsidP="003A4D22">
            <w:pPr>
              <w:spacing w:after="0" w:line="240" w:lineRule="auto"/>
              <w:jc w:val="center"/>
              <w:rPr>
                <w:rFonts w:cs="Calibri Light"/>
                <w:color w:val="1F3864"/>
                <w:sz w:val="20"/>
                <w:szCs w:val="20"/>
                <w:lang w:val="ca-ES"/>
              </w:rPr>
            </w:pPr>
            <w:r w:rsidRPr="0068435E">
              <w:rPr>
                <w:rFonts w:cs="Calibri Light"/>
                <w:color w:val="1F3864"/>
                <w:sz w:val="20"/>
                <w:szCs w:val="20"/>
                <w:lang w:val="ca-ES"/>
              </w:rPr>
              <w:t>Grau</w:t>
            </w:r>
          </w:p>
        </w:tc>
        <w:tc>
          <w:tcPr>
            <w:tcW w:w="6105" w:type="dxa"/>
            <w:gridSpan w:val="2"/>
            <w:shd w:val="clear" w:color="auto" w:fill="auto"/>
          </w:tcPr>
          <w:p w14:paraId="4BE4D4AD" w14:textId="77777777" w:rsidR="00D11C40" w:rsidRPr="0068435E" w:rsidRDefault="00D11C40" w:rsidP="0035277A">
            <w:pPr>
              <w:spacing w:after="0" w:line="240" w:lineRule="auto"/>
              <w:jc w:val="center"/>
              <w:rPr>
                <w:rFonts w:cs="Calibri Light"/>
                <w:color w:val="1F3864"/>
                <w:sz w:val="20"/>
                <w:szCs w:val="20"/>
                <w:lang w:val="ca-ES"/>
              </w:rPr>
            </w:pPr>
            <w:r w:rsidRPr="0068435E">
              <w:rPr>
                <w:rFonts w:cs="Calibri Light"/>
                <w:color w:val="1F3864"/>
                <w:sz w:val="20"/>
                <w:szCs w:val="20"/>
                <w:lang w:val="ca-ES"/>
              </w:rPr>
              <w:t>Explicar</w:t>
            </w:r>
          </w:p>
        </w:tc>
      </w:tr>
      <w:tr w:rsidR="00A56EBE" w:rsidRPr="0068435E" w14:paraId="28538DAA" w14:textId="77777777" w:rsidTr="0035277A">
        <w:trPr>
          <w:trHeight w:val="323"/>
        </w:trPr>
        <w:tc>
          <w:tcPr>
            <w:tcW w:w="3524" w:type="dxa"/>
            <w:shd w:val="clear" w:color="auto" w:fill="auto"/>
          </w:tcPr>
          <w:p w14:paraId="56BD7E8F" w14:textId="77777777" w:rsidR="00750107" w:rsidRPr="0068435E" w:rsidRDefault="003A4D22" w:rsidP="003A4D22">
            <w:pPr>
              <w:spacing w:after="0" w:line="240" w:lineRule="auto"/>
              <w:jc w:val="right"/>
              <w:rPr>
                <w:rFonts w:cs="Calibri Light"/>
                <w:color w:val="1F3864"/>
                <w:sz w:val="20"/>
                <w:szCs w:val="20"/>
                <w:lang w:val="ca-ES"/>
              </w:rPr>
            </w:pPr>
            <w:r w:rsidRPr="0068435E">
              <w:rPr>
                <w:rFonts w:cs="Calibri Light"/>
                <w:color w:val="1F3864"/>
                <w:sz w:val="20"/>
                <w:szCs w:val="20"/>
                <w:lang w:val="ca-ES"/>
              </w:rPr>
              <w:t>Equitat</w:t>
            </w:r>
            <w:r w:rsidR="00750107" w:rsidRPr="0068435E">
              <w:rPr>
                <w:rFonts w:cs="Calibri Light"/>
                <w:color w:val="1F3864"/>
                <w:sz w:val="20"/>
                <w:szCs w:val="20"/>
                <w:lang w:val="ca-ES"/>
              </w:rPr>
              <w:t xml:space="preserve">, </w:t>
            </w:r>
            <w:r w:rsidRPr="0068435E">
              <w:rPr>
                <w:rFonts w:cs="Calibri Light"/>
                <w:color w:val="1F3864"/>
                <w:sz w:val="20"/>
                <w:szCs w:val="20"/>
                <w:lang w:val="ca-ES"/>
              </w:rPr>
              <w:t>igualtat</w:t>
            </w:r>
            <w:r w:rsidR="00750107" w:rsidRPr="0068435E">
              <w:rPr>
                <w:rFonts w:cs="Calibri Light"/>
                <w:color w:val="1F3864"/>
                <w:sz w:val="20"/>
                <w:szCs w:val="20"/>
                <w:lang w:val="ca-ES"/>
              </w:rPr>
              <w:t xml:space="preserve"> equitativa d</w:t>
            </w:r>
            <w:r w:rsidRPr="0068435E">
              <w:rPr>
                <w:rFonts w:cs="Calibri Light"/>
                <w:color w:val="1F3864"/>
                <w:sz w:val="20"/>
                <w:szCs w:val="20"/>
                <w:lang w:val="ca-ES"/>
              </w:rPr>
              <w:t>’</w:t>
            </w:r>
            <w:r w:rsidR="00750107" w:rsidRPr="0068435E">
              <w:rPr>
                <w:rFonts w:cs="Calibri Light"/>
                <w:color w:val="1F3864"/>
                <w:sz w:val="20"/>
                <w:szCs w:val="20"/>
                <w:lang w:val="ca-ES"/>
              </w:rPr>
              <w:t>oportuni</w:t>
            </w:r>
            <w:r w:rsidRPr="0068435E">
              <w:rPr>
                <w:rFonts w:cs="Calibri Light"/>
                <w:color w:val="1F3864"/>
                <w:sz w:val="20"/>
                <w:szCs w:val="20"/>
                <w:lang w:val="ca-ES"/>
              </w:rPr>
              <w:t>tat</w:t>
            </w:r>
            <w:r w:rsidR="00750107" w:rsidRPr="0068435E">
              <w:rPr>
                <w:rFonts w:cs="Calibri Light"/>
                <w:color w:val="1F3864"/>
                <w:sz w:val="20"/>
                <w:szCs w:val="20"/>
                <w:lang w:val="ca-ES"/>
              </w:rPr>
              <w:t>s</w:t>
            </w:r>
          </w:p>
        </w:tc>
        <w:tc>
          <w:tcPr>
            <w:tcW w:w="719" w:type="dxa"/>
            <w:shd w:val="clear" w:color="auto" w:fill="auto"/>
          </w:tcPr>
          <w:p w14:paraId="0D0B940D" w14:textId="4CB84757" w:rsidR="00750107" w:rsidRPr="0068435E" w:rsidRDefault="00AB35B6" w:rsidP="0035277A">
            <w:pPr>
              <w:spacing w:after="0" w:line="240" w:lineRule="auto"/>
              <w:jc w:val="center"/>
              <w:rPr>
                <w:rFonts w:cs="Calibri Light"/>
                <w:color w:val="1F3864"/>
                <w:sz w:val="20"/>
                <w:szCs w:val="20"/>
                <w:lang w:val="ca-ES"/>
              </w:rPr>
            </w:pPr>
            <w:r w:rsidRPr="0068435E">
              <w:rPr>
                <w:rFonts w:cs="Calibri Light"/>
                <w:color w:val="1F3864"/>
                <w:sz w:val="20"/>
                <w:szCs w:val="20"/>
                <w:lang w:val="ca-ES"/>
              </w:rPr>
              <w:t>T</w:t>
            </w:r>
          </w:p>
        </w:tc>
        <w:tc>
          <w:tcPr>
            <w:tcW w:w="6105" w:type="dxa"/>
            <w:gridSpan w:val="2"/>
            <w:shd w:val="clear" w:color="auto" w:fill="auto"/>
          </w:tcPr>
          <w:p w14:paraId="51A834AF" w14:textId="77777777" w:rsidR="00AB35B6" w:rsidRPr="0068435E" w:rsidRDefault="00AB35B6" w:rsidP="00AB35B6">
            <w:pPr>
              <w:spacing w:after="0" w:line="240" w:lineRule="auto"/>
              <w:rPr>
                <w:rFonts w:cs="Calibri Light"/>
                <w:color w:val="1F3864"/>
                <w:sz w:val="20"/>
                <w:szCs w:val="20"/>
                <w:lang w:val="ca-ES"/>
              </w:rPr>
            </w:pPr>
            <w:r w:rsidRPr="0068435E">
              <w:rPr>
                <w:rFonts w:cs="Calibri Light"/>
                <w:color w:val="1F3864"/>
                <w:sz w:val="20"/>
                <w:szCs w:val="20"/>
                <w:lang w:val="ca-ES"/>
              </w:rPr>
              <w:t>(Com ajudar l’alumnat vulnerable)</w:t>
            </w:r>
          </w:p>
          <w:p w14:paraId="3CF9F923" w14:textId="77777777" w:rsidR="00AB35B6" w:rsidRPr="0068435E" w:rsidRDefault="00AB35B6" w:rsidP="00AB35B6">
            <w:pPr>
              <w:spacing w:after="0" w:line="240" w:lineRule="auto"/>
              <w:rPr>
                <w:rFonts w:cs="Calibri Light"/>
                <w:color w:val="1F3864"/>
                <w:sz w:val="20"/>
                <w:szCs w:val="20"/>
                <w:lang w:val="ca-ES"/>
              </w:rPr>
            </w:pPr>
          </w:p>
          <w:p w14:paraId="66BF4B9D" w14:textId="1D141CE2" w:rsidR="00AB35B6" w:rsidRPr="0068435E" w:rsidRDefault="00512E3D" w:rsidP="00AB35B6">
            <w:pPr>
              <w:spacing w:after="0" w:line="240" w:lineRule="auto"/>
              <w:rPr>
                <w:rFonts w:cs="Calibri Light"/>
                <w:color w:val="1F3864"/>
                <w:sz w:val="20"/>
                <w:szCs w:val="20"/>
                <w:lang w:val="ca-ES"/>
              </w:rPr>
            </w:pPr>
            <w:r w:rsidRPr="0068435E">
              <w:rPr>
                <w:rFonts w:cs="Calibri Light"/>
                <w:color w:val="1F3864"/>
                <w:sz w:val="20"/>
                <w:szCs w:val="20"/>
                <w:lang w:val="ca-ES"/>
              </w:rPr>
              <w:t>Tot l'alumnat participa de la performance, fins i tot si té dificultats per llegir o escriure. Les representacions són inclusives i han de plantejar com fer accessible els textos a l'alumnat en situació de vulnerabilitat. S'ha tingut en compte el DUA a l'hora de dissenyar les diferents accions i la seva implementació.</w:t>
            </w:r>
          </w:p>
        </w:tc>
      </w:tr>
      <w:tr w:rsidR="00A56EBE" w:rsidRPr="0068435E" w14:paraId="68210677" w14:textId="77777777" w:rsidTr="0035277A">
        <w:trPr>
          <w:trHeight w:val="323"/>
        </w:trPr>
        <w:tc>
          <w:tcPr>
            <w:tcW w:w="3524" w:type="dxa"/>
            <w:shd w:val="clear" w:color="auto" w:fill="auto"/>
          </w:tcPr>
          <w:p w14:paraId="1046AD62" w14:textId="77777777" w:rsidR="00750107" w:rsidRPr="0068435E" w:rsidRDefault="003A4D22" w:rsidP="003A4D22">
            <w:pPr>
              <w:spacing w:after="0" w:line="240" w:lineRule="auto"/>
              <w:jc w:val="right"/>
              <w:rPr>
                <w:rFonts w:cs="Calibri Light"/>
                <w:color w:val="1F3864"/>
                <w:sz w:val="20"/>
                <w:szCs w:val="20"/>
                <w:lang w:val="ca-ES"/>
              </w:rPr>
            </w:pPr>
            <w:r w:rsidRPr="0068435E">
              <w:rPr>
                <w:rFonts w:cs="Calibri Light"/>
                <w:color w:val="1F3864"/>
                <w:sz w:val="20"/>
                <w:szCs w:val="20"/>
                <w:lang w:val="ca-ES"/>
              </w:rPr>
              <w:t>Educació</w:t>
            </w:r>
            <w:r w:rsidR="00750107" w:rsidRPr="0068435E">
              <w:rPr>
                <w:rFonts w:cs="Calibri Light"/>
                <w:color w:val="1F3864"/>
                <w:sz w:val="20"/>
                <w:szCs w:val="20"/>
                <w:lang w:val="ca-ES"/>
              </w:rPr>
              <w:t xml:space="preserve"> inclusiva, to</w:t>
            </w:r>
            <w:r w:rsidRPr="0068435E">
              <w:rPr>
                <w:rFonts w:cs="Calibri Light"/>
                <w:color w:val="1F3864"/>
                <w:sz w:val="20"/>
                <w:szCs w:val="20"/>
                <w:lang w:val="ca-ES"/>
              </w:rPr>
              <w:t>t</w:t>
            </w:r>
            <w:r w:rsidR="00750107" w:rsidRPr="0068435E">
              <w:rPr>
                <w:rFonts w:cs="Calibri Light"/>
                <w:color w:val="1F3864"/>
                <w:sz w:val="20"/>
                <w:szCs w:val="20"/>
                <w:lang w:val="ca-ES"/>
              </w:rPr>
              <w:t xml:space="preserve">s aprenen junts </w:t>
            </w:r>
            <w:r w:rsidRPr="0068435E">
              <w:rPr>
                <w:rFonts w:cs="Calibri Light"/>
                <w:color w:val="1F3864"/>
                <w:sz w:val="20"/>
                <w:szCs w:val="20"/>
                <w:lang w:val="ca-ES"/>
              </w:rPr>
              <w:t xml:space="preserve">i </w:t>
            </w:r>
            <w:r w:rsidR="00750107" w:rsidRPr="0068435E">
              <w:rPr>
                <w:rFonts w:cs="Calibri Light"/>
                <w:color w:val="1F3864"/>
                <w:sz w:val="20"/>
                <w:szCs w:val="20"/>
                <w:lang w:val="ca-ES"/>
              </w:rPr>
              <w:t xml:space="preserve"> s</w:t>
            </w:r>
            <w:r w:rsidRPr="0068435E">
              <w:rPr>
                <w:rFonts w:cs="Calibri Light"/>
                <w:color w:val="1F3864"/>
                <w:sz w:val="20"/>
                <w:szCs w:val="20"/>
                <w:lang w:val="ca-ES"/>
              </w:rPr>
              <w:t>’até</w:t>
            </w:r>
            <w:r w:rsidR="00750107" w:rsidRPr="0068435E">
              <w:rPr>
                <w:rFonts w:cs="Calibri Light"/>
                <w:color w:val="1F3864"/>
                <w:sz w:val="20"/>
                <w:szCs w:val="20"/>
                <w:lang w:val="ca-ES"/>
              </w:rPr>
              <w:t xml:space="preserve">n la </w:t>
            </w:r>
            <w:r w:rsidRPr="0068435E">
              <w:rPr>
                <w:rFonts w:cs="Calibri Light"/>
                <w:color w:val="1F3864"/>
                <w:sz w:val="20"/>
                <w:szCs w:val="20"/>
                <w:lang w:val="ca-ES"/>
              </w:rPr>
              <w:t>diversitat</w:t>
            </w:r>
            <w:r w:rsidR="00750107" w:rsidRPr="0068435E">
              <w:rPr>
                <w:rFonts w:cs="Calibri Light"/>
                <w:color w:val="1F3864"/>
                <w:sz w:val="20"/>
                <w:szCs w:val="20"/>
                <w:lang w:val="ca-ES"/>
              </w:rPr>
              <w:t xml:space="preserve"> de </w:t>
            </w:r>
            <w:r w:rsidRPr="0068435E">
              <w:rPr>
                <w:rFonts w:cs="Calibri Light"/>
                <w:color w:val="1F3864"/>
                <w:sz w:val="20"/>
                <w:szCs w:val="20"/>
                <w:lang w:val="ca-ES"/>
              </w:rPr>
              <w:t>necessitats</w:t>
            </w:r>
          </w:p>
        </w:tc>
        <w:tc>
          <w:tcPr>
            <w:tcW w:w="719" w:type="dxa"/>
            <w:shd w:val="clear" w:color="auto" w:fill="auto"/>
          </w:tcPr>
          <w:p w14:paraId="0E27B00A" w14:textId="5495BD6E" w:rsidR="00750107" w:rsidRPr="0068435E" w:rsidRDefault="00AB35B6" w:rsidP="0035277A">
            <w:pPr>
              <w:spacing w:after="0" w:line="240" w:lineRule="auto"/>
              <w:jc w:val="center"/>
              <w:rPr>
                <w:rFonts w:cs="Calibri Light"/>
                <w:color w:val="1F3864"/>
                <w:sz w:val="20"/>
                <w:szCs w:val="20"/>
                <w:lang w:val="ca-ES"/>
              </w:rPr>
            </w:pPr>
            <w:r w:rsidRPr="0068435E">
              <w:rPr>
                <w:rFonts w:cs="Calibri Light"/>
                <w:color w:val="1F3864"/>
                <w:sz w:val="20"/>
                <w:szCs w:val="20"/>
                <w:lang w:val="ca-ES"/>
              </w:rPr>
              <w:t>T</w:t>
            </w:r>
          </w:p>
        </w:tc>
        <w:tc>
          <w:tcPr>
            <w:tcW w:w="6105" w:type="dxa"/>
            <w:gridSpan w:val="2"/>
            <w:shd w:val="clear" w:color="auto" w:fill="auto"/>
          </w:tcPr>
          <w:p w14:paraId="15B6E668" w14:textId="77777777" w:rsidR="00D77870" w:rsidRPr="0068435E" w:rsidRDefault="00D77870" w:rsidP="00D77870">
            <w:pPr>
              <w:spacing w:after="0" w:line="240" w:lineRule="auto"/>
              <w:rPr>
                <w:rFonts w:cs="Calibri Light"/>
                <w:color w:val="1F3864"/>
                <w:sz w:val="20"/>
                <w:szCs w:val="20"/>
                <w:lang w:val="ca-ES"/>
              </w:rPr>
            </w:pPr>
            <w:r w:rsidRPr="0068435E">
              <w:rPr>
                <w:rFonts w:cs="Calibri Light"/>
                <w:color w:val="1F3864"/>
                <w:sz w:val="20"/>
                <w:szCs w:val="20"/>
                <w:lang w:val="ca-ES"/>
              </w:rPr>
              <w:t xml:space="preserve">Adjuntar qüestionari i concretar el Marc estratègic de la proposta Booth, T. and Ainscow, M. (2011:179-182). </w:t>
            </w:r>
          </w:p>
          <w:p w14:paraId="24B1D443" w14:textId="77777777" w:rsidR="00D77870" w:rsidRPr="0068435E" w:rsidRDefault="00D77870" w:rsidP="00D77870">
            <w:pPr>
              <w:spacing w:after="0" w:line="240" w:lineRule="auto"/>
              <w:rPr>
                <w:rFonts w:cs="Calibri Light"/>
                <w:color w:val="1F3864"/>
                <w:sz w:val="20"/>
                <w:szCs w:val="20"/>
                <w:lang w:val="ca-ES"/>
              </w:rPr>
            </w:pPr>
          </w:p>
          <w:p w14:paraId="0DF47BB2" w14:textId="205B86F7" w:rsidR="00750107" w:rsidRPr="0068435E" w:rsidRDefault="00AA47D5" w:rsidP="00D77870">
            <w:pPr>
              <w:spacing w:after="0" w:line="240" w:lineRule="auto"/>
              <w:rPr>
                <w:rFonts w:cs="Calibri Light"/>
                <w:color w:val="1F3864"/>
                <w:sz w:val="20"/>
                <w:szCs w:val="20"/>
                <w:lang w:val="ca-ES"/>
              </w:rPr>
            </w:pPr>
            <w:r w:rsidRPr="0068435E">
              <w:rPr>
                <w:rFonts w:cs="Calibri Light"/>
                <w:color w:val="1F3864"/>
                <w:sz w:val="20"/>
                <w:szCs w:val="20"/>
                <w:lang w:val="ca-ES"/>
              </w:rPr>
              <w:t xml:space="preserve">La performance i el teatre són una pràctica, una acció educativa d'èxit, que pot convertir-se en una política de centre si s'implanta de manera sistemàtica. Així mateix, contribueix a una cultura de centre inclusiva i </w:t>
            </w:r>
            <w:r w:rsidRPr="0068435E">
              <w:rPr>
                <w:rFonts w:cs="Calibri Light"/>
                <w:color w:val="1F3864"/>
                <w:sz w:val="20"/>
                <w:szCs w:val="20"/>
                <w:lang w:val="ca-ES"/>
              </w:rPr>
              <w:lastRenderedPageBreak/>
              <w:t>d'altes expectatives, ja que tot l'alumnat participa activament en els diferents rols que han d'exercir-se.</w:t>
            </w:r>
          </w:p>
        </w:tc>
      </w:tr>
      <w:tr w:rsidR="00A56EBE" w:rsidRPr="0068435E" w14:paraId="19D068C6" w14:textId="77777777" w:rsidTr="0035277A">
        <w:trPr>
          <w:trHeight w:val="323"/>
        </w:trPr>
        <w:tc>
          <w:tcPr>
            <w:tcW w:w="3524" w:type="dxa"/>
            <w:shd w:val="clear" w:color="auto" w:fill="auto"/>
          </w:tcPr>
          <w:p w14:paraId="12B03A38" w14:textId="77777777" w:rsidR="00750107" w:rsidRPr="0068435E" w:rsidRDefault="003A4D22" w:rsidP="003A4D22">
            <w:pPr>
              <w:spacing w:after="0" w:line="240" w:lineRule="auto"/>
              <w:jc w:val="right"/>
              <w:rPr>
                <w:rFonts w:cs="Calibri Light"/>
                <w:color w:val="1F3864"/>
                <w:sz w:val="20"/>
                <w:szCs w:val="20"/>
                <w:lang w:val="ca-ES"/>
              </w:rPr>
            </w:pPr>
            <w:r w:rsidRPr="0068435E">
              <w:rPr>
                <w:rFonts w:cs="Calibri Light"/>
                <w:color w:val="1F3864"/>
                <w:sz w:val="20"/>
                <w:szCs w:val="20"/>
                <w:lang w:val="ca-ES"/>
              </w:rPr>
              <w:lastRenderedPageBreak/>
              <w:t>Expectatives</w:t>
            </w:r>
            <w:r w:rsidR="00750107" w:rsidRPr="0068435E">
              <w:rPr>
                <w:rFonts w:cs="Calibri Light"/>
                <w:color w:val="1F3864"/>
                <w:sz w:val="20"/>
                <w:szCs w:val="20"/>
                <w:lang w:val="ca-ES"/>
              </w:rPr>
              <w:t xml:space="preserve"> </w:t>
            </w:r>
            <w:r w:rsidRPr="0068435E">
              <w:rPr>
                <w:rFonts w:cs="Calibri Light"/>
                <w:color w:val="1F3864"/>
                <w:sz w:val="20"/>
                <w:szCs w:val="20"/>
                <w:lang w:val="ca-ES"/>
              </w:rPr>
              <w:t>positives</w:t>
            </w:r>
            <w:r w:rsidR="00750107" w:rsidRPr="0068435E">
              <w:rPr>
                <w:rFonts w:cs="Calibri Light"/>
                <w:color w:val="1F3864"/>
                <w:sz w:val="20"/>
                <w:szCs w:val="20"/>
                <w:lang w:val="ca-ES"/>
              </w:rPr>
              <w:t>, to</w:t>
            </w:r>
            <w:r w:rsidRPr="0068435E">
              <w:rPr>
                <w:rFonts w:cs="Calibri Light"/>
                <w:color w:val="1F3864"/>
                <w:sz w:val="20"/>
                <w:szCs w:val="20"/>
                <w:lang w:val="ca-ES"/>
              </w:rPr>
              <w:t>t</w:t>
            </w:r>
            <w:r w:rsidR="00750107" w:rsidRPr="0068435E">
              <w:rPr>
                <w:rFonts w:cs="Calibri Light"/>
                <w:color w:val="1F3864"/>
                <w:sz w:val="20"/>
                <w:szCs w:val="20"/>
                <w:lang w:val="ca-ES"/>
              </w:rPr>
              <w:t>s p</w:t>
            </w:r>
            <w:r w:rsidRPr="0068435E">
              <w:rPr>
                <w:rFonts w:cs="Calibri Light"/>
                <w:color w:val="1F3864"/>
                <w:sz w:val="20"/>
                <w:szCs w:val="20"/>
                <w:lang w:val="ca-ES"/>
              </w:rPr>
              <w:t>o</w:t>
            </w:r>
            <w:r w:rsidR="00750107" w:rsidRPr="0068435E">
              <w:rPr>
                <w:rFonts w:cs="Calibri Light"/>
                <w:color w:val="1F3864"/>
                <w:sz w:val="20"/>
                <w:szCs w:val="20"/>
                <w:lang w:val="ca-ES"/>
              </w:rPr>
              <w:t>den</w:t>
            </w:r>
          </w:p>
        </w:tc>
        <w:tc>
          <w:tcPr>
            <w:tcW w:w="719" w:type="dxa"/>
            <w:shd w:val="clear" w:color="auto" w:fill="auto"/>
          </w:tcPr>
          <w:p w14:paraId="60061E4C" w14:textId="0F910339" w:rsidR="00750107" w:rsidRPr="0068435E" w:rsidRDefault="00AB35B6" w:rsidP="0035277A">
            <w:pPr>
              <w:spacing w:after="0" w:line="240" w:lineRule="auto"/>
              <w:jc w:val="center"/>
              <w:rPr>
                <w:rFonts w:cs="Calibri Light"/>
                <w:color w:val="1F3864"/>
                <w:sz w:val="20"/>
                <w:szCs w:val="20"/>
                <w:lang w:val="ca-ES"/>
              </w:rPr>
            </w:pPr>
            <w:r w:rsidRPr="0068435E">
              <w:rPr>
                <w:rFonts w:cs="Calibri Light"/>
                <w:color w:val="1F3864"/>
                <w:sz w:val="20"/>
                <w:szCs w:val="20"/>
                <w:lang w:val="ca-ES"/>
              </w:rPr>
              <w:t>T</w:t>
            </w:r>
          </w:p>
        </w:tc>
        <w:tc>
          <w:tcPr>
            <w:tcW w:w="6105" w:type="dxa"/>
            <w:gridSpan w:val="2"/>
            <w:shd w:val="clear" w:color="auto" w:fill="auto"/>
          </w:tcPr>
          <w:p w14:paraId="55A6E75F" w14:textId="77777777" w:rsidR="00472955" w:rsidRPr="0068435E" w:rsidRDefault="00472955" w:rsidP="00472955">
            <w:pPr>
              <w:rPr>
                <w:sz w:val="20"/>
                <w:szCs w:val="20"/>
                <w:lang w:val="ca-ES"/>
              </w:rPr>
            </w:pPr>
            <w:r w:rsidRPr="0068435E">
              <w:rPr>
                <w:sz w:val="20"/>
                <w:szCs w:val="20"/>
                <w:lang w:val="ca-ES"/>
              </w:rPr>
              <w:t>(% d’alumnat que adquirirà els aprenentatges imprescindibles)</w:t>
            </w:r>
          </w:p>
          <w:p w14:paraId="7F0701A6" w14:textId="77777777" w:rsidR="00472955" w:rsidRPr="0068435E" w:rsidRDefault="00472955" w:rsidP="00472955">
            <w:pPr>
              <w:rPr>
                <w:sz w:val="20"/>
                <w:szCs w:val="20"/>
                <w:lang w:val="ca-ES"/>
              </w:rPr>
            </w:pPr>
          </w:p>
          <w:p w14:paraId="48910B7A" w14:textId="1E9DFC92" w:rsidR="00750107" w:rsidRPr="0068435E" w:rsidRDefault="0090582D" w:rsidP="00472955">
            <w:pPr>
              <w:rPr>
                <w:sz w:val="20"/>
                <w:szCs w:val="20"/>
                <w:lang w:val="ca-ES"/>
              </w:rPr>
            </w:pPr>
            <w:r w:rsidRPr="0068435E">
              <w:rPr>
                <w:sz w:val="20"/>
                <w:szCs w:val="20"/>
                <w:lang w:val="ca-ES"/>
              </w:rPr>
              <w:t>Tant el teatre com la capacitat de crear nous personatges que formin part de l'exposició oral d'un tema o d'una obra literària són totalment inclusius: tots poden, en major o menor mesura, representar allò que no són. L'empatia s'aconsegueix posant-se en el lloc dels altres i, així es poden aprendre conductes i comportaments positius que portaran a l'alumnat a pujar el seu nivell d'autoestima. L'AP proposada considera que tot l'alumnat pot aconseguir els aprenentatges imprescindibles i, per tant, es parteix d'altes expectatives d'aprenentatge. Ens plantegem una pedagogia de màxims, mai de mínims. És a dir, els objectius i els mitjans de l'educació han de potenciar les capacitats de tot l'alumnat i procurar que tots aconsegueixin l'èxit educatiu, maximitzant l'ús de la seva capacitat d'aprenentatge. Es fixen metes exigents a l'alumnat en situació de vulnerabilitat amb la finalitat d'estimular el seu desenvolupament i potenciar al màxim la seva capacitat i, per tant, el nivell d'assoliment.</w:t>
            </w:r>
          </w:p>
        </w:tc>
      </w:tr>
      <w:tr w:rsidR="00A56EBE" w:rsidRPr="0068435E" w14:paraId="700F57B7" w14:textId="77777777" w:rsidTr="0035277A">
        <w:trPr>
          <w:trHeight w:val="323"/>
        </w:trPr>
        <w:tc>
          <w:tcPr>
            <w:tcW w:w="3524" w:type="dxa"/>
            <w:shd w:val="clear" w:color="auto" w:fill="auto"/>
          </w:tcPr>
          <w:p w14:paraId="3357B3E1" w14:textId="77777777" w:rsidR="00750107" w:rsidRPr="0068435E" w:rsidRDefault="003A4D22" w:rsidP="003A4D22">
            <w:pPr>
              <w:spacing w:after="0" w:line="240" w:lineRule="auto"/>
              <w:jc w:val="right"/>
              <w:rPr>
                <w:rFonts w:cs="Calibri Light"/>
                <w:color w:val="1F3864"/>
                <w:sz w:val="20"/>
                <w:szCs w:val="20"/>
                <w:lang w:val="ca-ES"/>
              </w:rPr>
            </w:pPr>
            <w:r w:rsidRPr="0068435E">
              <w:rPr>
                <w:rFonts w:cs="Calibri Light"/>
                <w:color w:val="1F3864"/>
                <w:sz w:val="20"/>
                <w:szCs w:val="20"/>
                <w:lang w:val="ca-ES"/>
              </w:rPr>
              <w:t>Prevenció i</w:t>
            </w:r>
            <w:r w:rsidR="00750107" w:rsidRPr="0068435E">
              <w:rPr>
                <w:rFonts w:cs="Calibri Light"/>
                <w:color w:val="1F3864"/>
                <w:sz w:val="20"/>
                <w:szCs w:val="20"/>
                <w:lang w:val="ca-ES"/>
              </w:rPr>
              <w:t xml:space="preserve"> </w:t>
            </w:r>
            <w:r w:rsidRPr="0068435E">
              <w:rPr>
                <w:rFonts w:cs="Calibri Light"/>
                <w:color w:val="1F3864"/>
                <w:sz w:val="20"/>
                <w:szCs w:val="20"/>
                <w:lang w:val="ca-ES"/>
              </w:rPr>
              <w:t>detecció</w:t>
            </w:r>
            <w:r w:rsidR="00750107" w:rsidRPr="0068435E">
              <w:rPr>
                <w:rFonts w:cs="Calibri Light"/>
                <w:color w:val="1F3864"/>
                <w:sz w:val="20"/>
                <w:szCs w:val="20"/>
                <w:lang w:val="ca-ES"/>
              </w:rPr>
              <w:t xml:space="preserve"> de l</w:t>
            </w:r>
            <w:r w:rsidRPr="0068435E">
              <w:rPr>
                <w:rFonts w:cs="Calibri Light"/>
                <w:color w:val="1F3864"/>
                <w:sz w:val="20"/>
                <w:szCs w:val="20"/>
                <w:lang w:val="ca-ES"/>
              </w:rPr>
              <w:t>e</w:t>
            </w:r>
            <w:r w:rsidR="00750107" w:rsidRPr="0068435E">
              <w:rPr>
                <w:rFonts w:cs="Calibri Light"/>
                <w:color w:val="1F3864"/>
                <w:sz w:val="20"/>
                <w:szCs w:val="20"/>
                <w:lang w:val="ca-ES"/>
              </w:rPr>
              <w:t>s dificulta</w:t>
            </w:r>
            <w:r w:rsidRPr="0068435E">
              <w:rPr>
                <w:rFonts w:cs="Calibri Light"/>
                <w:color w:val="1F3864"/>
                <w:sz w:val="20"/>
                <w:szCs w:val="20"/>
                <w:lang w:val="ca-ES"/>
              </w:rPr>
              <w:t>t</w:t>
            </w:r>
            <w:r w:rsidR="00750107" w:rsidRPr="0068435E">
              <w:rPr>
                <w:rFonts w:cs="Calibri Light"/>
                <w:color w:val="1F3864"/>
                <w:sz w:val="20"/>
                <w:szCs w:val="20"/>
                <w:lang w:val="ca-ES"/>
              </w:rPr>
              <w:t>s d</w:t>
            </w:r>
            <w:r w:rsidRPr="0068435E">
              <w:rPr>
                <w:rFonts w:cs="Calibri Light"/>
                <w:color w:val="1F3864"/>
                <w:sz w:val="20"/>
                <w:szCs w:val="20"/>
                <w:lang w:val="ca-ES"/>
              </w:rPr>
              <w:t>’</w:t>
            </w:r>
            <w:r w:rsidR="00750107" w:rsidRPr="0068435E">
              <w:rPr>
                <w:rFonts w:cs="Calibri Light"/>
                <w:color w:val="1F3864"/>
                <w:sz w:val="20"/>
                <w:szCs w:val="20"/>
                <w:lang w:val="ca-ES"/>
              </w:rPr>
              <w:t>apren</w:t>
            </w:r>
            <w:r w:rsidRPr="0068435E">
              <w:rPr>
                <w:rFonts w:cs="Calibri Light"/>
                <w:color w:val="1F3864"/>
                <w:sz w:val="20"/>
                <w:szCs w:val="20"/>
                <w:lang w:val="ca-ES"/>
              </w:rPr>
              <w:t>entatge</w:t>
            </w:r>
            <w:r w:rsidR="00750107" w:rsidRPr="0068435E">
              <w:rPr>
                <w:rFonts w:cs="Calibri Light"/>
                <w:color w:val="1F3864"/>
                <w:sz w:val="20"/>
                <w:szCs w:val="20"/>
                <w:lang w:val="ca-ES"/>
              </w:rPr>
              <w:t xml:space="preserve">, </w:t>
            </w:r>
            <w:r w:rsidRPr="0068435E">
              <w:rPr>
                <w:rFonts w:cs="Calibri Light"/>
                <w:color w:val="1F3864"/>
                <w:sz w:val="20"/>
                <w:szCs w:val="20"/>
                <w:lang w:val="ca-ES"/>
              </w:rPr>
              <w:t>mecanismes</w:t>
            </w:r>
            <w:r w:rsidR="00750107" w:rsidRPr="0068435E">
              <w:rPr>
                <w:rFonts w:cs="Calibri Light"/>
                <w:color w:val="1F3864"/>
                <w:sz w:val="20"/>
                <w:szCs w:val="20"/>
                <w:lang w:val="ca-ES"/>
              </w:rPr>
              <w:t xml:space="preserve"> de </w:t>
            </w:r>
            <w:r w:rsidRPr="0068435E">
              <w:rPr>
                <w:rFonts w:cs="Calibri Light"/>
                <w:color w:val="1F3864"/>
                <w:sz w:val="20"/>
                <w:szCs w:val="20"/>
                <w:lang w:val="ca-ES"/>
              </w:rPr>
              <w:t>reforç</w:t>
            </w:r>
            <w:r w:rsidR="00750107" w:rsidRPr="0068435E">
              <w:rPr>
                <w:rFonts w:cs="Calibri Light"/>
                <w:color w:val="1F3864"/>
                <w:sz w:val="20"/>
                <w:szCs w:val="20"/>
                <w:lang w:val="ca-ES"/>
              </w:rPr>
              <w:t xml:space="preserve">, </w:t>
            </w:r>
            <w:r w:rsidRPr="0068435E">
              <w:rPr>
                <w:rFonts w:cs="Calibri Light"/>
                <w:color w:val="1F3864"/>
                <w:sz w:val="20"/>
                <w:szCs w:val="20"/>
                <w:lang w:val="ca-ES"/>
              </w:rPr>
              <w:t>suport</w:t>
            </w:r>
            <w:r w:rsidR="00750107" w:rsidRPr="0068435E">
              <w:rPr>
                <w:rFonts w:cs="Calibri Light"/>
                <w:color w:val="1F3864"/>
                <w:sz w:val="20"/>
                <w:szCs w:val="20"/>
                <w:lang w:val="ca-ES"/>
              </w:rPr>
              <w:t xml:space="preserve"> </w:t>
            </w:r>
            <w:r w:rsidRPr="0068435E">
              <w:rPr>
                <w:rFonts w:cs="Calibri Light"/>
                <w:color w:val="1F3864"/>
                <w:sz w:val="20"/>
                <w:szCs w:val="20"/>
                <w:lang w:val="ca-ES"/>
              </w:rPr>
              <w:t>i</w:t>
            </w:r>
            <w:r w:rsidR="00750107" w:rsidRPr="0068435E">
              <w:rPr>
                <w:rFonts w:cs="Calibri Light"/>
                <w:color w:val="1F3864"/>
                <w:sz w:val="20"/>
                <w:szCs w:val="20"/>
                <w:lang w:val="ca-ES"/>
              </w:rPr>
              <w:t xml:space="preserve"> </w:t>
            </w:r>
            <w:r w:rsidRPr="0068435E">
              <w:rPr>
                <w:rFonts w:cs="Calibri Light"/>
                <w:color w:val="1F3864"/>
                <w:sz w:val="20"/>
                <w:szCs w:val="20"/>
                <w:lang w:val="ca-ES"/>
              </w:rPr>
              <w:t>acompanyament</w:t>
            </w:r>
          </w:p>
        </w:tc>
        <w:tc>
          <w:tcPr>
            <w:tcW w:w="719" w:type="dxa"/>
            <w:shd w:val="clear" w:color="auto" w:fill="auto"/>
          </w:tcPr>
          <w:p w14:paraId="44EAFD9C" w14:textId="49356884" w:rsidR="00750107" w:rsidRPr="0068435E" w:rsidRDefault="00AB35B6" w:rsidP="0035277A">
            <w:pPr>
              <w:spacing w:after="0" w:line="240" w:lineRule="auto"/>
              <w:jc w:val="center"/>
              <w:rPr>
                <w:rFonts w:cs="Calibri Light"/>
                <w:color w:val="1F3864"/>
                <w:sz w:val="20"/>
                <w:szCs w:val="20"/>
                <w:lang w:val="ca-ES"/>
              </w:rPr>
            </w:pPr>
            <w:r w:rsidRPr="0068435E">
              <w:rPr>
                <w:rFonts w:cs="Calibri Light"/>
                <w:color w:val="1F3864"/>
                <w:sz w:val="20"/>
                <w:szCs w:val="20"/>
                <w:lang w:val="ca-ES"/>
              </w:rPr>
              <w:t>T</w:t>
            </w:r>
          </w:p>
        </w:tc>
        <w:tc>
          <w:tcPr>
            <w:tcW w:w="6105" w:type="dxa"/>
            <w:gridSpan w:val="2"/>
            <w:shd w:val="clear" w:color="auto" w:fill="auto"/>
          </w:tcPr>
          <w:p w14:paraId="4C060B29" w14:textId="77777777" w:rsidR="00FC4D89" w:rsidRPr="0068435E" w:rsidRDefault="00FC4D89" w:rsidP="00FC4D89">
            <w:pPr>
              <w:spacing w:after="0" w:line="240" w:lineRule="auto"/>
              <w:rPr>
                <w:rFonts w:cs="Calibri Light"/>
                <w:color w:val="1F3864"/>
                <w:sz w:val="20"/>
                <w:szCs w:val="20"/>
                <w:lang w:val="ca-ES"/>
              </w:rPr>
            </w:pPr>
            <w:r w:rsidRPr="0068435E">
              <w:rPr>
                <w:rFonts w:cs="Calibri Light"/>
                <w:color w:val="1F3864"/>
                <w:sz w:val="20"/>
                <w:szCs w:val="20"/>
                <w:lang w:val="ca-ES"/>
              </w:rPr>
              <w:t>(previsió de dificultats i com salvar-les)</w:t>
            </w:r>
          </w:p>
          <w:p w14:paraId="1EE6F1E6" w14:textId="77777777" w:rsidR="00FC4D89" w:rsidRPr="0068435E" w:rsidRDefault="00FC4D89" w:rsidP="00FC4D89">
            <w:pPr>
              <w:spacing w:after="0" w:line="240" w:lineRule="auto"/>
              <w:rPr>
                <w:rFonts w:cs="Calibri Light"/>
                <w:color w:val="1F3864"/>
                <w:sz w:val="20"/>
                <w:szCs w:val="20"/>
                <w:lang w:val="ca-ES"/>
              </w:rPr>
            </w:pPr>
          </w:p>
          <w:p w14:paraId="14C2103B" w14:textId="19DD5A0C" w:rsidR="00750107" w:rsidRPr="0068435E" w:rsidRDefault="00496DEA" w:rsidP="00FC4D89">
            <w:pPr>
              <w:spacing w:after="0" w:line="240" w:lineRule="auto"/>
              <w:rPr>
                <w:rFonts w:cs="Calibri Light"/>
                <w:color w:val="1F3864"/>
                <w:sz w:val="20"/>
                <w:szCs w:val="20"/>
                <w:lang w:val="ca-ES"/>
              </w:rPr>
            </w:pPr>
            <w:r w:rsidRPr="0068435E">
              <w:rPr>
                <w:rFonts w:cs="Calibri Light"/>
                <w:color w:val="1F3864"/>
                <w:sz w:val="20"/>
                <w:szCs w:val="20"/>
                <w:lang w:val="ca-ES"/>
              </w:rPr>
              <w:t>L'ús de la performance a l'aula prevé les dificultats d'aprenentatge de manera inclusiva i promou un model d'enriquiment per a tot l'alumnat, acostant els continguts a la realitat i als alumnes més vulnerables.</w:t>
            </w:r>
          </w:p>
        </w:tc>
      </w:tr>
      <w:tr w:rsidR="00A56EBE" w:rsidRPr="0068435E" w14:paraId="19E35D23" w14:textId="77777777" w:rsidTr="0035277A">
        <w:trPr>
          <w:trHeight w:val="323"/>
        </w:trPr>
        <w:tc>
          <w:tcPr>
            <w:tcW w:w="3524" w:type="dxa"/>
            <w:shd w:val="clear" w:color="auto" w:fill="auto"/>
          </w:tcPr>
          <w:p w14:paraId="01C60188" w14:textId="77777777" w:rsidR="003A4D22" w:rsidRPr="0068435E" w:rsidRDefault="003A4D22" w:rsidP="0035277A">
            <w:pPr>
              <w:spacing w:after="0" w:line="240" w:lineRule="auto"/>
              <w:jc w:val="right"/>
              <w:rPr>
                <w:rFonts w:cs="Calibri Light"/>
                <w:color w:val="1F3864"/>
                <w:sz w:val="20"/>
                <w:szCs w:val="20"/>
                <w:lang w:val="ca-ES"/>
              </w:rPr>
            </w:pPr>
            <w:r w:rsidRPr="0068435E">
              <w:rPr>
                <w:rFonts w:cs="Calibri Light"/>
                <w:color w:val="1F3864"/>
                <w:sz w:val="20"/>
                <w:szCs w:val="20"/>
                <w:lang w:val="ca-ES"/>
              </w:rPr>
              <w:t>Educació</w:t>
            </w:r>
            <w:r w:rsidR="00750107" w:rsidRPr="0068435E">
              <w:rPr>
                <w:rFonts w:cs="Calibri Light"/>
                <w:color w:val="1F3864"/>
                <w:sz w:val="20"/>
                <w:szCs w:val="20"/>
                <w:lang w:val="ca-ES"/>
              </w:rPr>
              <w:t xml:space="preserve"> no cognitiva, </w:t>
            </w:r>
            <w:r w:rsidRPr="0068435E">
              <w:rPr>
                <w:rFonts w:cs="Calibri Light"/>
                <w:color w:val="1F3864"/>
                <w:sz w:val="20"/>
                <w:szCs w:val="20"/>
                <w:lang w:val="ca-ES"/>
              </w:rPr>
              <w:t xml:space="preserve">habilitats </w:t>
            </w:r>
          </w:p>
          <w:p w14:paraId="38BA60D5" w14:textId="77777777" w:rsidR="00750107" w:rsidRPr="0068435E" w:rsidRDefault="003A4D22" w:rsidP="0035277A">
            <w:pPr>
              <w:spacing w:after="0" w:line="240" w:lineRule="auto"/>
              <w:jc w:val="right"/>
              <w:rPr>
                <w:rFonts w:cs="Calibri Light"/>
                <w:color w:val="1F3864"/>
                <w:sz w:val="20"/>
                <w:szCs w:val="20"/>
                <w:lang w:val="ca-ES"/>
              </w:rPr>
            </w:pPr>
            <w:r w:rsidRPr="0068435E">
              <w:rPr>
                <w:rFonts w:cs="Calibri Light"/>
                <w:color w:val="1F3864"/>
                <w:sz w:val="20"/>
                <w:szCs w:val="20"/>
                <w:lang w:val="ca-ES"/>
              </w:rPr>
              <w:t>socio emocional</w:t>
            </w:r>
            <w:r w:rsidR="00750107" w:rsidRPr="0068435E">
              <w:rPr>
                <w:rFonts w:cs="Calibri Light"/>
                <w:color w:val="1F3864"/>
                <w:sz w:val="20"/>
                <w:szCs w:val="20"/>
                <w:lang w:val="ca-ES"/>
              </w:rPr>
              <w:t>s</w:t>
            </w:r>
          </w:p>
        </w:tc>
        <w:tc>
          <w:tcPr>
            <w:tcW w:w="719" w:type="dxa"/>
            <w:shd w:val="clear" w:color="auto" w:fill="auto"/>
          </w:tcPr>
          <w:p w14:paraId="4B94D5A5" w14:textId="20F75C62" w:rsidR="00750107" w:rsidRPr="0068435E" w:rsidRDefault="00AB35B6" w:rsidP="0035277A">
            <w:pPr>
              <w:spacing w:after="0" w:line="240" w:lineRule="auto"/>
              <w:jc w:val="center"/>
              <w:rPr>
                <w:rFonts w:cs="Calibri Light"/>
                <w:color w:val="1F3864"/>
                <w:sz w:val="20"/>
                <w:szCs w:val="20"/>
                <w:lang w:val="ca-ES"/>
              </w:rPr>
            </w:pPr>
            <w:r w:rsidRPr="0068435E">
              <w:rPr>
                <w:rFonts w:cs="Calibri Light"/>
                <w:color w:val="1F3864"/>
                <w:sz w:val="20"/>
                <w:szCs w:val="20"/>
                <w:lang w:val="ca-ES"/>
              </w:rPr>
              <w:t>T</w:t>
            </w:r>
          </w:p>
        </w:tc>
        <w:tc>
          <w:tcPr>
            <w:tcW w:w="6105" w:type="dxa"/>
            <w:gridSpan w:val="2"/>
            <w:shd w:val="clear" w:color="auto" w:fill="auto"/>
          </w:tcPr>
          <w:p w14:paraId="4025A19F" w14:textId="77777777" w:rsidR="00985799" w:rsidRPr="0068435E" w:rsidRDefault="00985799" w:rsidP="00985799">
            <w:pPr>
              <w:spacing w:after="0" w:line="240" w:lineRule="auto"/>
              <w:rPr>
                <w:rFonts w:cs="Calibri Light"/>
                <w:color w:val="1F3864"/>
                <w:sz w:val="20"/>
                <w:szCs w:val="20"/>
                <w:lang w:val="ca-ES"/>
              </w:rPr>
            </w:pPr>
            <w:r w:rsidRPr="0068435E">
              <w:rPr>
                <w:rFonts w:cs="Calibri Light"/>
                <w:color w:val="1F3864"/>
                <w:sz w:val="20"/>
                <w:szCs w:val="20"/>
                <w:lang w:val="ca-ES"/>
              </w:rPr>
              <w:t xml:space="preserve">Concretar habilitats que es desenvolupen / Treballen: </w:t>
            </w:r>
          </w:p>
          <w:p w14:paraId="7EB616BE" w14:textId="77777777" w:rsidR="00985799" w:rsidRPr="0068435E" w:rsidRDefault="00985799" w:rsidP="00985799">
            <w:pPr>
              <w:spacing w:after="0" w:line="240" w:lineRule="auto"/>
              <w:rPr>
                <w:rFonts w:cs="Calibri Light"/>
                <w:color w:val="1F3864"/>
                <w:sz w:val="20"/>
                <w:szCs w:val="20"/>
                <w:lang w:val="ca-ES"/>
              </w:rPr>
            </w:pPr>
          </w:p>
          <w:p w14:paraId="0CBD9CB7" w14:textId="035612CB" w:rsidR="00750107" w:rsidRPr="0068435E" w:rsidRDefault="005B1AB9" w:rsidP="00985799">
            <w:pPr>
              <w:spacing w:after="0" w:line="240" w:lineRule="auto"/>
              <w:rPr>
                <w:rFonts w:cs="Calibri Light"/>
                <w:color w:val="1F3864"/>
                <w:sz w:val="20"/>
                <w:szCs w:val="20"/>
                <w:lang w:val="ca-ES"/>
              </w:rPr>
            </w:pPr>
            <w:r w:rsidRPr="0068435E">
              <w:rPr>
                <w:rFonts w:cs="Calibri Light"/>
                <w:color w:val="1F3864"/>
                <w:sz w:val="20"/>
                <w:szCs w:val="20"/>
                <w:lang w:val="ca-ES"/>
              </w:rPr>
              <w:t>Habilitats que es treballen: participació igualitària, socialització en grup ordinària, autoestima, percepció d'eficàcia, etc. Aquesta AP desenvolupa tant les habilitats socials com les emocionals de tot l'alumnat, especialment el vulnerable. En concret:</w:t>
            </w:r>
            <w:r w:rsidRPr="0068435E">
              <w:rPr>
                <w:rFonts w:cs="Calibri Light"/>
                <w:color w:val="1F3864"/>
                <w:sz w:val="20"/>
                <w:szCs w:val="20"/>
                <w:lang w:val="ca-ES"/>
              </w:rPr>
              <w:br/>
              <w:t>● Habilitats personals (iniciativa, resiliència, responsabilitat, assumpció de risc, creativitat, autoregulació, adaptabilitat, gestió del temps, autodesenvolupament).</w:t>
            </w:r>
            <w:r w:rsidRPr="0068435E">
              <w:rPr>
                <w:rFonts w:cs="Calibri Light"/>
                <w:color w:val="1F3864"/>
                <w:sz w:val="20"/>
                <w:szCs w:val="20"/>
                <w:lang w:val="ca-ES"/>
              </w:rPr>
              <w:br/>
              <w:t>● Habilitats socials (treball en equip, empatia, compassió, sensibilitat cultural, habilitat de comunicació, habilitats socials i lideratge).</w:t>
            </w:r>
            <w:r w:rsidRPr="0068435E">
              <w:rPr>
                <w:rFonts w:cs="Calibri Light"/>
                <w:color w:val="1F3864"/>
                <w:sz w:val="20"/>
                <w:szCs w:val="20"/>
                <w:lang w:val="ca-ES"/>
              </w:rPr>
              <w:br/>
              <w:t>● Habilitats d'aprenentatge (organització, resolució de problemes i pensament crític)</w:t>
            </w:r>
          </w:p>
        </w:tc>
      </w:tr>
    </w:tbl>
    <w:p w14:paraId="06BFDA88" w14:textId="77777777" w:rsidR="00D11C40" w:rsidRPr="0068435E" w:rsidRDefault="00D11C40" w:rsidP="00D11C40">
      <w:pPr>
        <w:rPr>
          <w:rFonts w:cs="Calibri Light"/>
          <w:color w:val="1F3864"/>
          <w:lang w:val="ca-ES"/>
        </w:rPr>
      </w:pPr>
      <w:r w:rsidRPr="0068435E">
        <w:rPr>
          <w:rFonts w:cs="Calibri Light"/>
          <w:color w:val="1F3864"/>
          <w:sz w:val="18"/>
          <w:szCs w:val="18"/>
          <w:lang w:val="ca-ES"/>
        </w:rPr>
        <w:t>Gra</w:t>
      </w:r>
      <w:r w:rsidR="00771482" w:rsidRPr="0068435E">
        <w:rPr>
          <w:rFonts w:cs="Calibri Light"/>
          <w:color w:val="1F3864"/>
          <w:sz w:val="18"/>
          <w:szCs w:val="18"/>
          <w:lang w:val="ca-ES"/>
        </w:rPr>
        <w:t>u</w:t>
      </w:r>
      <w:r w:rsidRPr="0068435E">
        <w:rPr>
          <w:rFonts w:cs="Calibri Light"/>
          <w:color w:val="1F3864"/>
          <w:sz w:val="18"/>
          <w:szCs w:val="18"/>
          <w:lang w:val="ca-ES"/>
        </w:rPr>
        <w:t>s d</w:t>
      </w:r>
      <w:r w:rsidR="00771482" w:rsidRPr="0068435E">
        <w:rPr>
          <w:rFonts w:cs="Calibri Light"/>
          <w:color w:val="1F3864"/>
          <w:sz w:val="18"/>
          <w:szCs w:val="18"/>
          <w:lang w:val="ca-ES"/>
        </w:rPr>
        <w:t>’acompliment</w:t>
      </w:r>
      <w:r w:rsidRPr="0068435E">
        <w:rPr>
          <w:rFonts w:cs="Calibri Light"/>
          <w:color w:val="1F3864"/>
          <w:sz w:val="18"/>
          <w:szCs w:val="18"/>
          <w:lang w:val="ca-ES"/>
        </w:rPr>
        <w:t>: Total</w:t>
      </w:r>
      <w:r w:rsidR="00810742" w:rsidRPr="0068435E">
        <w:rPr>
          <w:rFonts w:cs="Calibri Light"/>
          <w:color w:val="1F3864"/>
          <w:sz w:val="18"/>
          <w:szCs w:val="18"/>
          <w:lang w:val="ca-ES"/>
        </w:rPr>
        <w:t xml:space="preserve"> (T)</w:t>
      </w:r>
      <w:r w:rsidRPr="0068435E">
        <w:rPr>
          <w:rFonts w:cs="Calibri Light"/>
          <w:color w:val="1F3864"/>
          <w:sz w:val="18"/>
          <w:szCs w:val="18"/>
          <w:lang w:val="ca-ES"/>
        </w:rPr>
        <w:t xml:space="preserve">, </w:t>
      </w:r>
      <w:r w:rsidR="00771482" w:rsidRPr="0068435E">
        <w:rPr>
          <w:rFonts w:cs="Calibri Light"/>
          <w:color w:val="1F3864"/>
          <w:sz w:val="18"/>
          <w:szCs w:val="18"/>
          <w:lang w:val="ca-ES"/>
        </w:rPr>
        <w:t>Majoritari</w:t>
      </w:r>
      <w:r w:rsidR="00810742" w:rsidRPr="0068435E">
        <w:rPr>
          <w:rFonts w:cs="Calibri Light"/>
          <w:color w:val="1F3864"/>
          <w:sz w:val="18"/>
          <w:szCs w:val="18"/>
          <w:lang w:val="ca-ES"/>
        </w:rPr>
        <w:t xml:space="preserve"> (M)</w:t>
      </w:r>
      <w:r w:rsidRPr="0068435E">
        <w:rPr>
          <w:rFonts w:cs="Calibri Light"/>
          <w:color w:val="1F3864"/>
          <w:sz w:val="18"/>
          <w:szCs w:val="18"/>
          <w:lang w:val="ca-ES"/>
        </w:rPr>
        <w:t>, Parcial</w:t>
      </w:r>
      <w:r w:rsidR="00810742" w:rsidRPr="0068435E">
        <w:rPr>
          <w:rFonts w:cs="Calibri Light"/>
          <w:color w:val="1F3864"/>
          <w:sz w:val="18"/>
          <w:szCs w:val="18"/>
          <w:lang w:val="ca-ES"/>
        </w:rPr>
        <w:t xml:space="preserve"> (P)</w:t>
      </w:r>
      <w:r w:rsidRPr="0068435E">
        <w:rPr>
          <w:rFonts w:cs="Calibri Light"/>
          <w:color w:val="1F3864"/>
          <w:sz w:val="18"/>
          <w:szCs w:val="18"/>
          <w:lang w:val="ca-ES"/>
        </w:rPr>
        <w:t xml:space="preserve">, </w:t>
      </w:r>
      <w:r w:rsidR="00771482" w:rsidRPr="0068435E">
        <w:rPr>
          <w:rFonts w:cs="Calibri Light"/>
          <w:color w:val="1F3864"/>
          <w:sz w:val="18"/>
          <w:szCs w:val="18"/>
          <w:lang w:val="ca-ES"/>
        </w:rPr>
        <w:t>Nul</w:t>
      </w:r>
      <w:r w:rsidR="00810742" w:rsidRPr="0068435E">
        <w:rPr>
          <w:rFonts w:cs="Calibri Light"/>
          <w:color w:val="1F3864"/>
          <w:sz w:val="18"/>
          <w:szCs w:val="18"/>
          <w:lang w:val="ca-ES"/>
        </w:rPr>
        <w:t xml:space="preserve"> (N)</w:t>
      </w:r>
      <w:r w:rsidRPr="0068435E">
        <w:rPr>
          <w:rFonts w:cs="Calibri Light"/>
          <w:color w:val="1F3864"/>
          <w:sz w:val="18"/>
          <w:szCs w:val="18"/>
          <w:lang w:val="ca-ES"/>
        </w:rPr>
        <w:t>.</w:t>
      </w:r>
    </w:p>
    <w:p w14:paraId="2B55DEF0" w14:textId="77777777" w:rsidR="005A6463" w:rsidRPr="0068435E" w:rsidRDefault="00771482" w:rsidP="005A6463">
      <w:pPr>
        <w:rPr>
          <w:rFonts w:cs="Calibri Light"/>
          <w:color w:val="1F3864"/>
          <w:sz w:val="18"/>
          <w:szCs w:val="18"/>
          <w:lang w:val="ca-ES"/>
        </w:rPr>
      </w:pPr>
      <w:r w:rsidRPr="0068435E">
        <w:rPr>
          <w:rFonts w:cs="Calibri Light"/>
          <w:color w:val="1F3864"/>
          <w:sz w:val="18"/>
          <w:szCs w:val="18"/>
          <w:lang w:val="ca-ES"/>
        </w:rPr>
        <w:t>Observacions</w:t>
      </w:r>
      <w:r w:rsidR="005A6463" w:rsidRPr="0068435E">
        <w:rPr>
          <w:rFonts w:cs="Calibri Light"/>
          <w:color w:val="1F3864"/>
          <w:sz w:val="18"/>
          <w:szCs w:val="18"/>
          <w:lang w:val="ca-ES"/>
        </w:rPr>
        <w:t xml:space="preserve">: </w:t>
      </w:r>
    </w:p>
    <w:p w14:paraId="037844C4" w14:textId="513E2378" w:rsidR="005A6463" w:rsidRPr="0068435E" w:rsidRDefault="00771482" w:rsidP="005A6463">
      <w:pPr>
        <w:rPr>
          <w:rFonts w:cs="Calibri Light"/>
          <w:color w:val="1F3864"/>
          <w:sz w:val="18"/>
          <w:szCs w:val="18"/>
          <w:lang w:val="ca-ES"/>
        </w:rPr>
      </w:pPr>
      <w:r w:rsidRPr="0068435E">
        <w:rPr>
          <w:rFonts w:cs="Calibri Light"/>
          <w:color w:val="1F3864"/>
          <w:sz w:val="18"/>
          <w:szCs w:val="18"/>
          <w:lang w:val="ca-ES"/>
        </w:rPr>
        <w:t>El centre</w:t>
      </w:r>
      <w:r w:rsidR="005A6463" w:rsidRPr="0068435E">
        <w:rPr>
          <w:rFonts w:cs="Calibri Light"/>
          <w:color w:val="1F3864"/>
          <w:sz w:val="18"/>
          <w:szCs w:val="18"/>
          <w:lang w:val="ca-ES"/>
        </w:rPr>
        <w:t xml:space="preserve"> t</w:t>
      </w:r>
      <w:r w:rsidRPr="0068435E">
        <w:rPr>
          <w:rFonts w:cs="Calibri Light"/>
          <w:color w:val="1F3864"/>
          <w:sz w:val="18"/>
          <w:szCs w:val="18"/>
          <w:lang w:val="ca-ES"/>
        </w:rPr>
        <w:t>é</w:t>
      </w:r>
      <w:r w:rsidR="005A6463" w:rsidRPr="0068435E">
        <w:rPr>
          <w:rFonts w:cs="Calibri Light"/>
          <w:color w:val="1F3864"/>
          <w:sz w:val="18"/>
          <w:szCs w:val="18"/>
          <w:lang w:val="ca-ES"/>
        </w:rPr>
        <w:t xml:space="preserve"> com</w:t>
      </w:r>
      <w:r w:rsidRPr="0068435E">
        <w:rPr>
          <w:rFonts w:cs="Calibri Light"/>
          <w:color w:val="1F3864"/>
          <w:sz w:val="18"/>
          <w:szCs w:val="18"/>
          <w:lang w:val="ca-ES"/>
        </w:rPr>
        <w:t xml:space="preserve"> a</w:t>
      </w:r>
      <w:r w:rsidR="005A6463" w:rsidRPr="0068435E">
        <w:rPr>
          <w:rFonts w:cs="Calibri Light"/>
          <w:color w:val="1F3864"/>
          <w:sz w:val="18"/>
          <w:szCs w:val="18"/>
          <w:lang w:val="ca-ES"/>
        </w:rPr>
        <w:t xml:space="preserve"> refer</w:t>
      </w:r>
      <w:r w:rsidRPr="0068435E">
        <w:rPr>
          <w:rFonts w:cs="Calibri Light"/>
          <w:color w:val="1F3864"/>
          <w:sz w:val="18"/>
          <w:szCs w:val="18"/>
          <w:lang w:val="ca-ES"/>
        </w:rPr>
        <w:t>è</w:t>
      </w:r>
      <w:r w:rsidR="005A6463" w:rsidRPr="0068435E">
        <w:rPr>
          <w:rFonts w:cs="Calibri Light"/>
          <w:color w:val="1F3864"/>
          <w:sz w:val="18"/>
          <w:szCs w:val="18"/>
          <w:lang w:val="ca-ES"/>
        </w:rPr>
        <w:t>ncia p</w:t>
      </w:r>
      <w:r w:rsidRPr="0068435E">
        <w:rPr>
          <w:rFonts w:cs="Calibri Light"/>
          <w:color w:val="1F3864"/>
          <w:sz w:val="18"/>
          <w:szCs w:val="18"/>
          <w:lang w:val="ca-ES"/>
        </w:rPr>
        <w:t>e</w:t>
      </w:r>
      <w:r w:rsidR="005A6463" w:rsidRPr="0068435E">
        <w:rPr>
          <w:rFonts w:cs="Calibri Light"/>
          <w:color w:val="1F3864"/>
          <w:sz w:val="18"/>
          <w:szCs w:val="18"/>
          <w:lang w:val="ca-ES"/>
        </w:rPr>
        <w:t>r</w:t>
      </w:r>
      <w:r w:rsidRPr="0068435E">
        <w:rPr>
          <w:rFonts w:cs="Calibri Light"/>
          <w:color w:val="1F3864"/>
          <w:sz w:val="18"/>
          <w:szCs w:val="18"/>
          <w:lang w:val="ca-ES"/>
        </w:rPr>
        <w:t xml:space="preserve"> </w:t>
      </w:r>
      <w:r w:rsidR="005A6463" w:rsidRPr="0068435E">
        <w:rPr>
          <w:rFonts w:cs="Calibri Light"/>
          <w:color w:val="1F3864"/>
          <w:sz w:val="18"/>
          <w:szCs w:val="18"/>
          <w:lang w:val="ca-ES"/>
        </w:rPr>
        <w:t>des</w:t>
      </w:r>
      <w:r w:rsidRPr="0068435E">
        <w:rPr>
          <w:rFonts w:cs="Calibri Light"/>
          <w:color w:val="1F3864"/>
          <w:sz w:val="18"/>
          <w:szCs w:val="18"/>
          <w:lang w:val="ca-ES"/>
        </w:rPr>
        <w:t>envolupar</w:t>
      </w:r>
      <w:r w:rsidR="005A6463" w:rsidRPr="0068435E">
        <w:rPr>
          <w:rFonts w:cs="Calibri Light"/>
          <w:color w:val="1F3864"/>
          <w:sz w:val="18"/>
          <w:szCs w:val="18"/>
          <w:lang w:val="ca-ES"/>
        </w:rPr>
        <w:t xml:space="preserve"> l</w:t>
      </w:r>
      <w:r w:rsidRPr="0068435E">
        <w:rPr>
          <w:rFonts w:cs="Calibri Light"/>
          <w:color w:val="1F3864"/>
          <w:sz w:val="18"/>
          <w:szCs w:val="18"/>
          <w:lang w:val="ca-ES"/>
        </w:rPr>
        <w:t>’</w:t>
      </w:r>
      <w:r w:rsidR="005A6463" w:rsidRPr="0068435E">
        <w:rPr>
          <w:rFonts w:cs="Calibri Light"/>
          <w:color w:val="1F3864"/>
          <w:sz w:val="18"/>
          <w:szCs w:val="18"/>
          <w:lang w:val="ca-ES"/>
        </w:rPr>
        <w:t>Activi</w:t>
      </w:r>
      <w:r w:rsidRPr="0068435E">
        <w:rPr>
          <w:rFonts w:cs="Calibri Light"/>
          <w:color w:val="1F3864"/>
          <w:sz w:val="18"/>
          <w:szCs w:val="18"/>
          <w:lang w:val="ca-ES"/>
        </w:rPr>
        <w:t>tat</w:t>
      </w:r>
      <w:r w:rsidR="005A6463" w:rsidRPr="0068435E">
        <w:rPr>
          <w:rFonts w:cs="Calibri Light"/>
          <w:color w:val="1F3864"/>
          <w:sz w:val="18"/>
          <w:szCs w:val="18"/>
          <w:lang w:val="ca-ES"/>
        </w:rPr>
        <w:t xml:space="preserve"> palanca el di</w:t>
      </w:r>
      <w:r w:rsidRPr="0068435E">
        <w:rPr>
          <w:rFonts w:cs="Calibri Light"/>
          <w:color w:val="1F3864"/>
          <w:sz w:val="18"/>
          <w:szCs w:val="18"/>
          <w:lang w:val="ca-ES"/>
        </w:rPr>
        <w:t>s</w:t>
      </w:r>
      <w:r w:rsidR="005A6463" w:rsidRPr="0068435E">
        <w:rPr>
          <w:rFonts w:cs="Calibri Light"/>
          <w:color w:val="1F3864"/>
          <w:sz w:val="18"/>
          <w:szCs w:val="18"/>
          <w:lang w:val="ca-ES"/>
        </w:rPr>
        <w:t>se</w:t>
      </w:r>
      <w:r w:rsidRPr="0068435E">
        <w:rPr>
          <w:rFonts w:cs="Calibri Light"/>
          <w:color w:val="1F3864"/>
          <w:sz w:val="18"/>
          <w:szCs w:val="18"/>
          <w:lang w:val="ca-ES"/>
        </w:rPr>
        <w:t>ny</w:t>
      </w:r>
      <w:r w:rsidR="005A6463" w:rsidRPr="0068435E">
        <w:rPr>
          <w:rFonts w:cs="Calibri Light"/>
          <w:color w:val="1F3864"/>
          <w:sz w:val="18"/>
          <w:szCs w:val="18"/>
          <w:lang w:val="ca-ES"/>
        </w:rPr>
        <w:t xml:space="preserve"> reali</w:t>
      </w:r>
      <w:r w:rsidRPr="0068435E">
        <w:rPr>
          <w:rFonts w:cs="Calibri Light"/>
          <w:color w:val="1F3864"/>
          <w:sz w:val="18"/>
          <w:szCs w:val="18"/>
          <w:lang w:val="ca-ES"/>
        </w:rPr>
        <w:t>t</w:t>
      </w:r>
      <w:r w:rsidR="005A6463" w:rsidRPr="0068435E">
        <w:rPr>
          <w:rFonts w:cs="Calibri Light"/>
          <w:color w:val="1F3864"/>
          <w:sz w:val="18"/>
          <w:szCs w:val="18"/>
          <w:lang w:val="ca-ES"/>
        </w:rPr>
        <w:t>za</w:t>
      </w:r>
      <w:r w:rsidRPr="0068435E">
        <w:rPr>
          <w:rFonts w:cs="Calibri Light"/>
          <w:color w:val="1F3864"/>
          <w:sz w:val="18"/>
          <w:szCs w:val="18"/>
          <w:lang w:val="ca-ES"/>
        </w:rPr>
        <w:t>t</w:t>
      </w:r>
      <w:r w:rsidR="005A6463" w:rsidRPr="0068435E">
        <w:rPr>
          <w:rFonts w:cs="Calibri Light"/>
          <w:color w:val="1F3864"/>
          <w:sz w:val="18"/>
          <w:szCs w:val="18"/>
          <w:lang w:val="ca-ES"/>
        </w:rPr>
        <w:t xml:space="preserve"> pel MEFP </w:t>
      </w:r>
      <w:r w:rsidRPr="0068435E">
        <w:rPr>
          <w:rFonts w:cs="Calibri Light"/>
          <w:color w:val="1F3864"/>
          <w:sz w:val="18"/>
          <w:szCs w:val="18"/>
          <w:lang w:val="ca-ES"/>
        </w:rPr>
        <w:t>i</w:t>
      </w:r>
      <w:r w:rsidR="005A6463" w:rsidRPr="0068435E">
        <w:rPr>
          <w:rFonts w:cs="Calibri Light"/>
          <w:color w:val="1F3864"/>
          <w:sz w:val="18"/>
          <w:szCs w:val="18"/>
          <w:lang w:val="ca-ES"/>
        </w:rPr>
        <w:t xml:space="preserve"> CCAA p</w:t>
      </w:r>
      <w:r w:rsidRPr="0068435E">
        <w:rPr>
          <w:rFonts w:cs="Calibri Light"/>
          <w:color w:val="1F3864"/>
          <w:sz w:val="18"/>
          <w:szCs w:val="18"/>
          <w:lang w:val="ca-ES"/>
        </w:rPr>
        <w:t>e</w:t>
      </w:r>
      <w:r w:rsidR="005A6463" w:rsidRPr="0068435E">
        <w:rPr>
          <w:rFonts w:cs="Calibri Light"/>
          <w:color w:val="1F3864"/>
          <w:sz w:val="18"/>
          <w:szCs w:val="18"/>
          <w:lang w:val="ca-ES"/>
        </w:rPr>
        <w:t>r</w:t>
      </w:r>
      <w:r w:rsidRPr="0068435E">
        <w:rPr>
          <w:rFonts w:cs="Calibri Light"/>
          <w:color w:val="1F3864"/>
          <w:sz w:val="18"/>
          <w:szCs w:val="18"/>
          <w:lang w:val="ca-ES"/>
        </w:rPr>
        <w:t xml:space="preserve"> </w:t>
      </w:r>
      <w:r w:rsidR="005A6463" w:rsidRPr="0068435E">
        <w:rPr>
          <w:rFonts w:cs="Calibri Light"/>
          <w:color w:val="1F3864"/>
          <w:sz w:val="18"/>
          <w:szCs w:val="18"/>
          <w:lang w:val="ca-ES"/>
        </w:rPr>
        <w:t>a l</w:t>
      </w:r>
      <w:r w:rsidRPr="0068435E">
        <w:rPr>
          <w:rFonts w:cs="Calibri Light"/>
          <w:color w:val="1F3864"/>
          <w:sz w:val="18"/>
          <w:szCs w:val="18"/>
          <w:lang w:val="ca-ES"/>
        </w:rPr>
        <w:t>e</w:t>
      </w:r>
      <w:r w:rsidR="005A6463" w:rsidRPr="0068435E">
        <w:rPr>
          <w:rFonts w:cs="Calibri Light"/>
          <w:color w:val="1F3864"/>
          <w:sz w:val="18"/>
          <w:szCs w:val="18"/>
          <w:lang w:val="ca-ES"/>
        </w:rPr>
        <w:t>s activi</w:t>
      </w:r>
      <w:r w:rsidRPr="0068435E">
        <w:rPr>
          <w:rFonts w:cs="Calibri Light"/>
          <w:color w:val="1F3864"/>
          <w:sz w:val="18"/>
          <w:szCs w:val="18"/>
          <w:lang w:val="ca-ES"/>
        </w:rPr>
        <w:t>t</w:t>
      </w:r>
      <w:r w:rsidR="005A6463" w:rsidRPr="0068435E">
        <w:rPr>
          <w:rFonts w:cs="Calibri Light"/>
          <w:color w:val="1F3864"/>
          <w:sz w:val="18"/>
          <w:szCs w:val="18"/>
          <w:lang w:val="ca-ES"/>
        </w:rPr>
        <w:t>a</w:t>
      </w:r>
      <w:r w:rsidRPr="0068435E">
        <w:rPr>
          <w:rFonts w:cs="Calibri Light"/>
          <w:color w:val="1F3864"/>
          <w:sz w:val="18"/>
          <w:szCs w:val="18"/>
          <w:lang w:val="ca-ES"/>
        </w:rPr>
        <w:t>t</w:t>
      </w:r>
      <w:r w:rsidR="005A6463" w:rsidRPr="0068435E">
        <w:rPr>
          <w:rFonts w:cs="Calibri Light"/>
          <w:color w:val="1F3864"/>
          <w:sz w:val="18"/>
          <w:szCs w:val="18"/>
          <w:lang w:val="ca-ES"/>
        </w:rPr>
        <w:t>s del cat</w:t>
      </w:r>
      <w:r w:rsidRPr="0068435E">
        <w:rPr>
          <w:rFonts w:cs="Calibri Light"/>
          <w:color w:val="1F3864"/>
          <w:sz w:val="18"/>
          <w:szCs w:val="18"/>
          <w:lang w:val="ca-ES"/>
        </w:rPr>
        <w:t>à</w:t>
      </w:r>
      <w:r w:rsidR="005A6463" w:rsidRPr="0068435E">
        <w:rPr>
          <w:rFonts w:cs="Calibri Light"/>
          <w:color w:val="1F3864"/>
          <w:sz w:val="18"/>
          <w:szCs w:val="18"/>
          <w:lang w:val="ca-ES"/>
        </w:rPr>
        <w:t>l</w:t>
      </w:r>
      <w:r w:rsidRPr="0068435E">
        <w:rPr>
          <w:rFonts w:cs="Calibri Light"/>
          <w:color w:val="1F3864"/>
          <w:sz w:val="18"/>
          <w:szCs w:val="18"/>
          <w:lang w:val="ca-ES"/>
        </w:rPr>
        <w:t>e</w:t>
      </w:r>
      <w:r w:rsidR="005A6463" w:rsidRPr="0068435E">
        <w:rPr>
          <w:rFonts w:cs="Calibri Light"/>
          <w:color w:val="1F3864"/>
          <w:sz w:val="18"/>
          <w:szCs w:val="18"/>
          <w:lang w:val="ca-ES"/>
        </w:rPr>
        <w:t>g,</w:t>
      </w:r>
      <w:r w:rsidRPr="0068435E">
        <w:rPr>
          <w:rFonts w:cs="Calibri Light"/>
          <w:color w:val="1F3864"/>
          <w:sz w:val="18"/>
          <w:szCs w:val="18"/>
          <w:lang w:val="ca-ES"/>
        </w:rPr>
        <w:t xml:space="preserve"> i</w:t>
      </w:r>
      <w:r w:rsidR="005A6463" w:rsidRPr="0068435E">
        <w:rPr>
          <w:rFonts w:cs="Calibri Light"/>
          <w:color w:val="1F3864"/>
          <w:sz w:val="18"/>
          <w:szCs w:val="18"/>
          <w:lang w:val="ca-ES"/>
        </w:rPr>
        <w:t xml:space="preserve"> va </w:t>
      </w:r>
      <w:r w:rsidRPr="0068435E">
        <w:rPr>
          <w:rFonts w:cs="Calibri Light"/>
          <w:color w:val="1F3864"/>
          <w:sz w:val="18"/>
          <w:szCs w:val="18"/>
          <w:lang w:val="ca-ES"/>
        </w:rPr>
        <w:t>complimentant</w:t>
      </w:r>
      <w:r w:rsidR="005A6463" w:rsidRPr="0068435E">
        <w:rPr>
          <w:rFonts w:cs="Calibri Light"/>
          <w:color w:val="1F3864"/>
          <w:sz w:val="18"/>
          <w:szCs w:val="18"/>
          <w:lang w:val="ca-ES"/>
        </w:rPr>
        <w:t xml:space="preserve"> la plantilla en el </w:t>
      </w:r>
      <w:r w:rsidRPr="0068435E">
        <w:rPr>
          <w:rFonts w:cs="Calibri Light"/>
          <w:color w:val="1F3864"/>
          <w:sz w:val="18"/>
          <w:szCs w:val="18"/>
          <w:lang w:val="ca-ES"/>
        </w:rPr>
        <w:t>moment</w:t>
      </w:r>
      <w:r w:rsidR="005A6463" w:rsidRPr="0068435E">
        <w:rPr>
          <w:rFonts w:cs="Calibri Light"/>
          <w:color w:val="1F3864"/>
          <w:sz w:val="18"/>
          <w:szCs w:val="18"/>
          <w:lang w:val="ca-ES"/>
        </w:rPr>
        <w:t xml:space="preserve"> que va </w:t>
      </w:r>
      <w:r w:rsidRPr="0068435E">
        <w:rPr>
          <w:rFonts w:cs="Calibri Light"/>
          <w:color w:val="1F3864"/>
          <w:sz w:val="18"/>
          <w:szCs w:val="18"/>
          <w:lang w:val="ca-ES"/>
        </w:rPr>
        <w:t>dissenyant</w:t>
      </w:r>
      <w:r w:rsidR="005A6463" w:rsidRPr="0068435E">
        <w:rPr>
          <w:rFonts w:cs="Calibri Light"/>
          <w:color w:val="1F3864"/>
          <w:sz w:val="18"/>
          <w:szCs w:val="18"/>
          <w:lang w:val="ca-ES"/>
        </w:rPr>
        <w:t xml:space="preserve">, </w:t>
      </w:r>
      <w:r w:rsidRPr="0068435E">
        <w:rPr>
          <w:rFonts w:cs="Calibri Light"/>
          <w:color w:val="1F3864"/>
          <w:sz w:val="18"/>
          <w:szCs w:val="18"/>
          <w:lang w:val="ca-ES"/>
        </w:rPr>
        <w:t>aplicant i</w:t>
      </w:r>
      <w:r w:rsidR="005A6463" w:rsidRPr="0068435E">
        <w:rPr>
          <w:rFonts w:cs="Calibri Light"/>
          <w:color w:val="1F3864"/>
          <w:sz w:val="18"/>
          <w:szCs w:val="18"/>
          <w:lang w:val="ca-ES"/>
        </w:rPr>
        <w:t xml:space="preserve"> </w:t>
      </w:r>
      <w:r w:rsidRPr="0068435E">
        <w:rPr>
          <w:rFonts w:cs="Calibri Light"/>
          <w:color w:val="1F3864"/>
          <w:sz w:val="18"/>
          <w:szCs w:val="18"/>
          <w:lang w:val="ca-ES"/>
        </w:rPr>
        <w:t>avaluant, de manera que estigui</w:t>
      </w:r>
      <w:r w:rsidR="005A6463" w:rsidRPr="0068435E">
        <w:rPr>
          <w:rFonts w:cs="Calibri Light"/>
          <w:color w:val="1F3864"/>
          <w:sz w:val="18"/>
          <w:szCs w:val="18"/>
          <w:lang w:val="ca-ES"/>
        </w:rPr>
        <w:t xml:space="preserve"> integrada en el </w:t>
      </w:r>
      <w:r w:rsidRPr="0068435E">
        <w:rPr>
          <w:rFonts w:cs="Calibri Light"/>
          <w:color w:val="1F3864"/>
          <w:sz w:val="18"/>
          <w:szCs w:val="18"/>
          <w:lang w:val="ca-ES"/>
        </w:rPr>
        <w:t>funcionament ordinari</w:t>
      </w:r>
      <w:r w:rsidR="005A6463" w:rsidRPr="0068435E">
        <w:rPr>
          <w:rFonts w:cs="Calibri Light"/>
          <w:color w:val="1F3864"/>
          <w:sz w:val="18"/>
          <w:szCs w:val="18"/>
          <w:lang w:val="ca-ES"/>
        </w:rPr>
        <w:t xml:space="preserve"> del centr</w:t>
      </w:r>
      <w:r w:rsidRPr="0068435E">
        <w:rPr>
          <w:rFonts w:cs="Calibri Light"/>
          <w:color w:val="1F3864"/>
          <w:sz w:val="18"/>
          <w:szCs w:val="18"/>
          <w:lang w:val="ca-ES"/>
        </w:rPr>
        <w:t>e i</w:t>
      </w:r>
      <w:r w:rsidR="005A6463" w:rsidRPr="0068435E">
        <w:rPr>
          <w:rFonts w:cs="Calibri Light"/>
          <w:color w:val="1F3864"/>
          <w:sz w:val="18"/>
          <w:szCs w:val="18"/>
          <w:lang w:val="ca-ES"/>
        </w:rPr>
        <w:t xml:space="preserve"> no represent</w:t>
      </w:r>
      <w:r w:rsidRPr="0068435E">
        <w:rPr>
          <w:rFonts w:cs="Calibri Light"/>
          <w:color w:val="1F3864"/>
          <w:sz w:val="18"/>
          <w:szCs w:val="18"/>
          <w:lang w:val="ca-ES"/>
        </w:rPr>
        <w:t>i</w:t>
      </w:r>
      <w:r w:rsidR="005A6463" w:rsidRPr="0068435E">
        <w:rPr>
          <w:rFonts w:cs="Calibri Light"/>
          <w:color w:val="1F3864"/>
          <w:sz w:val="18"/>
          <w:szCs w:val="18"/>
          <w:lang w:val="ca-ES"/>
        </w:rPr>
        <w:t xml:space="preserve"> un esf</w:t>
      </w:r>
      <w:r w:rsidRPr="0068435E">
        <w:rPr>
          <w:rFonts w:cs="Calibri Light"/>
          <w:color w:val="1F3864"/>
          <w:sz w:val="18"/>
          <w:szCs w:val="18"/>
          <w:lang w:val="ca-ES"/>
        </w:rPr>
        <w:t>orç</w:t>
      </w:r>
      <w:r w:rsidR="005A6463" w:rsidRPr="0068435E">
        <w:rPr>
          <w:rFonts w:cs="Calibri Light"/>
          <w:color w:val="1F3864"/>
          <w:sz w:val="18"/>
          <w:szCs w:val="18"/>
          <w:lang w:val="ca-ES"/>
        </w:rPr>
        <w:t xml:space="preserve"> a</w:t>
      </w:r>
      <w:r w:rsidRPr="0068435E">
        <w:rPr>
          <w:rFonts w:cs="Calibri Light"/>
          <w:color w:val="1F3864"/>
          <w:sz w:val="18"/>
          <w:szCs w:val="18"/>
          <w:lang w:val="ca-ES"/>
        </w:rPr>
        <w:t>d</w:t>
      </w:r>
      <w:r w:rsidR="005A6463" w:rsidRPr="0068435E">
        <w:rPr>
          <w:rFonts w:cs="Calibri Light"/>
          <w:color w:val="1F3864"/>
          <w:sz w:val="18"/>
          <w:szCs w:val="18"/>
          <w:lang w:val="ca-ES"/>
        </w:rPr>
        <w:t>dicional.</w:t>
      </w:r>
    </w:p>
    <w:p w14:paraId="3DEEC669" w14:textId="77777777" w:rsidR="00D11C40" w:rsidRPr="0068435E" w:rsidRDefault="00D11C40" w:rsidP="00D11C40">
      <w:pPr>
        <w:rPr>
          <w:rFonts w:cs="Calibri Light"/>
          <w:color w:val="1F3863"/>
          <w:sz w:val="24"/>
          <w:szCs w:val="24"/>
          <w:lang w:val="ca-ES"/>
        </w:rPr>
      </w:pPr>
    </w:p>
    <w:p w14:paraId="3656B9AB" w14:textId="77777777" w:rsidR="00810742" w:rsidRPr="0068435E" w:rsidRDefault="00810742" w:rsidP="00D11C40">
      <w:pPr>
        <w:rPr>
          <w:rFonts w:cs="Calibri Light"/>
          <w:color w:val="1F3863"/>
          <w:sz w:val="24"/>
          <w:szCs w:val="24"/>
          <w:lang w:val="ca-ES"/>
        </w:rPr>
      </w:pPr>
    </w:p>
    <w:p w14:paraId="45FB0818" w14:textId="77777777" w:rsidR="00AC3E8F" w:rsidRPr="0068435E" w:rsidRDefault="00AC3E8F">
      <w:pPr>
        <w:rPr>
          <w:rFonts w:cs="Calibri Light"/>
          <w:color w:val="1F3863"/>
          <w:sz w:val="24"/>
          <w:szCs w:val="24"/>
          <w:lang w:val="ca-ES"/>
        </w:rPr>
      </w:pPr>
      <w:r w:rsidRPr="0068435E">
        <w:rPr>
          <w:rFonts w:cs="Calibri Light"/>
          <w:color w:val="1F3863"/>
          <w:sz w:val="24"/>
          <w:szCs w:val="24"/>
          <w:lang w:val="ca-ES"/>
        </w:rPr>
        <w:br w:type="page"/>
      </w:r>
    </w:p>
    <w:tbl>
      <w:tblPr>
        <w:tblW w:w="10349" w:type="dxa"/>
        <w:tblInd w:w="-10"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CellMar>
          <w:left w:w="0" w:type="dxa"/>
          <w:right w:w="0" w:type="dxa"/>
        </w:tblCellMar>
        <w:tblLook w:val="0400" w:firstRow="0" w:lastRow="0" w:firstColumn="0" w:lastColumn="0" w:noHBand="0" w:noVBand="1"/>
      </w:tblPr>
      <w:tblGrid>
        <w:gridCol w:w="2704"/>
        <w:gridCol w:w="2401"/>
        <w:gridCol w:w="1748"/>
        <w:gridCol w:w="1748"/>
        <w:gridCol w:w="1748"/>
      </w:tblGrid>
      <w:tr w:rsidR="00DD50E1" w:rsidRPr="0068435E" w14:paraId="6F9DECAD" w14:textId="77777777" w:rsidTr="580D3329">
        <w:trPr>
          <w:trHeight w:val="234"/>
        </w:trPr>
        <w:tc>
          <w:tcPr>
            <w:tcW w:w="2704" w:type="dxa"/>
            <w:shd w:val="clear" w:color="auto" w:fill="auto"/>
            <w:tcMar>
              <w:top w:w="12" w:type="dxa"/>
              <w:left w:w="39" w:type="dxa"/>
              <w:bottom w:w="0" w:type="dxa"/>
              <w:right w:w="39" w:type="dxa"/>
            </w:tcMar>
          </w:tcPr>
          <w:p w14:paraId="15705501" w14:textId="77777777" w:rsidR="00D11C40" w:rsidRPr="0068435E" w:rsidRDefault="00771482" w:rsidP="0035277A">
            <w:pPr>
              <w:spacing w:after="0" w:line="276" w:lineRule="auto"/>
              <w:jc w:val="center"/>
              <w:rPr>
                <w:rFonts w:cs="Calibri Light"/>
                <w:color w:val="1F3864"/>
                <w:lang w:val="ca-ES"/>
              </w:rPr>
            </w:pPr>
            <w:r w:rsidRPr="0068435E">
              <w:rPr>
                <w:rFonts w:cs="Calibri Light"/>
                <w:color w:val="1F3864"/>
                <w:lang w:val="ca-ES"/>
              </w:rPr>
              <w:lastRenderedPageBreak/>
              <w:t>Activitat</w:t>
            </w:r>
            <w:r w:rsidR="00D11C40" w:rsidRPr="0068435E">
              <w:rPr>
                <w:rFonts w:cs="Calibri Light"/>
                <w:color w:val="1F3864"/>
                <w:lang w:val="ca-ES"/>
              </w:rPr>
              <w:t xml:space="preserve"> palanca </w:t>
            </w:r>
          </w:p>
        </w:tc>
        <w:tc>
          <w:tcPr>
            <w:tcW w:w="7645" w:type="dxa"/>
            <w:gridSpan w:val="4"/>
            <w:shd w:val="clear" w:color="auto" w:fill="FFF2CC" w:themeFill="accent4" w:themeFillTint="33"/>
            <w:tcMar>
              <w:top w:w="12" w:type="dxa"/>
              <w:left w:w="39" w:type="dxa"/>
              <w:bottom w:w="0" w:type="dxa"/>
              <w:right w:w="39" w:type="dxa"/>
            </w:tcMar>
          </w:tcPr>
          <w:p w14:paraId="0306878D" w14:textId="77777777" w:rsidR="00D11C40" w:rsidRPr="0068435E" w:rsidRDefault="007928A7" w:rsidP="00771482">
            <w:pPr>
              <w:spacing w:after="0" w:line="276" w:lineRule="auto"/>
              <w:ind w:left="1080"/>
              <w:rPr>
                <w:rFonts w:cs="Calibri Light"/>
                <w:b/>
                <w:bCs/>
                <w:color w:val="1F3864"/>
                <w:lang w:val="ca-ES"/>
              </w:rPr>
            </w:pPr>
            <w:r w:rsidRPr="0068435E">
              <w:rPr>
                <w:rFonts w:cs="Calibri Light"/>
                <w:b/>
                <w:bCs/>
                <w:color w:val="1F3864"/>
                <w:lang w:val="ca-ES"/>
              </w:rPr>
              <w:t>APLICACIÓ</w:t>
            </w:r>
            <w:r w:rsidR="00D11C40" w:rsidRPr="0068435E">
              <w:rPr>
                <w:rFonts w:cs="Calibri Light"/>
                <w:b/>
                <w:bCs/>
                <w:color w:val="1F3864"/>
                <w:lang w:val="ca-ES"/>
              </w:rPr>
              <w:t xml:space="preserve"> DE L</w:t>
            </w:r>
            <w:r w:rsidR="00771482" w:rsidRPr="0068435E">
              <w:rPr>
                <w:rFonts w:cs="Calibri Light"/>
                <w:b/>
                <w:bCs/>
                <w:color w:val="1F3864"/>
                <w:lang w:val="ca-ES"/>
              </w:rPr>
              <w:t>’</w:t>
            </w:r>
            <w:r w:rsidR="00D11C40" w:rsidRPr="0068435E">
              <w:rPr>
                <w:rFonts w:cs="Calibri Light"/>
                <w:b/>
                <w:bCs/>
                <w:color w:val="1F3864"/>
                <w:lang w:val="ca-ES"/>
              </w:rPr>
              <w:t>ACTIVIDAD PALANCA</w:t>
            </w:r>
          </w:p>
        </w:tc>
      </w:tr>
      <w:tr w:rsidR="00DD50E1" w:rsidRPr="0068435E" w14:paraId="3F5D3E2F"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3F9B4509" w14:textId="77777777" w:rsidR="00D11C40" w:rsidRPr="0068435E" w:rsidRDefault="00D32E8E" w:rsidP="00771482">
            <w:pPr>
              <w:spacing w:after="0" w:line="276" w:lineRule="auto"/>
              <w:jc w:val="center"/>
              <w:rPr>
                <w:rFonts w:cs="Calibri Light"/>
                <w:color w:val="1F3864"/>
                <w:lang w:val="ca-ES"/>
              </w:rPr>
            </w:pPr>
            <w:r w:rsidRPr="0068435E">
              <w:rPr>
                <w:rFonts w:cs="Calibri Light"/>
                <w:color w:val="1F3864"/>
                <w:lang w:val="ca-ES"/>
              </w:rPr>
              <w:t>B</w:t>
            </w:r>
            <w:r w:rsidR="00771482" w:rsidRPr="0068435E">
              <w:rPr>
                <w:rFonts w:cs="Calibri Light"/>
                <w:color w:val="1F3864"/>
                <w:lang w:val="ca-ES"/>
              </w:rPr>
              <w:t>reu</w:t>
            </w:r>
            <w:r w:rsidR="00810742" w:rsidRPr="0068435E">
              <w:rPr>
                <w:rFonts w:cs="Calibri Light"/>
                <w:color w:val="1F3864"/>
                <w:lang w:val="ca-ES"/>
              </w:rPr>
              <w:t xml:space="preserve"> descripció</w:t>
            </w:r>
            <w:r w:rsidR="00D11C40" w:rsidRPr="0068435E">
              <w:rPr>
                <w:rFonts w:cs="Calibri Light"/>
                <w:color w:val="1F3864"/>
                <w:lang w:val="ca-ES"/>
              </w:rPr>
              <w:t xml:space="preserve"> </w:t>
            </w:r>
          </w:p>
        </w:tc>
        <w:tc>
          <w:tcPr>
            <w:tcW w:w="7645" w:type="dxa"/>
            <w:gridSpan w:val="4"/>
            <w:shd w:val="clear" w:color="auto" w:fill="auto"/>
            <w:tcMar>
              <w:top w:w="12" w:type="dxa"/>
              <w:left w:w="39" w:type="dxa"/>
              <w:bottom w:w="0" w:type="dxa"/>
              <w:right w:w="39" w:type="dxa"/>
            </w:tcMar>
          </w:tcPr>
          <w:p w14:paraId="53128261" w14:textId="554D43E2" w:rsidR="00D11C40" w:rsidRPr="0068435E" w:rsidRDefault="00650957" w:rsidP="005E725F">
            <w:pPr>
              <w:spacing w:after="0" w:line="276" w:lineRule="auto"/>
              <w:rPr>
                <w:rFonts w:cs="Calibri Light"/>
                <w:color w:val="1F3864"/>
                <w:lang w:val="ca-ES"/>
              </w:rPr>
            </w:pPr>
            <w:r w:rsidRPr="00962740">
              <w:rPr>
                <w:rFonts w:cs="Calibri Light"/>
                <w:b/>
                <w:bCs/>
                <w:color w:val="1F3864"/>
                <w:lang w:val="ca-ES"/>
              </w:rPr>
              <w:t>LA CLASSE ÉS PUR TEATRE (performance i teatre)</w:t>
            </w:r>
            <w:r w:rsidRPr="0068435E">
              <w:rPr>
                <w:rFonts w:cs="Calibri Light"/>
                <w:color w:val="1F3864"/>
                <w:lang w:val="ca-ES"/>
              </w:rPr>
              <w:br/>
              <w:t>L'activitat comprendrà tant la representació d'obres teatrals que els propis alumnes elaborin, com l'ús del performance per part del professorat durant determinades sessions, així com el gaudi de les obres teatrals que puguem veure representades per actors. És, per tant, una AP molt àmplia i versàtil, que pot adaptar-se perfectament a les característiques de tots els alumnes i als principis del DUA. Els alumnes poden començar recitant poemes i acabar representant les seves pròpies obres teatrals per als membres de la comunitat educativa. A més, pot utilitzar-se dins de l'aula, o prendre-la com a activitat que es realitzi durant l'esbarjo o en horari extraescolar.</w:t>
            </w:r>
          </w:p>
        </w:tc>
      </w:tr>
      <w:tr w:rsidR="00DD50E1" w:rsidRPr="0068435E" w14:paraId="17FDC136"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C9CDC0E" w14:textId="77777777" w:rsidR="00D11C40" w:rsidRPr="0068435E" w:rsidRDefault="00771482" w:rsidP="00771482">
            <w:pPr>
              <w:spacing w:after="0" w:line="276" w:lineRule="auto"/>
              <w:jc w:val="center"/>
              <w:rPr>
                <w:rFonts w:cs="Calibri Light"/>
                <w:color w:val="1F3864"/>
                <w:lang w:val="ca-ES"/>
              </w:rPr>
            </w:pPr>
            <w:r w:rsidRPr="0068435E">
              <w:rPr>
                <w:rFonts w:cs="Calibri Light"/>
                <w:color w:val="1F3864"/>
                <w:lang w:val="ca-ES"/>
              </w:rPr>
              <w:t>Finalitat de l’</w:t>
            </w:r>
            <w:r w:rsidR="00D11C40" w:rsidRPr="0068435E">
              <w:rPr>
                <w:rFonts w:cs="Calibri Light"/>
                <w:color w:val="1F3864"/>
                <w:lang w:val="ca-ES"/>
              </w:rPr>
              <w:t>activi</w:t>
            </w:r>
            <w:r w:rsidRPr="0068435E">
              <w:rPr>
                <w:rFonts w:cs="Calibri Light"/>
                <w:color w:val="1F3864"/>
                <w:lang w:val="ca-ES"/>
              </w:rPr>
              <w:t>t</w:t>
            </w:r>
            <w:r w:rsidR="00D11C40" w:rsidRPr="0068435E">
              <w:rPr>
                <w:rFonts w:cs="Calibri Light"/>
                <w:color w:val="1F3864"/>
                <w:lang w:val="ca-ES"/>
              </w:rPr>
              <w:t>a</w:t>
            </w:r>
            <w:r w:rsidRPr="0068435E">
              <w:rPr>
                <w:rFonts w:cs="Calibri Light"/>
                <w:color w:val="1F3864"/>
                <w:lang w:val="ca-ES"/>
              </w:rPr>
              <w:t>t</w:t>
            </w:r>
            <w:r w:rsidR="00D11C40" w:rsidRPr="0068435E">
              <w:rPr>
                <w:rFonts w:cs="Calibri Light"/>
                <w:color w:val="1F3864"/>
                <w:lang w:val="ca-ES"/>
              </w:rPr>
              <w:t xml:space="preserve"> / acció</w:t>
            </w:r>
          </w:p>
        </w:tc>
        <w:tc>
          <w:tcPr>
            <w:tcW w:w="7645" w:type="dxa"/>
            <w:gridSpan w:val="4"/>
            <w:shd w:val="clear" w:color="auto" w:fill="auto"/>
            <w:tcMar>
              <w:top w:w="12" w:type="dxa"/>
              <w:left w:w="39" w:type="dxa"/>
              <w:bottom w:w="0" w:type="dxa"/>
              <w:right w:w="39" w:type="dxa"/>
            </w:tcMar>
          </w:tcPr>
          <w:p w14:paraId="62486C05" w14:textId="24373D05" w:rsidR="00D11C40" w:rsidRPr="0068435E" w:rsidRDefault="007069CB" w:rsidP="0035277A">
            <w:pPr>
              <w:spacing w:after="0" w:line="276" w:lineRule="auto"/>
              <w:rPr>
                <w:rFonts w:cs="Calibri Light"/>
                <w:color w:val="1F3864"/>
                <w:lang w:val="ca-ES"/>
              </w:rPr>
            </w:pPr>
            <w:r w:rsidRPr="0068435E">
              <w:rPr>
                <w:rFonts w:cs="Calibri Light"/>
                <w:color w:val="1F3864"/>
                <w:lang w:val="ca-ES"/>
              </w:rPr>
              <w:t>● Accés a la cultura.</w:t>
            </w:r>
            <w:r w:rsidRPr="0068435E">
              <w:rPr>
                <w:rFonts w:cs="Calibri Light"/>
                <w:color w:val="1F3864"/>
                <w:lang w:val="ca-ES"/>
              </w:rPr>
              <w:br/>
              <w:t>● Domini del vocabulari i de la lectura (competència comunicació lingüística).</w:t>
            </w:r>
            <w:r w:rsidRPr="0068435E">
              <w:rPr>
                <w:rFonts w:cs="Calibri Light"/>
                <w:color w:val="1F3864"/>
                <w:lang w:val="ca-ES"/>
              </w:rPr>
              <w:br/>
              <w:t>● Augment de la capacitat crítica.</w:t>
            </w:r>
            <w:r w:rsidRPr="0068435E">
              <w:rPr>
                <w:rFonts w:cs="Calibri Light"/>
                <w:color w:val="1F3864"/>
                <w:lang w:val="ca-ES"/>
              </w:rPr>
              <w:br/>
              <w:t>● Millora de la convivència i de valors com la solidaritat i l'amistat.</w:t>
            </w:r>
            <w:r w:rsidRPr="0068435E">
              <w:rPr>
                <w:rFonts w:cs="Calibri Light"/>
                <w:color w:val="1F3864"/>
                <w:lang w:val="ca-ES"/>
              </w:rPr>
              <w:br/>
              <w:t>● Apoderament de les persones participants.</w:t>
            </w:r>
            <w:r w:rsidRPr="0068435E">
              <w:rPr>
                <w:rFonts w:cs="Calibri Light"/>
                <w:color w:val="1F3864"/>
                <w:lang w:val="ca-ES"/>
              </w:rPr>
              <w:br/>
              <w:t>● Desenvolupament de les competències socioemocionals</w:t>
            </w:r>
            <w:r w:rsidR="00532D8C">
              <w:rPr>
                <w:rFonts w:cs="Calibri Light"/>
                <w:color w:val="1F3864"/>
                <w:lang w:val="ca-ES"/>
              </w:rPr>
              <w:t>.</w:t>
            </w:r>
          </w:p>
        </w:tc>
      </w:tr>
      <w:tr w:rsidR="00DD50E1" w:rsidRPr="0068435E" w14:paraId="75C894BB" w14:textId="77777777" w:rsidTr="580D3329">
        <w:trPr>
          <w:trHeight w:val="566"/>
        </w:trPr>
        <w:tc>
          <w:tcPr>
            <w:tcW w:w="2704" w:type="dxa"/>
            <w:vMerge w:val="restart"/>
            <w:shd w:val="clear" w:color="auto" w:fill="FFF2CC" w:themeFill="accent4" w:themeFillTint="33"/>
            <w:tcMar>
              <w:top w:w="12" w:type="dxa"/>
              <w:left w:w="39" w:type="dxa"/>
              <w:bottom w:w="0" w:type="dxa"/>
              <w:right w:w="39" w:type="dxa"/>
            </w:tcMar>
          </w:tcPr>
          <w:p w14:paraId="7977AF32" w14:textId="77777777" w:rsidR="00D11C40" w:rsidRPr="0068435E" w:rsidRDefault="00D11C40" w:rsidP="0035277A">
            <w:pPr>
              <w:spacing w:after="0" w:line="276" w:lineRule="auto"/>
              <w:jc w:val="both"/>
              <w:rPr>
                <w:rFonts w:cs="Calibri Light"/>
                <w:color w:val="1F3864"/>
                <w:lang w:val="ca-ES"/>
              </w:rPr>
            </w:pPr>
            <w:r w:rsidRPr="0068435E">
              <w:rPr>
                <w:rFonts w:cs="Calibri Light"/>
                <w:color w:val="1F3864"/>
                <w:lang w:val="ca-ES"/>
              </w:rPr>
              <w:t>OBJE</w:t>
            </w:r>
            <w:r w:rsidR="00771482" w:rsidRPr="0068435E">
              <w:rPr>
                <w:rFonts w:cs="Calibri Light"/>
                <w:color w:val="1F3864"/>
                <w:lang w:val="ca-ES"/>
              </w:rPr>
              <w:t>C</w:t>
            </w:r>
            <w:r w:rsidRPr="0068435E">
              <w:rPr>
                <w:rFonts w:cs="Calibri Light"/>
                <w:color w:val="1F3864"/>
                <w:lang w:val="ca-ES"/>
              </w:rPr>
              <w:t>TI</w:t>
            </w:r>
            <w:r w:rsidR="00771482" w:rsidRPr="0068435E">
              <w:rPr>
                <w:rFonts w:cs="Calibri Light"/>
                <w:color w:val="1F3864"/>
                <w:lang w:val="ca-ES"/>
              </w:rPr>
              <w:t>U</w:t>
            </w:r>
            <w:r w:rsidRPr="0068435E">
              <w:rPr>
                <w:rFonts w:cs="Calibri Light"/>
                <w:color w:val="1F3864"/>
                <w:lang w:val="ca-ES"/>
              </w:rPr>
              <w:t>S</w:t>
            </w:r>
          </w:p>
          <w:p w14:paraId="4101652C" w14:textId="77777777" w:rsidR="00D11C40" w:rsidRPr="0068435E" w:rsidRDefault="00D11C40" w:rsidP="0035277A">
            <w:pPr>
              <w:spacing w:after="0" w:line="276" w:lineRule="auto"/>
              <w:jc w:val="both"/>
              <w:rPr>
                <w:rFonts w:cs="Calibri Light"/>
                <w:color w:val="1F3864"/>
                <w:lang w:val="ca-ES"/>
              </w:rPr>
            </w:pPr>
          </w:p>
        </w:tc>
        <w:tc>
          <w:tcPr>
            <w:tcW w:w="7645" w:type="dxa"/>
            <w:gridSpan w:val="4"/>
            <w:shd w:val="clear" w:color="auto" w:fill="auto"/>
            <w:tcMar>
              <w:top w:w="12" w:type="dxa"/>
              <w:left w:w="39" w:type="dxa"/>
              <w:bottom w:w="0" w:type="dxa"/>
              <w:right w:w="39" w:type="dxa"/>
            </w:tcMar>
          </w:tcPr>
          <w:p w14:paraId="6C730B33" w14:textId="73C5098B" w:rsidR="00782782" w:rsidRPr="0068435E" w:rsidRDefault="00771482" w:rsidP="0035277A">
            <w:pPr>
              <w:spacing w:after="0" w:line="276" w:lineRule="auto"/>
              <w:rPr>
                <w:rFonts w:cs="Calibri Light"/>
                <w:b/>
                <w:color w:val="1F3864"/>
                <w:lang w:val="ca-ES"/>
              </w:rPr>
            </w:pPr>
            <w:r w:rsidRPr="0068435E">
              <w:rPr>
                <w:rFonts w:cs="Calibri Light"/>
                <w:b/>
                <w:color w:val="1F3864"/>
                <w:lang w:val="ca-ES"/>
              </w:rPr>
              <w:t>Mínims</w:t>
            </w:r>
            <w:r w:rsidR="00782782" w:rsidRPr="0068435E">
              <w:rPr>
                <w:b/>
                <w:lang w:val="ca-ES"/>
              </w:rPr>
              <w:t xml:space="preserve"> </w:t>
            </w:r>
            <w:r w:rsidR="007069CB" w:rsidRPr="0068435E">
              <w:rPr>
                <w:lang w:val="ca-ES"/>
              </w:rPr>
              <w:br/>
              <w:t>● Aquells inclosos en la concreció curricular del centre per a la competència en comunicació lingüística i les competències socials i cíviques.</w:t>
            </w:r>
            <w:r w:rsidR="007069CB" w:rsidRPr="0068435E">
              <w:rPr>
                <w:lang w:val="ca-ES"/>
              </w:rPr>
              <w:br/>
              <w:t>● Millora de la capacitat empàtica de l'alumnat participant.</w:t>
            </w:r>
            <w:r w:rsidR="007069CB" w:rsidRPr="0068435E">
              <w:rPr>
                <w:lang w:val="ca-ES"/>
              </w:rPr>
              <w:br/>
              <w:t>● Reducció dels conflictes entre iguals.</w:t>
            </w:r>
            <w:r w:rsidR="007069CB" w:rsidRPr="0068435E">
              <w:rPr>
                <w:lang w:val="ca-ES"/>
              </w:rPr>
              <w:br/>
              <w:t>● Millora del clima del centre.</w:t>
            </w:r>
            <w:r w:rsidR="007069CB" w:rsidRPr="0068435E">
              <w:rPr>
                <w:lang w:val="ca-ES"/>
              </w:rPr>
              <w:br/>
              <w:t>● Aconseguir i mantenir un bon nivell de satisfacció d'aprendre i ensenyar.</w:t>
            </w:r>
            <w:r w:rsidR="007069CB" w:rsidRPr="0068435E">
              <w:rPr>
                <w:lang w:val="ca-ES"/>
              </w:rPr>
              <w:br/>
              <w:t>● Acostar els coneixements als interessos de l'alumnat.</w:t>
            </w:r>
          </w:p>
        </w:tc>
      </w:tr>
      <w:tr w:rsidR="00782782" w:rsidRPr="0068435E" w14:paraId="63EE281D" w14:textId="77777777" w:rsidTr="580D3329">
        <w:trPr>
          <w:trHeight w:val="566"/>
        </w:trPr>
        <w:tc>
          <w:tcPr>
            <w:tcW w:w="2704" w:type="dxa"/>
            <w:vMerge/>
            <w:tcMar>
              <w:top w:w="12" w:type="dxa"/>
              <w:left w:w="39" w:type="dxa"/>
              <w:bottom w:w="0" w:type="dxa"/>
              <w:right w:w="39" w:type="dxa"/>
            </w:tcMar>
          </w:tcPr>
          <w:p w14:paraId="4B99056E" w14:textId="77777777" w:rsidR="00782782" w:rsidRPr="0068435E" w:rsidRDefault="00782782" w:rsidP="00782782">
            <w:pPr>
              <w:widowControl w:val="0"/>
              <w:pBdr>
                <w:top w:val="nil"/>
                <w:left w:val="nil"/>
                <w:bottom w:val="nil"/>
                <w:right w:val="nil"/>
                <w:between w:val="nil"/>
              </w:pBdr>
              <w:spacing w:after="0" w:line="276" w:lineRule="auto"/>
              <w:rPr>
                <w:rFonts w:cs="Calibri Light"/>
                <w:b/>
                <w:color w:val="1F3864"/>
                <w:lang w:val="ca-ES"/>
              </w:rPr>
            </w:pPr>
          </w:p>
        </w:tc>
        <w:tc>
          <w:tcPr>
            <w:tcW w:w="7645" w:type="dxa"/>
            <w:gridSpan w:val="4"/>
            <w:shd w:val="clear" w:color="auto" w:fill="auto"/>
            <w:tcMar>
              <w:top w:w="12" w:type="dxa"/>
              <w:left w:w="39" w:type="dxa"/>
              <w:bottom w:w="0" w:type="dxa"/>
              <w:right w:w="39" w:type="dxa"/>
            </w:tcMar>
          </w:tcPr>
          <w:p w14:paraId="67AC1D86" w14:textId="77777777" w:rsidR="00782782" w:rsidRPr="0068435E" w:rsidRDefault="00782782" w:rsidP="00782782">
            <w:pPr>
              <w:spacing w:line="276" w:lineRule="auto"/>
              <w:rPr>
                <w:b/>
                <w:lang w:val="ca-ES"/>
              </w:rPr>
            </w:pPr>
            <w:r w:rsidRPr="0068435E">
              <w:rPr>
                <w:b/>
                <w:lang w:val="ca-ES"/>
              </w:rPr>
              <w:t>Òptims</w:t>
            </w:r>
          </w:p>
          <w:p w14:paraId="1299C43A" w14:textId="05CE9C57" w:rsidR="00782782" w:rsidRPr="0068435E" w:rsidRDefault="00841F22" w:rsidP="00782782">
            <w:pPr>
              <w:spacing w:after="0" w:line="276" w:lineRule="auto"/>
              <w:rPr>
                <w:rFonts w:cs="Calibri Light"/>
                <w:color w:val="1F3864"/>
                <w:lang w:val="ca-ES"/>
              </w:rPr>
            </w:pPr>
            <w:r w:rsidRPr="0068435E">
              <w:rPr>
                <w:lang w:val="ca-ES"/>
              </w:rPr>
              <w:t>● Augment de la capacitat crítica per a la mobilització social juntament amb el desenvolupament d'un alt nivell cultural.</w:t>
            </w:r>
            <w:r w:rsidRPr="0068435E">
              <w:rPr>
                <w:lang w:val="ca-ES"/>
              </w:rPr>
              <w:br/>
              <w:t>● Millora de la intel·ligència emocional de l'alumnat.</w:t>
            </w:r>
            <w:r w:rsidRPr="0068435E">
              <w:rPr>
                <w:lang w:val="ca-ES"/>
              </w:rPr>
              <w:br/>
              <w:t>● Avançar cap a una escola inclusiva i sense segregació interna en el centre.</w:t>
            </w:r>
            <w:r w:rsidRPr="0068435E">
              <w:rPr>
                <w:lang w:val="ca-ES"/>
              </w:rPr>
              <w:br/>
              <w:t>● Mantenir altes les expectatives d'èxit de tot l'alumnat.</w:t>
            </w:r>
            <w:r w:rsidRPr="0068435E">
              <w:rPr>
                <w:lang w:val="ca-ES"/>
              </w:rPr>
              <w:br/>
              <w:t>● Millorar els resultats acadèmic dels alumnes vulnerables.</w:t>
            </w:r>
          </w:p>
        </w:tc>
      </w:tr>
      <w:tr w:rsidR="00782782" w:rsidRPr="0068435E" w14:paraId="4DDBEF00" w14:textId="77777777" w:rsidTr="580D3329">
        <w:trPr>
          <w:trHeight w:val="108"/>
        </w:trPr>
        <w:tc>
          <w:tcPr>
            <w:tcW w:w="2704" w:type="dxa"/>
            <w:shd w:val="clear" w:color="auto" w:fill="auto"/>
            <w:tcMar>
              <w:top w:w="12" w:type="dxa"/>
              <w:left w:w="39" w:type="dxa"/>
              <w:bottom w:w="0" w:type="dxa"/>
              <w:right w:w="39" w:type="dxa"/>
            </w:tcMar>
          </w:tcPr>
          <w:p w14:paraId="3461D779" w14:textId="77777777" w:rsidR="00782782" w:rsidRPr="0068435E" w:rsidRDefault="00782782" w:rsidP="00782782">
            <w:pPr>
              <w:spacing w:after="0" w:line="276" w:lineRule="auto"/>
              <w:jc w:val="center"/>
              <w:rPr>
                <w:rFonts w:cs="Calibri Light"/>
                <w:color w:val="1F3864"/>
                <w:sz w:val="4"/>
                <w:szCs w:val="4"/>
                <w:lang w:val="ca-ES"/>
              </w:rPr>
            </w:pPr>
          </w:p>
        </w:tc>
        <w:tc>
          <w:tcPr>
            <w:tcW w:w="7645" w:type="dxa"/>
            <w:gridSpan w:val="4"/>
            <w:shd w:val="clear" w:color="auto" w:fill="auto"/>
            <w:tcMar>
              <w:top w:w="12" w:type="dxa"/>
              <w:left w:w="39" w:type="dxa"/>
              <w:bottom w:w="0" w:type="dxa"/>
              <w:right w:w="39" w:type="dxa"/>
            </w:tcMar>
          </w:tcPr>
          <w:p w14:paraId="3CF2D8B6" w14:textId="77777777" w:rsidR="00782782" w:rsidRPr="0068435E" w:rsidRDefault="00782782" w:rsidP="00782782">
            <w:pPr>
              <w:spacing w:after="0" w:line="276" w:lineRule="auto"/>
              <w:rPr>
                <w:rFonts w:cs="Calibri Light"/>
                <w:color w:val="1F3864"/>
                <w:sz w:val="4"/>
                <w:szCs w:val="4"/>
                <w:lang w:val="ca-ES"/>
              </w:rPr>
            </w:pPr>
          </w:p>
        </w:tc>
      </w:tr>
      <w:tr w:rsidR="00782782" w:rsidRPr="0068435E" w14:paraId="225F805C"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51D7D5C7" w14:textId="77777777" w:rsidR="00782782" w:rsidRPr="0068435E" w:rsidRDefault="00782782" w:rsidP="00782782">
            <w:pPr>
              <w:spacing w:after="0" w:line="276" w:lineRule="auto"/>
              <w:jc w:val="center"/>
              <w:rPr>
                <w:rFonts w:cs="Calibri Light"/>
                <w:color w:val="1F3864"/>
                <w:lang w:val="ca-ES"/>
              </w:rPr>
            </w:pPr>
            <w:r w:rsidRPr="0068435E">
              <w:rPr>
                <w:rFonts w:cs="Calibri Light"/>
                <w:color w:val="1F3864"/>
                <w:lang w:val="ca-ES"/>
              </w:rPr>
              <w:t xml:space="preserve">Responsable </w:t>
            </w:r>
          </w:p>
        </w:tc>
        <w:tc>
          <w:tcPr>
            <w:tcW w:w="7645" w:type="dxa"/>
            <w:gridSpan w:val="4"/>
            <w:shd w:val="clear" w:color="auto" w:fill="auto"/>
            <w:tcMar>
              <w:top w:w="12" w:type="dxa"/>
              <w:left w:w="39" w:type="dxa"/>
              <w:bottom w:w="0" w:type="dxa"/>
              <w:right w:w="39" w:type="dxa"/>
            </w:tcMar>
          </w:tcPr>
          <w:p w14:paraId="60FEECFF" w14:textId="3DAC01A3" w:rsidR="00EE7CBC" w:rsidRPr="0068435E" w:rsidRDefault="00BC4EB5" w:rsidP="00EE7CBC">
            <w:pPr>
              <w:spacing w:after="0" w:line="276" w:lineRule="auto"/>
              <w:rPr>
                <w:rFonts w:cs="Calibri Light"/>
                <w:color w:val="1F3864"/>
                <w:lang w:val="ca-ES"/>
              </w:rPr>
            </w:pPr>
            <w:r w:rsidRPr="0068435E">
              <w:rPr>
                <w:rFonts w:cs="Calibri Light"/>
                <w:color w:val="1F3864"/>
                <w:lang w:val="ca-ES"/>
              </w:rPr>
              <w:t>Departaments</w:t>
            </w:r>
            <w:r w:rsidR="00EE7CBC" w:rsidRPr="0068435E">
              <w:rPr>
                <w:rFonts w:cs="Calibri Light"/>
                <w:color w:val="1F3864"/>
                <w:lang w:val="ca-ES"/>
              </w:rPr>
              <w:t xml:space="preserve"> </w:t>
            </w:r>
            <w:r w:rsidRPr="0068435E">
              <w:rPr>
                <w:rFonts w:cs="Calibri Light"/>
                <w:color w:val="1F3864"/>
                <w:lang w:val="ca-ES"/>
              </w:rPr>
              <w:t>didàctics</w:t>
            </w:r>
            <w:r w:rsidR="00EE7CBC" w:rsidRPr="0068435E">
              <w:rPr>
                <w:rFonts w:cs="Calibri Light"/>
                <w:color w:val="1F3864"/>
                <w:lang w:val="ca-ES"/>
              </w:rPr>
              <w:t xml:space="preserve"> implica</w:t>
            </w:r>
            <w:r w:rsidRPr="0068435E">
              <w:rPr>
                <w:rFonts w:cs="Calibri Light"/>
                <w:color w:val="1F3864"/>
                <w:lang w:val="ca-ES"/>
              </w:rPr>
              <w:t>t</w:t>
            </w:r>
            <w:r w:rsidR="00EE7CBC" w:rsidRPr="0068435E">
              <w:rPr>
                <w:rFonts w:cs="Calibri Light"/>
                <w:color w:val="1F3864"/>
                <w:lang w:val="ca-ES"/>
              </w:rPr>
              <w:t xml:space="preserve">s. </w:t>
            </w:r>
          </w:p>
          <w:p w14:paraId="2ED6CB94" w14:textId="77777777" w:rsidR="00EE7CBC" w:rsidRPr="0068435E" w:rsidRDefault="00EE7CBC" w:rsidP="00EE7CBC">
            <w:pPr>
              <w:spacing w:after="0" w:line="276" w:lineRule="auto"/>
              <w:rPr>
                <w:rFonts w:cs="Calibri Light"/>
                <w:color w:val="1F3864"/>
                <w:lang w:val="ca-ES"/>
              </w:rPr>
            </w:pPr>
            <w:r w:rsidRPr="0068435E">
              <w:rPr>
                <w:rFonts w:cs="Calibri Light"/>
                <w:color w:val="1F3864"/>
                <w:lang w:val="ca-ES"/>
              </w:rPr>
              <w:t xml:space="preserve">Coordinadora PROA+ </w:t>
            </w:r>
          </w:p>
          <w:p w14:paraId="0FB78278" w14:textId="5E702F48" w:rsidR="00782782" w:rsidRPr="0068435E" w:rsidRDefault="00EE7CBC" w:rsidP="00EE7CBC">
            <w:pPr>
              <w:spacing w:after="0" w:line="276" w:lineRule="auto"/>
              <w:rPr>
                <w:rFonts w:cs="Calibri Light"/>
                <w:color w:val="1F3864"/>
                <w:lang w:val="ca-ES"/>
              </w:rPr>
            </w:pPr>
            <w:r w:rsidRPr="0068435E">
              <w:rPr>
                <w:rFonts w:cs="Calibri Light"/>
                <w:color w:val="1F3864"/>
                <w:lang w:val="ca-ES"/>
              </w:rPr>
              <w:t>Equip directi</w:t>
            </w:r>
            <w:r w:rsidR="00BC4EB5" w:rsidRPr="0068435E">
              <w:rPr>
                <w:rFonts w:cs="Calibri Light"/>
                <w:color w:val="1F3864"/>
                <w:lang w:val="ca-ES"/>
              </w:rPr>
              <w:t>u</w:t>
            </w:r>
          </w:p>
        </w:tc>
      </w:tr>
      <w:tr w:rsidR="00782782" w:rsidRPr="0068435E" w14:paraId="6B1F6428"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7A90CC05" w14:textId="77777777" w:rsidR="00782782" w:rsidRPr="0068435E" w:rsidRDefault="00782782" w:rsidP="00782782">
            <w:pPr>
              <w:spacing w:after="0" w:line="276" w:lineRule="auto"/>
              <w:jc w:val="center"/>
              <w:rPr>
                <w:rFonts w:cs="Calibri Light"/>
                <w:color w:val="1F3864"/>
                <w:lang w:val="ca-ES"/>
              </w:rPr>
            </w:pPr>
            <w:r w:rsidRPr="0068435E">
              <w:rPr>
                <w:rFonts w:cs="Calibri Light"/>
                <w:color w:val="1F3864"/>
                <w:lang w:val="ca-ES"/>
              </w:rPr>
              <w:t xml:space="preserve">Professorat i altres professionals que participen </w:t>
            </w:r>
          </w:p>
        </w:tc>
        <w:tc>
          <w:tcPr>
            <w:tcW w:w="7645" w:type="dxa"/>
            <w:gridSpan w:val="4"/>
            <w:shd w:val="clear" w:color="auto" w:fill="auto"/>
            <w:tcMar>
              <w:top w:w="12" w:type="dxa"/>
              <w:left w:w="39" w:type="dxa"/>
              <w:bottom w:w="0" w:type="dxa"/>
              <w:right w:w="39" w:type="dxa"/>
            </w:tcMar>
          </w:tcPr>
          <w:tbl>
            <w:tblPr>
              <w:tblW w:w="6940"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A0" w:firstRow="1" w:lastRow="0" w:firstColumn="1" w:lastColumn="0" w:noHBand="0" w:noVBand="1"/>
            </w:tblPr>
            <w:tblGrid>
              <w:gridCol w:w="526"/>
              <w:gridCol w:w="283"/>
              <w:gridCol w:w="142"/>
              <w:gridCol w:w="142"/>
              <w:gridCol w:w="141"/>
              <w:gridCol w:w="142"/>
              <w:gridCol w:w="284"/>
              <w:gridCol w:w="283"/>
              <w:gridCol w:w="17"/>
              <w:gridCol w:w="267"/>
              <w:gridCol w:w="141"/>
              <w:gridCol w:w="284"/>
              <w:gridCol w:w="283"/>
              <w:gridCol w:w="284"/>
              <w:gridCol w:w="709"/>
              <w:gridCol w:w="264"/>
              <w:gridCol w:w="19"/>
              <w:gridCol w:w="217"/>
              <w:gridCol w:w="67"/>
              <w:gridCol w:w="283"/>
              <w:gridCol w:w="709"/>
              <w:gridCol w:w="992"/>
              <w:gridCol w:w="142"/>
              <w:gridCol w:w="244"/>
              <w:gridCol w:w="75"/>
            </w:tblGrid>
            <w:tr w:rsidR="00782782" w:rsidRPr="0068435E" w14:paraId="77AEB672" w14:textId="77777777" w:rsidTr="0035277A">
              <w:trPr>
                <w:gridAfter w:val="1"/>
                <w:wAfter w:w="75" w:type="dxa"/>
              </w:trPr>
              <w:tc>
                <w:tcPr>
                  <w:tcW w:w="1234" w:type="dxa"/>
                  <w:gridSpan w:val="5"/>
                  <w:shd w:val="clear" w:color="auto" w:fill="auto"/>
                </w:tcPr>
                <w:p w14:paraId="15C6A4EA" w14:textId="77777777" w:rsidR="00782782" w:rsidRPr="0068435E" w:rsidRDefault="00782782" w:rsidP="00782782">
                  <w:pPr>
                    <w:spacing w:after="0" w:line="276" w:lineRule="auto"/>
                    <w:jc w:val="center"/>
                    <w:rPr>
                      <w:rFonts w:cs="Calibri Light"/>
                      <w:b/>
                      <w:bCs/>
                      <w:color w:val="1F3864"/>
                      <w:sz w:val="18"/>
                      <w:szCs w:val="18"/>
                      <w:lang w:val="ca-ES"/>
                    </w:rPr>
                  </w:pPr>
                  <w:r w:rsidRPr="0068435E">
                    <w:rPr>
                      <w:rFonts w:cs="Calibri Light"/>
                      <w:b/>
                      <w:bCs/>
                      <w:color w:val="1F3864"/>
                      <w:sz w:val="18"/>
                      <w:szCs w:val="18"/>
                      <w:lang w:val="ca-ES"/>
                    </w:rPr>
                    <w:t>Del centre</w:t>
                  </w:r>
                </w:p>
              </w:tc>
              <w:tc>
                <w:tcPr>
                  <w:tcW w:w="1134" w:type="dxa"/>
                  <w:gridSpan w:val="6"/>
                  <w:shd w:val="clear" w:color="auto" w:fill="auto"/>
                </w:tcPr>
                <w:p w14:paraId="181A02C5" w14:textId="77777777" w:rsidR="00782782" w:rsidRPr="0068435E" w:rsidRDefault="00782782" w:rsidP="00782782">
                  <w:pPr>
                    <w:spacing w:after="0" w:line="276" w:lineRule="auto"/>
                    <w:jc w:val="center"/>
                    <w:rPr>
                      <w:rFonts w:cs="Calibri Light"/>
                      <w:color w:val="1F3864"/>
                      <w:sz w:val="18"/>
                      <w:szCs w:val="18"/>
                      <w:lang w:val="ca-ES"/>
                    </w:rPr>
                  </w:pPr>
                  <w:r w:rsidRPr="0068435E">
                    <w:rPr>
                      <w:rFonts w:cs="Calibri Light"/>
                      <w:color w:val="1F3864"/>
                      <w:sz w:val="18"/>
                      <w:szCs w:val="18"/>
                      <w:lang w:val="ca-ES"/>
                    </w:rPr>
                    <w:t>Professorat</w:t>
                  </w:r>
                </w:p>
              </w:tc>
              <w:tc>
                <w:tcPr>
                  <w:tcW w:w="284" w:type="dxa"/>
                  <w:shd w:val="clear" w:color="auto" w:fill="auto"/>
                </w:tcPr>
                <w:p w14:paraId="1FC39945" w14:textId="2D69F1B2" w:rsidR="00782782" w:rsidRPr="0068435E" w:rsidRDefault="005D0CC8" w:rsidP="00782782">
                  <w:pPr>
                    <w:spacing w:after="0" w:line="276" w:lineRule="auto"/>
                    <w:jc w:val="center"/>
                    <w:rPr>
                      <w:rFonts w:cs="Calibri Light"/>
                      <w:color w:val="1F3864"/>
                      <w:sz w:val="18"/>
                      <w:szCs w:val="18"/>
                      <w:lang w:val="ca-ES"/>
                    </w:rPr>
                  </w:pPr>
                  <w:r w:rsidRPr="0068435E">
                    <w:rPr>
                      <w:rFonts w:cs="Calibri Light"/>
                      <w:color w:val="1F3864"/>
                      <w:sz w:val="18"/>
                      <w:szCs w:val="18"/>
                      <w:lang w:val="ca-ES"/>
                    </w:rPr>
                    <w:t>X</w:t>
                  </w:r>
                </w:p>
              </w:tc>
              <w:tc>
                <w:tcPr>
                  <w:tcW w:w="1276" w:type="dxa"/>
                  <w:gridSpan w:val="3"/>
                  <w:shd w:val="clear" w:color="auto" w:fill="auto"/>
                </w:tcPr>
                <w:p w14:paraId="4A15C12E" w14:textId="77777777" w:rsidR="00782782" w:rsidRPr="0068435E" w:rsidRDefault="00782782" w:rsidP="00782782">
                  <w:pPr>
                    <w:spacing w:after="0" w:line="276" w:lineRule="auto"/>
                    <w:jc w:val="center"/>
                    <w:rPr>
                      <w:rFonts w:cs="Calibri Light"/>
                      <w:color w:val="1F3864"/>
                      <w:sz w:val="18"/>
                      <w:szCs w:val="18"/>
                      <w:lang w:val="ca-ES"/>
                    </w:rPr>
                  </w:pPr>
                  <w:r w:rsidRPr="0068435E">
                    <w:rPr>
                      <w:rFonts w:cs="Calibri Light"/>
                      <w:color w:val="1F3864"/>
                      <w:sz w:val="18"/>
                      <w:szCs w:val="18"/>
                      <w:lang w:val="ca-ES"/>
                    </w:rPr>
                    <w:t>Orientadors</w:t>
                  </w:r>
                </w:p>
              </w:tc>
              <w:tc>
                <w:tcPr>
                  <w:tcW w:w="283" w:type="dxa"/>
                  <w:gridSpan w:val="2"/>
                  <w:shd w:val="clear" w:color="auto" w:fill="auto"/>
                </w:tcPr>
                <w:p w14:paraId="0562CB0E" w14:textId="77777777" w:rsidR="00782782" w:rsidRPr="0068435E" w:rsidRDefault="00782782" w:rsidP="00782782">
                  <w:pPr>
                    <w:spacing w:after="0" w:line="276" w:lineRule="auto"/>
                    <w:jc w:val="center"/>
                    <w:rPr>
                      <w:rFonts w:cs="Calibri Light"/>
                      <w:color w:val="1F3864"/>
                      <w:sz w:val="18"/>
                      <w:szCs w:val="18"/>
                      <w:lang w:val="ca-ES"/>
                    </w:rPr>
                  </w:pPr>
                </w:p>
              </w:tc>
              <w:tc>
                <w:tcPr>
                  <w:tcW w:w="2268" w:type="dxa"/>
                  <w:gridSpan w:val="5"/>
                  <w:shd w:val="clear" w:color="auto" w:fill="auto"/>
                </w:tcPr>
                <w:p w14:paraId="4A13751A" w14:textId="77777777" w:rsidR="00782782" w:rsidRPr="0068435E" w:rsidRDefault="00782782" w:rsidP="00782782">
                  <w:pPr>
                    <w:spacing w:after="0" w:line="276" w:lineRule="auto"/>
                    <w:jc w:val="center"/>
                    <w:rPr>
                      <w:rFonts w:cs="Calibri Light"/>
                      <w:color w:val="1F3864"/>
                      <w:sz w:val="18"/>
                      <w:szCs w:val="18"/>
                      <w:lang w:val="ca-ES"/>
                    </w:rPr>
                  </w:pPr>
                  <w:r w:rsidRPr="0068435E">
                    <w:rPr>
                      <w:rFonts w:cs="Calibri Light"/>
                      <w:color w:val="1F3864"/>
                      <w:sz w:val="18"/>
                      <w:szCs w:val="18"/>
                      <w:lang w:val="ca-ES"/>
                    </w:rPr>
                    <w:t>TIS/Educador social…</w:t>
                  </w:r>
                </w:p>
              </w:tc>
              <w:tc>
                <w:tcPr>
                  <w:tcW w:w="386" w:type="dxa"/>
                  <w:gridSpan w:val="2"/>
                  <w:shd w:val="clear" w:color="auto" w:fill="auto"/>
                </w:tcPr>
                <w:p w14:paraId="34CE0A41" w14:textId="77777777" w:rsidR="00782782" w:rsidRPr="0068435E" w:rsidRDefault="00782782" w:rsidP="00782782">
                  <w:pPr>
                    <w:spacing w:after="0" w:line="276" w:lineRule="auto"/>
                    <w:jc w:val="center"/>
                    <w:rPr>
                      <w:rFonts w:cs="Calibri Light"/>
                      <w:color w:val="1F3864"/>
                      <w:sz w:val="18"/>
                      <w:szCs w:val="18"/>
                      <w:lang w:val="ca-ES"/>
                    </w:rPr>
                  </w:pPr>
                </w:p>
              </w:tc>
            </w:tr>
            <w:tr w:rsidR="00782782" w:rsidRPr="0068435E" w14:paraId="244F5F3D" w14:textId="77777777" w:rsidTr="0035277A">
              <w:trPr>
                <w:gridAfter w:val="1"/>
                <w:wAfter w:w="75" w:type="dxa"/>
              </w:trPr>
              <w:tc>
                <w:tcPr>
                  <w:tcW w:w="526" w:type="dxa"/>
                  <w:shd w:val="clear" w:color="auto" w:fill="auto"/>
                </w:tcPr>
                <w:p w14:paraId="598E9741"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t>PAS</w:t>
                  </w:r>
                </w:p>
              </w:tc>
              <w:tc>
                <w:tcPr>
                  <w:tcW w:w="283" w:type="dxa"/>
                  <w:shd w:val="clear" w:color="auto" w:fill="auto"/>
                </w:tcPr>
                <w:p w14:paraId="62EBF3C5" w14:textId="77777777" w:rsidR="00782782" w:rsidRPr="0068435E" w:rsidRDefault="00782782" w:rsidP="00782782">
                  <w:pPr>
                    <w:spacing w:after="0" w:line="276" w:lineRule="auto"/>
                    <w:rPr>
                      <w:rFonts w:cs="Calibri Light"/>
                      <w:color w:val="1F3864"/>
                      <w:sz w:val="18"/>
                      <w:szCs w:val="18"/>
                      <w:lang w:val="ca-ES"/>
                    </w:rPr>
                  </w:pPr>
                </w:p>
              </w:tc>
              <w:tc>
                <w:tcPr>
                  <w:tcW w:w="851" w:type="dxa"/>
                  <w:gridSpan w:val="5"/>
                  <w:shd w:val="clear" w:color="auto" w:fill="auto"/>
                </w:tcPr>
                <w:p w14:paraId="6A1183AD"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t>Famílies</w:t>
                  </w:r>
                </w:p>
              </w:tc>
              <w:tc>
                <w:tcPr>
                  <w:tcW w:w="283" w:type="dxa"/>
                  <w:shd w:val="clear" w:color="auto" w:fill="auto"/>
                </w:tcPr>
                <w:p w14:paraId="6D98A12B" w14:textId="0C1BBAE3" w:rsidR="00782782" w:rsidRPr="0068435E" w:rsidRDefault="005D0CC8" w:rsidP="00782782">
                  <w:pPr>
                    <w:spacing w:after="0" w:line="276" w:lineRule="auto"/>
                    <w:rPr>
                      <w:rFonts w:cs="Calibri Light"/>
                      <w:color w:val="1F3864"/>
                      <w:sz w:val="18"/>
                      <w:szCs w:val="18"/>
                      <w:lang w:val="ca-ES"/>
                    </w:rPr>
                  </w:pPr>
                  <w:r w:rsidRPr="0068435E">
                    <w:rPr>
                      <w:rFonts w:cs="Calibri Light"/>
                      <w:color w:val="1F3864"/>
                      <w:sz w:val="18"/>
                      <w:szCs w:val="18"/>
                      <w:lang w:val="ca-ES"/>
                    </w:rPr>
                    <w:t>X</w:t>
                  </w:r>
                </w:p>
              </w:tc>
              <w:tc>
                <w:tcPr>
                  <w:tcW w:w="1985" w:type="dxa"/>
                  <w:gridSpan w:val="7"/>
                  <w:shd w:val="clear" w:color="auto" w:fill="auto"/>
                </w:tcPr>
                <w:p w14:paraId="2946DB82" w14:textId="77777777" w:rsidR="00782782" w:rsidRPr="0068435E" w:rsidRDefault="00782782" w:rsidP="00782782">
                  <w:pPr>
                    <w:spacing w:after="0" w:line="276" w:lineRule="auto"/>
                    <w:rPr>
                      <w:rFonts w:cs="Calibri Light"/>
                      <w:color w:val="1F3864"/>
                      <w:sz w:val="18"/>
                      <w:szCs w:val="18"/>
                      <w:lang w:val="ca-ES"/>
                    </w:rPr>
                  </w:pPr>
                </w:p>
              </w:tc>
              <w:tc>
                <w:tcPr>
                  <w:tcW w:w="283" w:type="dxa"/>
                  <w:gridSpan w:val="2"/>
                  <w:shd w:val="clear" w:color="auto" w:fill="auto"/>
                </w:tcPr>
                <w:p w14:paraId="5997CC1D" w14:textId="77777777" w:rsidR="00782782" w:rsidRPr="0068435E" w:rsidRDefault="00782782" w:rsidP="00782782">
                  <w:pPr>
                    <w:spacing w:after="0" w:line="276" w:lineRule="auto"/>
                    <w:rPr>
                      <w:rFonts w:cs="Calibri Light"/>
                      <w:color w:val="1F3864"/>
                      <w:sz w:val="18"/>
                      <w:szCs w:val="18"/>
                      <w:lang w:val="ca-ES"/>
                    </w:rPr>
                  </w:pPr>
                </w:p>
              </w:tc>
              <w:tc>
                <w:tcPr>
                  <w:tcW w:w="2268" w:type="dxa"/>
                  <w:gridSpan w:val="5"/>
                  <w:shd w:val="clear" w:color="auto" w:fill="auto"/>
                </w:tcPr>
                <w:p w14:paraId="110FFD37" w14:textId="77777777" w:rsidR="00782782" w:rsidRPr="0068435E" w:rsidRDefault="00782782" w:rsidP="00782782">
                  <w:pPr>
                    <w:spacing w:after="0" w:line="276" w:lineRule="auto"/>
                    <w:rPr>
                      <w:rFonts w:cs="Calibri Light"/>
                      <w:color w:val="1F3864"/>
                      <w:sz w:val="18"/>
                      <w:szCs w:val="18"/>
                      <w:lang w:val="ca-ES"/>
                    </w:rPr>
                  </w:pPr>
                </w:p>
              </w:tc>
              <w:tc>
                <w:tcPr>
                  <w:tcW w:w="386" w:type="dxa"/>
                  <w:gridSpan w:val="2"/>
                  <w:shd w:val="clear" w:color="auto" w:fill="auto"/>
                </w:tcPr>
                <w:p w14:paraId="6B699379" w14:textId="77777777" w:rsidR="00782782" w:rsidRPr="0068435E" w:rsidRDefault="00782782" w:rsidP="00782782">
                  <w:pPr>
                    <w:spacing w:after="0" w:line="276" w:lineRule="auto"/>
                    <w:rPr>
                      <w:rFonts w:cs="Calibri Light"/>
                      <w:color w:val="1F3864"/>
                      <w:sz w:val="18"/>
                      <w:szCs w:val="18"/>
                      <w:lang w:val="ca-ES"/>
                    </w:rPr>
                  </w:pPr>
                </w:p>
              </w:tc>
            </w:tr>
            <w:tr w:rsidR="00782782" w:rsidRPr="0068435E" w14:paraId="262B0C6A" w14:textId="77777777" w:rsidTr="0035277A">
              <w:tc>
                <w:tcPr>
                  <w:tcW w:w="951" w:type="dxa"/>
                  <w:gridSpan w:val="3"/>
                  <w:shd w:val="clear" w:color="auto" w:fill="auto"/>
                </w:tcPr>
                <w:p w14:paraId="7FAF10BE" w14:textId="77777777" w:rsidR="00782782" w:rsidRPr="0068435E" w:rsidRDefault="00782782" w:rsidP="00782782">
                  <w:pPr>
                    <w:spacing w:after="0" w:line="276" w:lineRule="auto"/>
                    <w:rPr>
                      <w:rFonts w:cs="Calibri Light"/>
                      <w:b/>
                      <w:bCs/>
                      <w:color w:val="1F3864"/>
                      <w:sz w:val="18"/>
                      <w:szCs w:val="18"/>
                      <w:lang w:val="ca-ES"/>
                    </w:rPr>
                  </w:pPr>
                  <w:r w:rsidRPr="0068435E">
                    <w:rPr>
                      <w:rFonts w:cs="Calibri Light"/>
                      <w:b/>
                      <w:bCs/>
                      <w:color w:val="1F3864"/>
                      <w:sz w:val="18"/>
                      <w:szCs w:val="18"/>
                      <w:lang w:val="ca-ES"/>
                    </w:rPr>
                    <w:t>Externs</w:t>
                  </w:r>
                </w:p>
              </w:tc>
              <w:tc>
                <w:tcPr>
                  <w:tcW w:w="1009" w:type="dxa"/>
                  <w:gridSpan w:val="6"/>
                  <w:shd w:val="clear" w:color="auto" w:fill="auto"/>
                </w:tcPr>
                <w:p w14:paraId="4BE6AECF"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t>Assessors</w:t>
                  </w:r>
                </w:p>
              </w:tc>
              <w:tc>
                <w:tcPr>
                  <w:tcW w:w="267" w:type="dxa"/>
                  <w:shd w:val="clear" w:color="auto" w:fill="auto"/>
                </w:tcPr>
                <w:p w14:paraId="3FE9F23F" w14:textId="77777777" w:rsidR="00782782" w:rsidRPr="0068435E" w:rsidRDefault="00782782" w:rsidP="00782782">
                  <w:pPr>
                    <w:spacing w:after="0" w:line="276" w:lineRule="auto"/>
                    <w:rPr>
                      <w:rFonts w:cs="Calibri Light"/>
                      <w:color w:val="1F3864"/>
                      <w:sz w:val="18"/>
                      <w:szCs w:val="18"/>
                      <w:lang w:val="ca-ES"/>
                    </w:rPr>
                  </w:pPr>
                </w:p>
              </w:tc>
              <w:tc>
                <w:tcPr>
                  <w:tcW w:w="1965" w:type="dxa"/>
                  <w:gridSpan w:val="6"/>
                  <w:shd w:val="clear" w:color="auto" w:fill="auto"/>
                </w:tcPr>
                <w:p w14:paraId="2EF30B96"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t>TIS/Treballador social…</w:t>
                  </w:r>
                </w:p>
              </w:tc>
              <w:tc>
                <w:tcPr>
                  <w:tcW w:w="236" w:type="dxa"/>
                  <w:gridSpan w:val="2"/>
                  <w:shd w:val="clear" w:color="auto" w:fill="auto"/>
                </w:tcPr>
                <w:p w14:paraId="1F72F646" w14:textId="77777777" w:rsidR="00782782" w:rsidRPr="0068435E" w:rsidRDefault="00782782" w:rsidP="00782782">
                  <w:pPr>
                    <w:spacing w:after="0" w:line="276" w:lineRule="auto"/>
                    <w:rPr>
                      <w:rFonts w:cs="Calibri Light"/>
                      <w:color w:val="1F3864"/>
                      <w:sz w:val="18"/>
                      <w:szCs w:val="18"/>
                      <w:lang w:val="ca-ES"/>
                    </w:rPr>
                  </w:pPr>
                </w:p>
              </w:tc>
              <w:tc>
                <w:tcPr>
                  <w:tcW w:w="1059" w:type="dxa"/>
                  <w:gridSpan w:val="3"/>
                  <w:shd w:val="clear" w:color="auto" w:fill="auto"/>
                </w:tcPr>
                <w:p w14:paraId="7E318A5D"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t>psicòlegs</w:t>
                  </w:r>
                </w:p>
              </w:tc>
              <w:tc>
                <w:tcPr>
                  <w:tcW w:w="1453" w:type="dxa"/>
                  <w:gridSpan w:val="4"/>
                  <w:shd w:val="clear" w:color="auto" w:fill="auto"/>
                </w:tcPr>
                <w:p w14:paraId="08CE6F91" w14:textId="77777777" w:rsidR="00782782" w:rsidRPr="0068435E" w:rsidRDefault="00782782" w:rsidP="00782782">
                  <w:pPr>
                    <w:spacing w:after="0" w:line="276" w:lineRule="auto"/>
                    <w:rPr>
                      <w:rFonts w:cs="Calibri Light"/>
                      <w:color w:val="1F3864"/>
                      <w:sz w:val="18"/>
                      <w:szCs w:val="18"/>
                      <w:lang w:val="ca-ES"/>
                    </w:rPr>
                  </w:pPr>
                </w:p>
              </w:tc>
            </w:tr>
            <w:tr w:rsidR="00782782" w:rsidRPr="0068435E" w14:paraId="6E9FBAE7" w14:textId="77777777" w:rsidTr="0035277A">
              <w:trPr>
                <w:gridAfter w:val="1"/>
                <w:wAfter w:w="75" w:type="dxa"/>
              </w:trPr>
              <w:tc>
                <w:tcPr>
                  <w:tcW w:w="1093" w:type="dxa"/>
                  <w:gridSpan w:val="4"/>
                  <w:shd w:val="clear" w:color="auto" w:fill="auto"/>
                </w:tcPr>
                <w:p w14:paraId="48467208"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t>Monitores</w:t>
                  </w:r>
                </w:p>
              </w:tc>
              <w:tc>
                <w:tcPr>
                  <w:tcW w:w="283" w:type="dxa"/>
                  <w:gridSpan w:val="2"/>
                  <w:shd w:val="clear" w:color="auto" w:fill="auto"/>
                </w:tcPr>
                <w:p w14:paraId="61CDCEAD" w14:textId="1EDD5DF3" w:rsidR="00782782" w:rsidRPr="0068435E" w:rsidRDefault="005D0CC8" w:rsidP="00782782">
                  <w:pPr>
                    <w:spacing w:after="0" w:line="276" w:lineRule="auto"/>
                    <w:rPr>
                      <w:rFonts w:cs="Calibri Light"/>
                      <w:color w:val="1F3864"/>
                      <w:sz w:val="18"/>
                      <w:szCs w:val="18"/>
                      <w:lang w:val="ca-ES"/>
                    </w:rPr>
                  </w:pPr>
                  <w:r w:rsidRPr="0068435E">
                    <w:rPr>
                      <w:rFonts w:cs="Calibri Light"/>
                      <w:color w:val="1F3864"/>
                      <w:sz w:val="18"/>
                      <w:szCs w:val="18"/>
                      <w:lang w:val="ca-ES"/>
                    </w:rPr>
                    <w:t>X</w:t>
                  </w:r>
                </w:p>
              </w:tc>
              <w:tc>
                <w:tcPr>
                  <w:tcW w:w="1559" w:type="dxa"/>
                  <w:gridSpan w:val="7"/>
                  <w:shd w:val="clear" w:color="auto" w:fill="auto"/>
                </w:tcPr>
                <w:p w14:paraId="0ADC02D7"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t>Antics alumnes</w:t>
                  </w:r>
                </w:p>
              </w:tc>
              <w:tc>
                <w:tcPr>
                  <w:tcW w:w="284" w:type="dxa"/>
                  <w:shd w:val="clear" w:color="auto" w:fill="auto"/>
                </w:tcPr>
                <w:p w14:paraId="6BB9E253" w14:textId="77777777" w:rsidR="00782782" w:rsidRPr="0068435E" w:rsidRDefault="00782782" w:rsidP="00782782">
                  <w:pPr>
                    <w:spacing w:after="0" w:line="276" w:lineRule="auto"/>
                    <w:rPr>
                      <w:rFonts w:cs="Calibri Light"/>
                      <w:color w:val="1F3864"/>
                      <w:sz w:val="18"/>
                      <w:szCs w:val="18"/>
                      <w:lang w:val="ca-ES"/>
                    </w:rPr>
                  </w:pPr>
                </w:p>
              </w:tc>
              <w:tc>
                <w:tcPr>
                  <w:tcW w:w="1276" w:type="dxa"/>
                  <w:gridSpan w:val="5"/>
                  <w:shd w:val="clear" w:color="auto" w:fill="auto"/>
                </w:tcPr>
                <w:p w14:paraId="23DE523C" w14:textId="77777777" w:rsidR="00782782" w:rsidRPr="0068435E" w:rsidRDefault="00782782" w:rsidP="00782782">
                  <w:pPr>
                    <w:spacing w:after="0" w:line="276" w:lineRule="auto"/>
                    <w:rPr>
                      <w:rFonts w:cs="Calibri Light"/>
                      <w:color w:val="1F3864"/>
                      <w:sz w:val="18"/>
                      <w:szCs w:val="18"/>
                      <w:lang w:val="ca-ES"/>
                    </w:rPr>
                  </w:pPr>
                </w:p>
              </w:tc>
              <w:tc>
                <w:tcPr>
                  <w:tcW w:w="283" w:type="dxa"/>
                  <w:shd w:val="clear" w:color="auto" w:fill="auto"/>
                </w:tcPr>
                <w:p w14:paraId="52E56223" w14:textId="77777777" w:rsidR="00782782" w:rsidRPr="0068435E" w:rsidRDefault="00782782" w:rsidP="00782782">
                  <w:pPr>
                    <w:spacing w:after="0" w:line="276" w:lineRule="auto"/>
                    <w:rPr>
                      <w:rFonts w:cs="Calibri Light"/>
                      <w:color w:val="1F3864"/>
                      <w:sz w:val="18"/>
                      <w:szCs w:val="18"/>
                      <w:lang w:val="ca-ES"/>
                    </w:rPr>
                  </w:pPr>
                </w:p>
              </w:tc>
              <w:tc>
                <w:tcPr>
                  <w:tcW w:w="1843" w:type="dxa"/>
                  <w:gridSpan w:val="3"/>
                  <w:shd w:val="clear" w:color="auto" w:fill="auto"/>
                </w:tcPr>
                <w:p w14:paraId="07547A01" w14:textId="77777777" w:rsidR="00782782" w:rsidRPr="0068435E" w:rsidRDefault="00782782" w:rsidP="00782782">
                  <w:pPr>
                    <w:spacing w:after="0" w:line="276" w:lineRule="auto"/>
                    <w:rPr>
                      <w:rFonts w:cs="Calibri Light"/>
                      <w:color w:val="1F3864"/>
                      <w:sz w:val="18"/>
                      <w:szCs w:val="18"/>
                      <w:lang w:val="ca-ES"/>
                    </w:rPr>
                  </w:pPr>
                </w:p>
              </w:tc>
              <w:tc>
                <w:tcPr>
                  <w:tcW w:w="244" w:type="dxa"/>
                  <w:shd w:val="clear" w:color="auto" w:fill="auto"/>
                </w:tcPr>
                <w:p w14:paraId="5043CB0F" w14:textId="77777777" w:rsidR="00782782" w:rsidRPr="0068435E" w:rsidRDefault="00782782" w:rsidP="00782782">
                  <w:pPr>
                    <w:spacing w:after="0" w:line="276" w:lineRule="auto"/>
                    <w:rPr>
                      <w:rFonts w:cs="Calibri Light"/>
                      <w:color w:val="1F3864"/>
                      <w:sz w:val="18"/>
                      <w:szCs w:val="18"/>
                      <w:lang w:val="ca-ES"/>
                    </w:rPr>
                  </w:pPr>
                </w:p>
              </w:tc>
            </w:tr>
          </w:tbl>
          <w:p w14:paraId="39B6B1D1" w14:textId="77777777" w:rsidR="00782782" w:rsidRPr="0068435E" w:rsidRDefault="00782782" w:rsidP="00782782">
            <w:pPr>
              <w:spacing w:after="0" w:line="276" w:lineRule="auto"/>
              <w:rPr>
                <w:rFonts w:cs="Calibri Light"/>
                <w:color w:val="1F3864"/>
                <w:lang w:val="ca-ES"/>
              </w:rPr>
            </w:pPr>
            <w:r w:rsidRPr="0068435E">
              <w:rPr>
                <w:rFonts w:cs="Calibri Light"/>
                <w:color w:val="1F3864"/>
                <w:lang w:val="ca-ES"/>
              </w:rPr>
              <w:t xml:space="preserve">    </w:t>
            </w:r>
          </w:p>
        </w:tc>
      </w:tr>
      <w:tr w:rsidR="00782782" w:rsidRPr="0068435E" w14:paraId="3DA9DBCD"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CEE2E47" w14:textId="77777777" w:rsidR="00782782" w:rsidRPr="0068435E" w:rsidRDefault="00782782" w:rsidP="00782782">
            <w:pPr>
              <w:spacing w:after="0" w:line="276" w:lineRule="auto"/>
              <w:jc w:val="center"/>
              <w:rPr>
                <w:rFonts w:cs="Calibri Light"/>
                <w:color w:val="1F3864"/>
                <w:lang w:val="ca-ES"/>
              </w:rPr>
            </w:pPr>
            <w:r w:rsidRPr="0068435E">
              <w:rPr>
                <w:rFonts w:cs="Calibri Light"/>
                <w:color w:val="1F3864"/>
                <w:lang w:val="ca-ES"/>
              </w:rPr>
              <w:t>Diagnosi de competències i necessitats de formació</w:t>
            </w:r>
          </w:p>
        </w:tc>
        <w:tc>
          <w:tcPr>
            <w:tcW w:w="7645" w:type="dxa"/>
            <w:gridSpan w:val="4"/>
            <w:shd w:val="clear" w:color="auto" w:fill="auto"/>
            <w:tcMar>
              <w:top w:w="12" w:type="dxa"/>
              <w:left w:w="39" w:type="dxa"/>
              <w:bottom w:w="0" w:type="dxa"/>
              <w:right w:w="39" w:type="dxa"/>
            </w:tcMar>
          </w:tcPr>
          <w:p w14:paraId="07807360" w14:textId="77777777" w:rsidR="009F1E5F" w:rsidRPr="0068435E" w:rsidRDefault="009F1E5F" w:rsidP="009F1E5F">
            <w:pPr>
              <w:spacing w:line="276" w:lineRule="auto"/>
              <w:rPr>
                <w:b/>
                <w:lang w:val="ca-ES"/>
              </w:rPr>
            </w:pPr>
            <w:r w:rsidRPr="0068435E">
              <w:rPr>
                <w:b/>
                <w:lang w:val="ca-ES"/>
              </w:rPr>
              <w:t>Del professorat i personal del centre</w:t>
            </w:r>
          </w:p>
          <w:p w14:paraId="6BB1A8BF" w14:textId="268B662D" w:rsidR="00782782" w:rsidRPr="0068435E" w:rsidRDefault="009F1E5F" w:rsidP="009F1E5F">
            <w:pPr>
              <w:spacing w:after="0" w:line="276" w:lineRule="auto"/>
              <w:rPr>
                <w:rFonts w:cs="Calibri Light"/>
                <w:color w:val="1F3864"/>
                <w:lang w:val="ca-ES"/>
              </w:rPr>
            </w:pPr>
            <w:r w:rsidRPr="0068435E">
              <w:rPr>
                <w:lang w:val="ca-ES"/>
              </w:rPr>
              <w:t>Curs de formació p</w:t>
            </w:r>
            <w:r w:rsidR="005713FE" w:rsidRPr="0068435E">
              <w:rPr>
                <w:lang w:val="ca-ES"/>
              </w:rPr>
              <w:t>e</w:t>
            </w:r>
            <w:r w:rsidRPr="0068435E">
              <w:rPr>
                <w:lang w:val="ca-ES"/>
              </w:rPr>
              <w:t>r</w:t>
            </w:r>
            <w:r w:rsidR="005713FE" w:rsidRPr="0068435E">
              <w:rPr>
                <w:lang w:val="ca-ES"/>
              </w:rPr>
              <w:t xml:space="preserve"> </w:t>
            </w:r>
            <w:r w:rsidRPr="0068435E">
              <w:rPr>
                <w:lang w:val="ca-ES"/>
              </w:rPr>
              <w:t xml:space="preserve">al </w:t>
            </w:r>
            <w:r w:rsidR="005713FE" w:rsidRPr="0068435E">
              <w:rPr>
                <w:lang w:val="ca-ES"/>
              </w:rPr>
              <w:t>professorat</w:t>
            </w:r>
            <w:r w:rsidRPr="0068435E">
              <w:rPr>
                <w:lang w:val="ca-ES"/>
              </w:rPr>
              <w:t xml:space="preserve"> que forma part del grup que po</w:t>
            </w:r>
            <w:r w:rsidR="005713FE" w:rsidRPr="0068435E">
              <w:rPr>
                <w:lang w:val="ca-ES"/>
              </w:rPr>
              <w:t>sa</w:t>
            </w:r>
            <w:r w:rsidRPr="0068435E">
              <w:rPr>
                <w:lang w:val="ca-ES"/>
              </w:rPr>
              <w:t xml:space="preserve"> en mar</w:t>
            </w:r>
            <w:r w:rsidR="005713FE" w:rsidRPr="0068435E">
              <w:rPr>
                <w:lang w:val="ca-ES"/>
              </w:rPr>
              <w:t>x</w:t>
            </w:r>
            <w:r w:rsidRPr="0068435E">
              <w:rPr>
                <w:lang w:val="ca-ES"/>
              </w:rPr>
              <w:t>a l</w:t>
            </w:r>
            <w:r w:rsidR="005713FE" w:rsidRPr="0068435E">
              <w:rPr>
                <w:lang w:val="ca-ES"/>
              </w:rPr>
              <w:t>’</w:t>
            </w:r>
            <w:r w:rsidRPr="0068435E">
              <w:rPr>
                <w:lang w:val="ca-ES"/>
              </w:rPr>
              <w:t>activi</w:t>
            </w:r>
            <w:r w:rsidR="005713FE" w:rsidRPr="0068435E">
              <w:rPr>
                <w:lang w:val="ca-ES"/>
              </w:rPr>
              <w:t>t</w:t>
            </w:r>
            <w:r w:rsidRPr="0068435E">
              <w:rPr>
                <w:lang w:val="ca-ES"/>
              </w:rPr>
              <w:t>a</w:t>
            </w:r>
            <w:r w:rsidR="005713FE" w:rsidRPr="0068435E">
              <w:rPr>
                <w:lang w:val="ca-ES"/>
              </w:rPr>
              <w:t>t</w:t>
            </w:r>
            <w:r w:rsidRPr="0068435E">
              <w:rPr>
                <w:lang w:val="ca-ES"/>
              </w:rPr>
              <w:t>.</w:t>
            </w:r>
          </w:p>
        </w:tc>
      </w:tr>
      <w:tr w:rsidR="00782782" w:rsidRPr="0068435E" w14:paraId="75BC2244"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675C588" w14:textId="77777777" w:rsidR="00782782" w:rsidRPr="0068435E" w:rsidRDefault="00782782" w:rsidP="00782782">
            <w:pPr>
              <w:spacing w:after="0" w:line="276" w:lineRule="auto"/>
              <w:jc w:val="center"/>
              <w:rPr>
                <w:rFonts w:cs="Calibri Light"/>
                <w:color w:val="1F3864"/>
                <w:lang w:val="ca-ES"/>
              </w:rPr>
            </w:pPr>
            <w:r w:rsidRPr="0068435E">
              <w:rPr>
                <w:rFonts w:cs="Calibri Light"/>
                <w:color w:val="1F3864"/>
                <w:lang w:val="ca-ES"/>
              </w:rPr>
              <w:t>Alumnat implicat i síntesi del seu perfil. Altres destinataris de la Comunitat educativa.</w:t>
            </w:r>
          </w:p>
        </w:tc>
        <w:tc>
          <w:tcPr>
            <w:tcW w:w="7645" w:type="dxa"/>
            <w:gridSpan w:val="4"/>
            <w:shd w:val="clear" w:color="auto" w:fill="auto"/>
            <w:tcMar>
              <w:top w:w="12" w:type="dxa"/>
              <w:left w:w="39" w:type="dxa"/>
              <w:bottom w:w="0" w:type="dxa"/>
              <w:right w:w="39" w:type="dxa"/>
            </w:tcMar>
          </w:tcPr>
          <w:p w14:paraId="4E7634CE"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t xml:space="preserve">Número d’alumnat implicat </w:t>
            </w:r>
          </w:p>
          <w:tbl>
            <w:tblPr>
              <w:tblpPr w:leftFromText="141" w:rightFromText="141" w:vertAnchor="text" w:horzAnchor="margin" w:tblpY="2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980"/>
              <w:gridCol w:w="981"/>
              <w:gridCol w:w="981"/>
              <w:gridCol w:w="981"/>
              <w:gridCol w:w="981"/>
              <w:gridCol w:w="981"/>
            </w:tblGrid>
            <w:tr w:rsidR="00782782" w:rsidRPr="0068435E" w14:paraId="5BCE67E0"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7459315" w14:textId="77777777" w:rsidR="00782782" w:rsidRPr="0068435E" w:rsidRDefault="00782782" w:rsidP="00782782">
                  <w:pPr>
                    <w:spacing w:after="0" w:line="276" w:lineRule="auto"/>
                    <w:jc w:val="center"/>
                    <w:rPr>
                      <w:rFonts w:cs="Calibri Light"/>
                      <w:color w:val="1F3864"/>
                      <w:sz w:val="18"/>
                      <w:szCs w:val="18"/>
                      <w:lang w:val="ca-ES"/>
                    </w:rPr>
                  </w:pP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49841BE" w14:textId="77777777" w:rsidR="00782782" w:rsidRPr="0068435E" w:rsidRDefault="00782782" w:rsidP="00782782">
                  <w:pPr>
                    <w:spacing w:after="0" w:line="276" w:lineRule="auto"/>
                    <w:jc w:val="center"/>
                    <w:rPr>
                      <w:rFonts w:cs="Calibri Light"/>
                      <w:color w:val="1F3864"/>
                      <w:sz w:val="18"/>
                      <w:szCs w:val="18"/>
                      <w:lang w:val="ca-ES"/>
                    </w:rPr>
                  </w:pPr>
                  <w:r w:rsidRPr="0068435E">
                    <w:rPr>
                      <w:rFonts w:cs="Calibri Light"/>
                      <w:color w:val="1F3864"/>
                      <w:sz w:val="18"/>
                      <w:szCs w:val="18"/>
                      <w:lang w:val="ca-ES"/>
                    </w:rPr>
                    <w:t>1</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18F999B5" w14:textId="77777777" w:rsidR="00782782" w:rsidRPr="0068435E" w:rsidRDefault="00782782" w:rsidP="00782782">
                  <w:pPr>
                    <w:spacing w:after="0" w:line="276" w:lineRule="auto"/>
                    <w:jc w:val="center"/>
                    <w:rPr>
                      <w:rFonts w:cs="Calibri Light"/>
                      <w:color w:val="1F3864"/>
                      <w:sz w:val="18"/>
                      <w:szCs w:val="18"/>
                      <w:lang w:val="ca-ES"/>
                    </w:rPr>
                  </w:pPr>
                  <w:r w:rsidRPr="0068435E">
                    <w:rPr>
                      <w:rFonts w:cs="Calibri Light"/>
                      <w:color w:val="1F3864"/>
                      <w:sz w:val="18"/>
                      <w:szCs w:val="18"/>
                      <w:lang w:val="ca-ES"/>
                    </w:rPr>
                    <w:t>2</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5FCD5EC4" w14:textId="77777777" w:rsidR="00782782" w:rsidRPr="0068435E" w:rsidRDefault="00782782" w:rsidP="00782782">
                  <w:pPr>
                    <w:spacing w:after="0" w:line="276" w:lineRule="auto"/>
                    <w:jc w:val="center"/>
                    <w:rPr>
                      <w:rFonts w:cs="Calibri Light"/>
                      <w:color w:val="1F3864"/>
                      <w:sz w:val="18"/>
                      <w:szCs w:val="18"/>
                      <w:lang w:val="ca-ES"/>
                    </w:rPr>
                  </w:pPr>
                  <w:r w:rsidRPr="0068435E">
                    <w:rPr>
                      <w:rFonts w:cs="Calibri Light"/>
                      <w:color w:val="1F3864"/>
                      <w:sz w:val="18"/>
                      <w:szCs w:val="18"/>
                      <w:lang w:val="ca-ES"/>
                    </w:rPr>
                    <w:t>3</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2598DEE6" w14:textId="77777777" w:rsidR="00782782" w:rsidRPr="0068435E" w:rsidRDefault="00782782" w:rsidP="00782782">
                  <w:pPr>
                    <w:spacing w:after="0" w:line="276" w:lineRule="auto"/>
                    <w:jc w:val="center"/>
                    <w:rPr>
                      <w:rFonts w:cs="Calibri Light"/>
                      <w:color w:val="1F3864"/>
                      <w:sz w:val="18"/>
                      <w:szCs w:val="18"/>
                      <w:lang w:val="ca-ES"/>
                    </w:rPr>
                  </w:pPr>
                  <w:r w:rsidRPr="0068435E">
                    <w:rPr>
                      <w:rFonts w:cs="Calibri Light"/>
                      <w:color w:val="1F3864"/>
                      <w:sz w:val="18"/>
                      <w:szCs w:val="18"/>
                      <w:lang w:val="ca-ES"/>
                    </w:rPr>
                    <w:t>4</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78941E47" w14:textId="77777777" w:rsidR="00782782" w:rsidRPr="0068435E" w:rsidRDefault="00782782" w:rsidP="00782782">
                  <w:pPr>
                    <w:spacing w:after="0" w:line="276" w:lineRule="auto"/>
                    <w:jc w:val="center"/>
                    <w:rPr>
                      <w:rFonts w:cs="Calibri Light"/>
                      <w:color w:val="1F3864"/>
                      <w:sz w:val="18"/>
                      <w:szCs w:val="18"/>
                      <w:lang w:val="ca-ES"/>
                    </w:rPr>
                  </w:pPr>
                  <w:r w:rsidRPr="0068435E">
                    <w:rPr>
                      <w:rFonts w:cs="Calibri Light"/>
                      <w:color w:val="1F3864"/>
                      <w:sz w:val="18"/>
                      <w:szCs w:val="18"/>
                      <w:lang w:val="ca-ES"/>
                    </w:rPr>
                    <w:t>5</w:t>
                  </w: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29B4EA11" w14:textId="77777777" w:rsidR="00782782" w:rsidRPr="0068435E" w:rsidRDefault="00782782" w:rsidP="00782782">
                  <w:pPr>
                    <w:spacing w:after="0" w:line="276" w:lineRule="auto"/>
                    <w:jc w:val="center"/>
                    <w:rPr>
                      <w:rFonts w:cs="Calibri Light"/>
                      <w:color w:val="1F3864"/>
                      <w:sz w:val="18"/>
                      <w:szCs w:val="18"/>
                      <w:lang w:val="ca-ES"/>
                    </w:rPr>
                  </w:pPr>
                  <w:r w:rsidRPr="0068435E">
                    <w:rPr>
                      <w:rFonts w:cs="Calibri Light"/>
                      <w:color w:val="1F3864"/>
                      <w:sz w:val="18"/>
                      <w:szCs w:val="18"/>
                      <w:lang w:val="ca-ES"/>
                    </w:rPr>
                    <w:t>6</w:t>
                  </w:r>
                </w:p>
              </w:tc>
            </w:tr>
            <w:tr w:rsidR="00782782" w:rsidRPr="0068435E" w14:paraId="322D8D65"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A66AAF8"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lastRenderedPageBreak/>
                    <w:t>EINF</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537F28F"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DFB9E20"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70DF9E56"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44E871BC"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144A5D23"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nil"/>
                  </w:tcBorders>
                  <w:shd w:val="clear" w:color="auto" w:fill="auto"/>
                </w:tcPr>
                <w:p w14:paraId="738610EB" w14:textId="77777777" w:rsidR="00782782" w:rsidRPr="0068435E" w:rsidRDefault="00782782" w:rsidP="00782782">
                  <w:pPr>
                    <w:spacing w:after="0" w:line="276" w:lineRule="auto"/>
                    <w:rPr>
                      <w:rFonts w:cs="Calibri Light"/>
                      <w:color w:val="1F3864"/>
                      <w:sz w:val="18"/>
                      <w:szCs w:val="18"/>
                      <w:lang w:val="ca-ES"/>
                    </w:rPr>
                  </w:pPr>
                </w:p>
              </w:tc>
            </w:tr>
            <w:tr w:rsidR="00782782" w:rsidRPr="0068435E" w14:paraId="075E572C"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DE9E847"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t>EPRI</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37805D2"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463F29E8"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3B7B4B86"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3A0FF5F2"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5630AD66"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1829076" w14:textId="77777777" w:rsidR="00782782" w:rsidRPr="0068435E" w:rsidRDefault="00782782" w:rsidP="00782782">
                  <w:pPr>
                    <w:spacing w:after="0" w:line="276" w:lineRule="auto"/>
                    <w:rPr>
                      <w:rFonts w:cs="Calibri Light"/>
                      <w:color w:val="1F3864"/>
                      <w:sz w:val="18"/>
                      <w:szCs w:val="18"/>
                      <w:lang w:val="ca-ES"/>
                    </w:rPr>
                  </w:pPr>
                </w:p>
              </w:tc>
            </w:tr>
            <w:tr w:rsidR="00782782" w:rsidRPr="0068435E" w14:paraId="1AEA9372"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42BB147"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t>ESO</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2BA226A1"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17AD93B2"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0DE4B5B7"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6204FF1"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nil"/>
                    <w:right w:val="nil"/>
                  </w:tcBorders>
                  <w:shd w:val="clear" w:color="auto" w:fill="auto"/>
                </w:tcPr>
                <w:p w14:paraId="2DBF0D7D"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nil"/>
                    <w:bottom w:val="nil"/>
                    <w:right w:val="nil"/>
                  </w:tcBorders>
                  <w:shd w:val="clear" w:color="auto" w:fill="auto"/>
                </w:tcPr>
                <w:p w14:paraId="6B62F1B3" w14:textId="77777777" w:rsidR="00782782" w:rsidRPr="0068435E" w:rsidRDefault="00782782" w:rsidP="00782782">
                  <w:pPr>
                    <w:spacing w:after="0" w:line="276" w:lineRule="auto"/>
                    <w:rPr>
                      <w:rFonts w:cs="Calibri Light"/>
                      <w:color w:val="1F3864"/>
                      <w:sz w:val="18"/>
                      <w:szCs w:val="18"/>
                      <w:lang w:val="ca-ES"/>
                    </w:rPr>
                  </w:pPr>
                </w:p>
              </w:tc>
            </w:tr>
            <w:tr w:rsidR="00782782" w:rsidRPr="0068435E" w14:paraId="6FAB47AE"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4F7F6E6F"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t>BATX</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02F2C34E"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ACB9CA"/>
                  </w:tcBorders>
                  <w:shd w:val="clear" w:color="auto" w:fill="auto"/>
                </w:tcPr>
                <w:p w14:paraId="680A4E5D"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nil"/>
                    <w:right w:val="nil"/>
                  </w:tcBorders>
                  <w:shd w:val="clear" w:color="auto" w:fill="auto"/>
                </w:tcPr>
                <w:p w14:paraId="19219836"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nil"/>
                    <w:bottom w:val="nil"/>
                    <w:right w:val="nil"/>
                  </w:tcBorders>
                  <w:shd w:val="clear" w:color="auto" w:fill="auto"/>
                </w:tcPr>
                <w:p w14:paraId="296FEF7D"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7194DBDC"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769D0D3C" w14:textId="77777777" w:rsidR="00782782" w:rsidRPr="0068435E" w:rsidRDefault="00782782" w:rsidP="00782782">
                  <w:pPr>
                    <w:spacing w:after="0" w:line="276" w:lineRule="auto"/>
                    <w:rPr>
                      <w:rFonts w:cs="Calibri Light"/>
                      <w:color w:val="1F3864"/>
                      <w:sz w:val="18"/>
                      <w:szCs w:val="18"/>
                      <w:lang w:val="ca-ES"/>
                    </w:rPr>
                  </w:pPr>
                </w:p>
              </w:tc>
            </w:tr>
            <w:tr w:rsidR="00782782" w:rsidRPr="0068435E" w14:paraId="5A00C8F9"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103797A7"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t>FP bàsica</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54CD245A"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808080"/>
                  </w:tcBorders>
                  <w:shd w:val="clear" w:color="auto" w:fill="auto"/>
                </w:tcPr>
                <w:p w14:paraId="1231BE67"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nil"/>
                    <w:left w:val="single" w:sz="4" w:space="0" w:color="808080"/>
                    <w:bottom w:val="nil"/>
                    <w:right w:val="nil"/>
                  </w:tcBorders>
                  <w:shd w:val="clear" w:color="auto" w:fill="auto"/>
                </w:tcPr>
                <w:p w14:paraId="36FEB5B0"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30D7AA69"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7196D064"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34FF1C98" w14:textId="77777777" w:rsidR="00782782" w:rsidRPr="0068435E" w:rsidRDefault="00782782" w:rsidP="00782782">
                  <w:pPr>
                    <w:spacing w:after="0" w:line="276" w:lineRule="auto"/>
                    <w:rPr>
                      <w:rFonts w:cs="Calibri Light"/>
                      <w:color w:val="1F3864"/>
                      <w:sz w:val="18"/>
                      <w:szCs w:val="18"/>
                      <w:lang w:val="ca-ES"/>
                    </w:rPr>
                  </w:pPr>
                </w:p>
              </w:tc>
            </w:tr>
            <w:tr w:rsidR="00782782" w:rsidRPr="0068435E" w14:paraId="0202645C" w14:textId="77777777" w:rsidTr="0035277A">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181A6D02"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t>FP CFGM</w:t>
                  </w:r>
                </w:p>
              </w:tc>
              <w:tc>
                <w:tcPr>
                  <w:tcW w:w="980" w:type="dxa"/>
                  <w:tcBorders>
                    <w:top w:val="single" w:sz="4" w:space="0" w:color="ACB9CA"/>
                    <w:left w:val="single" w:sz="4" w:space="0" w:color="ACB9CA"/>
                    <w:bottom w:val="single" w:sz="4" w:space="0" w:color="ACB9CA"/>
                    <w:right w:val="single" w:sz="4" w:space="0" w:color="ACB9CA"/>
                  </w:tcBorders>
                  <w:shd w:val="clear" w:color="auto" w:fill="auto"/>
                </w:tcPr>
                <w:p w14:paraId="6D072C0D"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single" w:sz="4" w:space="0" w:color="ACB9CA"/>
                    <w:left w:val="single" w:sz="4" w:space="0" w:color="ACB9CA"/>
                    <w:bottom w:val="single" w:sz="4" w:space="0" w:color="ACB9CA"/>
                    <w:right w:val="single" w:sz="4" w:space="0" w:color="808080"/>
                  </w:tcBorders>
                  <w:shd w:val="clear" w:color="auto" w:fill="auto"/>
                </w:tcPr>
                <w:p w14:paraId="48A21919"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nil"/>
                    <w:left w:val="single" w:sz="4" w:space="0" w:color="808080"/>
                    <w:bottom w:val="nil"/>
                    <w:right w:val="nil"/>
                  </w:tcBorders>
                  <w:shd w:val="clear" w:color="auto" w:fill="auto"/>
                </w:tcPr>
                <w:p w14:paraId="6BD18F9B"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238601FE"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0F3CABC7" w14:textId="77777777" w:rsidR="00782782" w:rsidRPr="0068435E" w:rsidRDefault="00782782" w:rsidP="00782782">
                  <w:pPr>
                    <w:spacing w:after="0" w:line="276" w:lineRule="auto"/>
                    <w:rPr>
                      <w:rFonts w:cs="Calibri Light"/>
                      <w:color w:val="1F3864"/>
                      <w:sz w:val="18"/>
                      <w:szCs w:val="18"/>
                      <w:lang w:val="ca-ES"/>
                    </w:rPr>
                  </w:pPr>
                </w:p>
              </w:tc>
              <w:tc>
                <w:tcPr>
                  <w:tcW w:w="981" w:type="dxa"/>
                  <w:tcBorders>
                    <w:top w:val="nil"/>
                    <w:left w:val="nil"/>
                    <w:bottom w:val="nil"/>
                    <w:right w:val="nil"/>
                  </w:tcBorders>
                  <w:shd w:val="clear" w:color="auto" w:fill="auto"/>
                </w:tcPr>
                <w:p w14:paraId="5B08B5D1" w14:textId="77777777" w:rsidR="00782782" w:rsidRPr="0068435E" w:rsidRDefault="00782782" w:rsidP="00782782">
                  <w:pPr>
                    <w:spacing w:after="0" w:line="276" w:lineRule="auto"/>
                    <w:rPr>
                      <w:rFonts w:cs="Calibri Light"/>
                      <w:color w:val="1F3864"/>
                      <w:sz w:val="18"/>
                      <w:szCs w:val="18"/>
                      <w:lang w:val="ca-ES"/>
                    </w:rPr>
                  </w:pPr>
                </w:p>
              </w:tc>
            </w:tr>
          </w:tbl>
          <w:p w14:paraId="16DEB4AB" w14:textId="77777777" w:rsidR="00782782" w:rsidRPr="0068435E" w:rsidRDefault="00782782" w:rsidP="00782782">
            <w:pPr>
              <w:spacing w:after="0" w:line="276" w:lineRule="auto"/>
              <w:rPr>
                <w:rFonts w:cs="Calibri Light"/>
                <w:color w:val="1F3864"/>
                <w:sz w:val="18"/>
                <w:szCs w:val="18"/>
                <w:lang w:val="ca-ES"/>
              </w:rPr>
            </w:pPr>
          </w:p>
          <w:p w14:paraId="0AD9C6F4" w14:textId="77777777" w:rsidR="00782782" w:rsidRPr="0068435E" w:rsidRDefault="00782782" w:rsidP="00782782">
            <w:pPr>
              <w:spacing w:after="0" w:line="276" w:lineRule="auto"/>
              <w:rPr>
                <w:rFonts w:cs="Calibri Light"/>
                <w:color w:val="1F3864"/>
                <w:sz w:val="18"/>
                <w:szCs w:val="18"/>
                <w:lang w:val="ca-ES"/>
              </w:rPr>
            </w:pPr>
          </w:p>
          <w:p w14:paraId="4B1F511A" w14:textId="77777777" w:rsidR="00782782" w:rsidRPr="0068435E" w:rsidRDefault="00782782" w:rsidP="00782782">
            <w:pPr>
              <w:spacing w:after="0" w:line="276" w:lineRule="auto"/>
              <w:rPr>
                <w:rFonts w:cs="Calibri Light"/>
                <w:color w:val="1F3864"/>
                <w:sz w:val="18"/>
                <w:szCs w:val="18"/>
                <w:lang w:val="ca-ES"/>
              </w:rPr>
            </w:pPr>
          </w:p>
          <w:p w14:paraId="65F9C3DC" w14:textId="77777777" w:rsidR="00782782" w:rsidRPr="0068435E" w:rsidRDefault="00782782" w:rsidP="00782782">
            <w:pPr>
              <w:spacing w:after="0" w:line="276" w:lineRule="auto"/>
              <w:rPr>
                <w:rFonts w:cs="Calibri Light"/>
                <w:color w:val="1F3864"/>
                <w:sz w:val="18"/>
                <w:szCs w:val="18"/>
                <w:lang w:val="ca-ES"/>
              </w:rPr>
            </w:pPr>
          </w:p>
          <w:p w14:paraId="5023141B" w14:textId="77777777" w:rsidR="00782782" w:rsidRPr="0068435E" w:rsidRDefault="00782782" w:rsidP="00782782">
            <w:pPr>
              <w:spacing w:after="0" w:line="276" w:lineRule="auto"/>
              <w:rPr>
                <w:rFonts w:cs="Calibri Light"/>
                <w:color w:val="1F3864"/>
                <w:sz w:val="18"/>
                <w:szCs w:val="18"/>
                <w:lang w:val="ca-ES"/>
              </w:rPr>
            </w:pPr>
          </w:p>
          <w:p w14:paraId="1F3B1409" w14:textId="77777777" w:rsidR="00782782" w:rsidRPr="0068435E" w:rsidRDefault="00782782" w:rsidP="00782782">
            <w:pPr>
              <w:spacing w:after="0" w:line="276" w:lineRule="auto"/>
              <w:rPr>
                <w:rFonts w:cs="Calibri Light"/>
                <w:color w:val="1F3864"/>
                <w:sz w:val="18"/>
                <w:szCs w:val="18"/>
                <w:lang w:val="ca-ES"/>
              </w:rPr>
            </w:pPr>
          </w:p>
          <w:p w14:paraId="562C75D1" w14:textId="77777777" w:rsidR="00782782" w:rsidRPr="0068435E" w:rsidRDefault="00782782" w:rsidP="00782782">
            <w:pPr>
              <w:spacing w:after="0" w:line="276" w:lineRule="auto"/>
              <w:rPr>
                <w:rFonts w:cs="Calibri Light"/>
                <w:color w:val="1F3864"/>
                <w:sz w:val="18"/>
                <w:szCs w:val="18"/>
                <w:lang w:val="ca-ES"/>
              </w:rPr>
            </w:pPr>
          </w:p>
          <w:p w14:paraId="664355AD" w14:textId="77777777" w:rsidR="00782782" w:rsidRPr="0068435E" w:rsidRDefault="00782782" w:rsidP="00782782">
            <w:pPr>
              <w:spacing w:after="0" w:line="276" w:lineRule="auto"/>
              <w:rPr>
                <w:rFonts w:cs="Calibri Light"/>
                <w:color w:val="1F3864"/>
                <w:sz w:val="18"/>
                <w:szCs w:val="18"/>
                <w:lang w:val="ca-ES"/>
              </w:rPr>
            </w:pPr>
          </w:p>
          <w:p w14:paraId="1A965116" w14:textId="77777777" w:rsidR="00782782" w:rsidRPr="0068435E" w:rsidRDefault="00782782" w:rsidP="00782782">
            <w:pPr>
              <w:spacing w:after="0" w:line="276" w:lineRule="auto"/>
              <w:rPr>
                <w:rFonts w:cs="Calibri Light"/>
                <w:color w:val="1F3864"/>
                <w:sz w:val="18"/>
                <w:szCs w:val="18"/>
                <w:lang w:val="ca-ES"/>
              </w:rPr>
            </w:pPr>
          </w:p>
          <w:p w14:paraId="6BABE83E"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t>Síntesi del seu perfil</w:t>
            </w:r>
          </w:p>
          <w:p w14:paraId="281BFBBA" w14:textId="082835C0" w:rsidR="00A07ED6" w:rsidRPr="0068435E" w:rsidRDefault="001E7E8A" w:rsidP="00A07ED6">
            <w:pPr>
              <w:spacing w:after="0" w:line="276" w:lineRule="auto"/>
              <w:rPr>
                <w:rFonts w:cs="Calibri Light"/>
                <w:color w:val="1F3864"/>
                <w:sz w:val="18"/>
                <w:szCs w:val="18"/>
                <w:lang w:val="ca-ES"/>
              </w:rPr>
            </w:pPr>
            <w:r w:rsidRPr="0068435E">
              <w:rPr>
                <w:rFonts w:cs="Calibri Light"/>
                <w:color w:val="1F3864"/>
                <w:sz w:val="18"/>
                <w:szCs w:val="18"/>
                <w:lang w:val="ca-ES"/>
              </w:rPr>
              <w:t>Número d'alumnat implicat: L'AP està destinada a tot l'alumnat del centre, però</w:t>
            </w:r>
            <w:r w:rsidR="009357B2">
              <w:rPr>
                <w:rFonts w:cs="Calibri Light"/>
                <w:color w:val="1F3864"/>
                <w:sz w:val="18"/>
                <w:szCs w:val="18"/>
                <w:lang w:val="ca-ES"/>
              </w:rPr>
              <w:t>,</w:t>
            </w:r>
            <w:r w:rsidRPr="0068435E">
              <w:rPr>
                <w:rFonts w:cs="Calibri Light"/>
                <w:color w:val="1F3864"/>
                <w:sz w:val="18"/>
                <w:szCs w:val="18"/>
                <w:lang w:val="ca-ES"/>
              </w:rPr>
              <w:t xml:space="preserve"> per les seves característiques</w:t>
            </w:r>
            <w:r w:rsidR="009357B2">
              <w:rPr>
                <w:rFonts w:cs="Calibri Light"/>
                <w:color w:val="1F3864"/>
                <w:sz w:val="18"/>
                <w:szCs w:val="18"/>
                <w:lang w:val="ca-ES"/>
              </w:rPr>
              <w:t>,</w:t>
            </w:r>
            <w:r w:rsidRPr="0068435E">
              <w:rPr>
                <w:rFonts w:cs="Calibri Light"/>
                <w:color w:val="1F3864"/>
                <w:sz w:val="18"/>
                <w:szCs w:val="18"/>
                <w:lang w:val="ca-ES"/>
              </w:rPr>
              <w:t xml:space="preserve"> és convenient una aplicació progressiva, i no simultània. Es començarà per aquells grups i nivells en els quals tant el perfil de l'alumnat com el dels equips docents recomanin i facilitin un desenvolupament adequat. Amb l'experiència adquirida, i després de l'avaluació formativa, es podrà anar ampliant a la resta de grups, fins on el propi centre determini.</w:t>
            </w:r>
            <w:r w:rsidR="00A07ED6" w:rsidRPr="0068435E">
              <w:rPr>
                <w:rFonts w:cs="Calibri Light"/>
                <w:color w:val="1F3864"/>
                <w:sz w:val="18"/>
                <w:szCs w:val="18"/>
                <w:lang w:val="ca-ES"/>
              </w:rPr>
              <w:t xml:space="preserve"> </w:t>
            </w:r>
          </w:p>
          <w:p w14:paraId="7DF4E37C" w14:textId="5494D18E" w:rsidR="00782782" w:rsidRPr="0068435E" w:rsidRDefault="00A07ED6" w:rsidP="00A07ED6">
            <w:pPr>
              <w:spacing w:after="0" w:line="276" w:lineRule="auto"/>
              <w:rPr>
                <w:rFonts w:cs="Calibri Light"/>
                <w:color w:val="1F3864"/>
                <w:sz w:val="18"/>
                <w:szCs w:val="18"/>
                <w:lang w:val="ca-ES"/>
              </w:rPr>
            </w:pPr>
            <w:r w:rsidRPr="0068435E">
              <w:rPr>
                <w:rFonts w:cs="Calibri Light"/>
                <w:color w:val="1F3864"/>
                <w:sz w:val="18"/>
                <w:szCs w:val="18"/>
                <w:lang w:val="ca-ES"/>
              </w:rPr>
              <w:t>Perfil: ESO, Batxillerat i FP</w:t>
            </w:r>
          </w:p>
          <w:p w14:paraId="230C6D07" w14:textId="77777777" w:rsidR="00782782" w:rsidRPr="0068435E" w:rsidRDefault="00782782" w:rsidP="00782782">
            <w:pPr>
              <w:spacing w:after="0" w:line="276" w:lineRule="auto"/>
              <w:rPr>
                <w:rFonts w:cs="Calibri Light"/>
                <w:color w:val="1F3864"/>
                <w:sz w:val="18"/>
                <w:szCs w:val="18"/>
                <w:lang w:val="ca-ES"/>
              </w:rPr>
            </w:pPr>
            <w:r w:rsidRPr="0068435E">
              <w:rPr>
                <w:rFonts w:cs="Calibri Light"/>
                <w:color w:val="1F3864"/>
                <w:sz w:val="18"/>
                <w:szCs w:val="18"/>
                <w:lang w:val="ca-ES"/>
              </w:rPr>
              <w:t>Altres destinataris:</w:t>
            </w:r>
          </w:p>
          <w:p w14:paraId="44FB30F8" w14:textId="77777777" w:rsidR="00782782" w:rsidRPr="0068435E" w:rsidRDefault="00782782" w:rsidP="00782782">
            <w:pPr>
              <w:spacing w:after="0" w:line="276" w:lineRule="auto"/>
              <w:rPr>
                <w:rFonts w:cs="Calibri Light"/>
                <w:color w:val="1F3864"/>
                <w:lang w:val="ca-ES"/>
              </w:rPr>
            </w:pPr>
          </w:p>
        </w:tc>
      </w:tr>
      <w:tr w:rsidR="00782782" w:rsidRPr="0068435E" w14:paraId="06E97559" w14:textId="77777777" w:rsidTr="580D3329">
        <w:trPr>
          <w:trHeight w:val="254"/>
        </w:trPr>
        <w:tc>
          <w:tcPr>
            <w:tcW w:w="2704" w:type="dxa"/>
            <w:shd w:val="clear" w:color="auto" w:fill="FFF2CC" w:themeFill="accent4" w:themeFillTint="33"/>
            <w:tcMar>
              <w:top w:w="12" w:type="dxa"/>
              <w:left w:w="39" w:type="dxa"/>
              <w:bottom w:w="0" w:type="dxa"/>
              <w:right w:w="39" w:type="dxa"/>
            </w:tcMar>
          </w:tcPr>
          <w:p w14:paraId="6D1DE2F2" w14:textId="77777777" w:rsidR="00782782" w:rsidRPr="0068435E" w:rsidRDefault="00782782" w:rsidP="00782782">
            <w:pPr>
              <w:spacing w:after="0" w:line="276" w:lineRule="auto"/>
              <w:jc w:val="center"/>
              <w:rPr>
                <w:rFonts w:cs="Calibri Light"/>
                <w:color w:val="1F3864"/>
                <w:lang w:val="ca-ES"/>
              </w:rPr>
            </w:pPr>
            <w:r w:rsidRPr="0068435E">
              <w:rPr>
                <w:rFonts w:cs="Calibri Light"/>
                <w:color w:val="1F3864"/>
                <w:lang w:val="ca-ES"/>
              </w:rPr>
              <w:lastRenderedPageBreak/>
              <w:t xml:space="preserve">Àrees o àmbits on s’aplica </w:t>
            </w:r>
          </w:p>
        </w:tc>
        <w:tc>
          <w:tcPr>
            <w:tcW w:w="7645" w:type="dxa"/>
            <w:gridSpan w:val="4"/>
            <w:shd w:val="clear" w:color="auto" w:fill="auto"/>
            <w:tcMar>
              <w:top w:w="12" w:type="dxa"/>
              <w:left w:w="39" w:type="dxa"/>
              <w:bottom w:w="0" w:type="dxa"/>
              <w:right w:w="39" w:type="dxa"/>
            </w:tcMar>
          </w:tcPr>
          <w:p w14:paraId="1DA6542E" w14:textId="2DA5B4E3" w:rsidR="00782782" w:rsidRPr="0068435E" w:rsidRDefault="005D3C01" w:rsidP="00782782">
            <w:pPr>
              <w:spacing w:after="0" w:line="276" w:lineRule="auto"/>
              <w:rPr>
                <w:rFonts w:cs="Calibri Light"/>
                <w:color w:val="1F3864"/>
                <w:lang w:val="ca-ES"/>
              </w:rPr>
            </w:pPr>
            <w:r w:rsidRPr="0068435E">
              <w:rPr>
                <w:lang w:val="ca-ES"/>
              </w:rPr>
              <w:t>Educació</w:t>
            </w:r>
            <w:r w:rsidR="00B55CEB" w:rsidRPr="0068435E">
              <w:rPr>
                <w:lang w:val="ca-ES"/>
              </w:rPr>
              <w:t xml:space="preserve"> plàstica </w:t>
            </w:r>
            <w:r w:rsidRPr="0068435E">
              <w:rPr>
                <w:lang w:val="ca-ES"/>
              </w:rPr>
              <w:t>i</w:t>
            </w:r>
            <w:r w:rsidR="00B55CEB" w:rsidRPr="0068435E">
              <w:rPr>
                <w:lang w:val="ca-ES"/>
              </w:rPr>
              <w:t xml:space="preserve"> visual, </w:t>
            </w:r>
            <w:r w:rsidRPr="0068435E">
              <w:rPr>
                <w:lang w:val="ca-ES"/>
              </w:rPr>
              <w:t>Geografia</w:t>
            </w:r>
            <w:r w:rsidR="00B55CEB" w:rsidRPr="0068435E">
              <w:rPr>
                <w:lang w:val="ca-ES"/>
              </w:rPr>
              <w:t xml:space="preserve"> </w:t>
            </w:r>
            <w:r w:rsidRPr="0068435E">
              <w:rPr>
                <w:lang w:val="ca-ES"/>
              </w:rPr>
              <w:t>i</w:t>
            </w:r>
            <w:r w:rsidR="00B55CEB" w:rsidRPr="0068435E">
              <w:rPr>
                <w:lang w:val="ca-ES"/>
              </w:rPr>
              <w:t xml:space="preserve"> Hist</w:t>
            </w:r>
            <w:r w:rsidRPr="0068435E">
              <w:rPr>
                <w:lang w:val="ca-ES"/>
              </w:rPr>
              <w:t>ò</w:t>
            </w:r>
            <w:r w:rsidR="00B55CEB" w:rsidRPr="0068435E">
              <w:rPr>
                <w:lang w:val="ca-ES"/>
              </w:rPr>
              <w:t xml:space="preserve">ria, </w:t>
            </w:r>
            <w:r w:rsidRPr="0068435E">
              <w:rPr>
                <w:lang w:val="ca-ES"/>
              </w:rPr>
              <w:t>Llengua</w:t>
            </w:r>
            <w:r w:rsidR="00B55CEB" w:rsidRPr="0068435E">
              <w:rPr>
                <w:lang w:val="ca-ES"/>
              </w:rPr>
              <w:t xml:space="preserve"> castellana </w:t>
            </w:r>
            <w:r w:rsidRPr="0068435E">
              <w:rPr>
                <w:lang w:val="ca-ES"/>
              </w:rPr>
              <w:t>i</w:t>
            </w:r>
            <w:r w:rsidR="00B55CEB" w:rsidRPr="0068435E">
              <w:rPr>
                <w:lang w:val="ca-ES"/>
              </w:rPr>
              <w:t xml:space="preserve"> Literatura, </w:t>
            </w:r>
            <w:r w:rsidRPr="0068435E">
              <w:rPr>
                <w:lang w:val="ca-ES"/>
              </w:rPr>
              <w:t>Tutoria</w:t>
            </w:r>
          </w:p>
        </w:tc>
      </w:tr>
      <w:tr w:rsidR="003A3C5F" w:rsidRPr="0068435E" w14:paraId="3CEE2C3B"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56456141" w14:textId="77777777" w:rsidR="003A3C5F" w:rsidRPr="0068435E" w:rsidRDefault="003A3C5F" w:rsidP="003A3C5F">
            <w:pPr>
              <w:spacing w:after="0" w:line="276" w:lineRule="auto"/>
              <w:jc w:val="center"/>
              <w:rPr>
                <w:rFonts w:cs="Calibri Light"/>
                <w:color w:val="1F3864"/>
                <w:lang w:val="ca-ES"/>
              </w:rPr>
            </w:pPr>
            <w:r w:rsidRPr="0068435E">
              <w:rPr>
                <w:rFonts w:cs="Calibri Light"/>
                <w:color w:val="1F3864"/>
                <w:lang w:val="ca-ES"/>
              </w:rPr>
              <w:t>Metodologia. Com es desenvoluparà l’activitat i com s’atén la diversitat</w:t>
            </w:r>
          </w:p>
        </w:tc>
        <w:tc>
          <w:tcPr>
            <w:tcW w:w="7645" w:type="dxa"/>
            <w:gridSpan w:val="4"/>
            <w:shd w:val="clear" w:color="auto" w:fill="auto"/>
            <w:tcMar>
              <w:top w:w="12" w:type="dxa"/>
              <w:left w:w="39" w:type="dxa"/>
              <w:bottom w:w="0" w:type="dxa"/>
              <w:right w:w="39" w:type="dxa"/>
            </w:tcMar>
          </w:tcPr>
          <w:p w14:paraId="53EAACE6" w14:textId="548D1B8B" w:rsidR="003A3C5F" w:rsidRPr="0068435E" w:rsidRDefault="001E4FAE" w:rsidP="003A3C5F">
            <w:pPr>
              <w:spacing w:line="276" w:lineRule="auto"/>
              <w:rPr>
                <w:b/>
                <w:lang w:val="ca-ES"/>
              </w:rPr>
            </w:pPr>
            <w:r w:rsidRPr="0068435E">
              <w:rPr>
                <w:b/>
                <w:lang w:val="ca-ES"/>
              </w:rPr>
              <w:t>Ensenyament</w:t>
            </w:r>
            <w:r w:rsidR="003A3C5F" w:rsidRPr="0068435E">
              <w:rPr>
                <w:b/>
                <w:lang w:val="ca-ES"/>
              </w:rPr>
              <w:t xml:space="preserve"> presencial </w:t>
            </w:r>
          </w:p>
          <w:p w14:paraId="7066B532" w14:textId="72445559" w:rsidR="003A3C5F" w:rsidRPr="0068435E" w:rsidRDefault="001E4FAE" w:rsidP="003A3C5F">
            <w:pPr>
              <w:spacing w:line="276" w:lineRule="auto"/>
              <w:rPr>
                <w:lang w:val="ca-ES"/>
              </w:rPr>
            </w:pPr>
            <w:r w:rsidRPr="0068435E">
              <w:rPr>
                <w:lang w:val="ca-ES"/>
              </w:rPr>
              <w:t>Els alumnes fan teatre:</w:t>
            </w:r>
            <w:r w:rsidRPr="0068435E">
              <w:rPr>
                <w:lang w:val="ca-ES"/>
              </w:rPr>
              <w:br/>
              <w:t>El nombre de persones, la durada i freqüència de les representacions dependran de les condicions del grup on es vagi a implementar. D'igual forma, és el propi grup el que decideix l'obra que es representarà, aquesta podria ser clàssica (poemes, petits fragments d'obres teatrals, adaptacions d'obres, etc</w:t>
            </w:r>
            <w:r w:rsidR="0068435E">
              <w:rPr>
                <w:lang w:val="ca-ES"/>
              </w:rPr>
              <w:t>.</w:t>
            </w:r>
            <w:r w:rsidRPr="0068435E">
              <w:rPr>
                <w:lang w:val="ca-ES"/>
              </w:rPr>
              <w:t>) o haver estat composta pels propis alumnes prèviament.</w:t>
            </w:r>
            <w:r w:rsidRPr="0068435E">
              <w:rPr>
                <w:lang w:val="ca-ES"/>
              </w:rPr>
              <w:br/>
            </w:r>
            <w:r w:rsidRPr="0068435E">
              <w:rPr>
                <w:lang w:val="ca-ES"/>
              </w:rPr>
              <w:br/>
              <w:t>Performance en la classe:</w:t>
            </w:r>
            <w:r w:rsidRPr="0068435E">
              <w:rPr>
                <w:lang w:val="ca-ES"/>
              </w:rPr>
              <w:br/>
              <w:t>El docent pot valer-se d'aquesta estratègia per acostar els continguts de la seva matèria a la realitat de l'alumnat, atraient a més l'interès de l'alumne cap a l'explicat a l'aula.</w:t>
            </w:r>
            <w:r w:rsidRPr="0068435E">
              <w:rPr>
                <w:lang w:val="ca-ES"/>
              </w:rPr>
              <w:br/>
            </w:r>
            <w:r w:rsidRPr="0068435E">
              <w:rPr>
                <w:lang w:val="ca-ES"/>
              </w:rPr>
              <w:br/>
              <w:t>Visites al teatre o el teatre ens visita a nosaltres:</w:t>
            </w:r>
            <w:r w:rsidRPr="0068435E">
              <w:rPr>
                <w:lang w:val="ca-ES"/>
              </w:rPr>
              <w:br/>
              <w:t>Les representacions teatrals enriqueixen a l'alumnat tant cultural com emocionalment. Són ensenyaments visuals compartits que queden marca</w:t>
            </w:r>
            <w:r w:rsidR="008A09CA">
              <w:rPr>
                <w:lang w:val="ca-ES"/>
              </w:rPr>
              <w:t>ts</w:t>
            </w:r>
            <w:r w:rsidRPr="0068435E">
              <w:rPr>
                <w:lang w:val="ca-ES"/>
              </w:rPr>
              <w:t xml:space="preserve"> i que fomenten el desig de crear i la imaginació de tots els alumnes.</w:t>
            </w:r>
            <w:r w:rsidR="003A3C5F" w:rsidRPr="0068435E">
              <w:rPr>
                <w:lang w:val="ca-ES"/>
              </w:rPr>
              <w:t xml:space="preserve"> </w:t>
            </w:r>
          </w:p>
          <w:p w14:paraId="2F4223F2" w14:textId="77777777" w:rsidR="003A3C5F" w:rsidRPr="0068435E" w:rsidRDefault="003A3C5F" w:rsidP="003A3C5F">
            <w:pPr>
              <w:spacing w:line="276" w:lineRule="auto"/>
              <w:rPr>
                <w:lang w:val="ca-ES"/>
              </w:rPr>
            </w:pPr>
          </w:p>
          <w:p w14:paraId="1769BA3B" w14:textId="6E61F591" w:rsidR="003A3C5F" w:rsidRPr="0068435E" w:rsidRDefault="003A3C5F" w:rsidP="003A3C5F">
            <w:pPr>
              <w:spacing w:line="276" w:lineRule="auto"/>
              <w:rPr>
                <w:b/>
                <w:lang w:val="ca-ES"/>
              </w:rPr>
            </w:pPr>
            <w:r w:rsidRPr="0068435E">
              <w:rPr>
                <w:b/>
                <w:lang w:val="ca-ES"/>
              </w:rPr>
              <w:t>Ense</w:t>
            </w:r>
            <w:r w:rsidR="001E4FAE" w:rsidRPr="0068435E">
              <w:rPr>
                <w:b/>
                <w:lang w:val="ca-ES"/>
              </w:rPr>
              <w:t>nyament</w:t>
            </w:r>
            <w:r w:rsidRPr="0068435E">
              <w:rPr>
                <w:b/>
                <w:lang w:val="ca-ES"/>
              </w:rPr>
              <w:t xml:space="preserve"> virtual</w:t>
            </w:r>
          </w:p>
          <w:p w14:paraId="3041E394" w14:textId="54E7C82D" w:rsidR="003A3C5F" w:rsidRPr="0068435E" w:rsidRDefault="003A3C5F" w:rsidP="003A3C5F">
            <w:pPr>
              <w:spacing w:after="0" w:line="276" w:lineRule="auto"/>
              <w:rPr>
                <w:rFonts w:cs="Calibri Light"/>
                <w:b/>
                <w:color w:val="1F3864"/>
                <w:lang w:val="ca-ES"/>
              </w:rPr>
            </w:pPr>
            <w:r w:rsidRPr="0068435E">
              <w:rPr>
                <w:lang w:val="ca-ES"/>
              </w:rPr>
              <w:t xml:space="preserve"> </w:t>
            </w:r>
            <w:r w:rsidR="001E4FAE" w:rsidRPr="0068435E">
              <w:rPr>
                <w:lang w:val="ca-ES"/>
              </w:rPr>
              <w:t>Visionat de fragments d'obres teatrals que poden servir de model.</w:t>
            </w:r>
          </w:p>
        </w:tc>
      </w:tr>
      <w:tr w:rsidR="003A3C5F" w:rsidRPr="0068435E" w14:paraId="6138D5F7"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11C66217" w14:textId="77777777" w:rsidR="003A3C5F" w:rsidRPr="0068435E" w:rsidRDefault="003A3C5F" w:rsidP="003A3C5F">
            <w:pPr>
              <w:spacing w:after="0" w:line="276" w:lineRule="auto"/>
              <w:jc w:val="center"/>
              <w:rPr>
                <w:rFonts w:cs="Calibri Light"/>
                <w:color w:val="1F3864"/>
                <w:lang w:val="ca-ES"/>
              </w:rPr>
            </w:pPr>
            <w:r w:rsidRPr="0068435E">
              <w:rPr>
                <w:rFonts w:cs="Calibri Light"/>
                <w:color w:val="1F3864"/>
                <w:lang w:val="ca-ES"/>
              </w:rPr>
              <w:t>Espais presencials o virtuals necessaris</w:t>
            </w:r>
          </w:p>
        </w:tc>
        <w:tc>
          <w:tcPr>
            <w:tcW w:w="7645" w:type="dxa"/>
            <w:gridSpan w:val="4"/>
            <w:shd w:val="clear" w:color="auto" w:fill="auto"/>
            <w:tcMar>
              <w:top w:w="12" w:type="dxa"/>
              <w:left w:w="39" w:type="dxa"/>
              <w:bottom w:w="0" w:type="dxa"/>
              <w:right w:w="39" w:type="dxa"/>
            </w:tcMar>
          </w:tcPr>
          <w:p w14:paraId="0A59602D" w14:textId="77777777" w:rsidR="000F5861" w:rsidRPr="0068435E" w:rsidRDefault="000F5861" w:rsidP="000F5861">
            <w:pPr>
              <w:spacing w:after="0" w:line="276" w:lineRule="auto"/>
              <w:rPr>
                <w:rFonts w:cs="Calibri Light"/>
                <w:color w:val="1F3864"/>
                <w:lang w:val="ca-ES"/>
              </w:rPr>
            </w:pPr>
            <w:r w:rsidRPr="0068435E">
              <w:rPr>
                <w:rFonts w:cs="Calibri Light"/>
                <w:color w:val="1F3864"/>
                <w:lang w:val="ca-ES"/>
              </w:rPr>
              <w:t xml:space="preserve">Aula </w:t>
            </w:r>
          </w:p>
          <w:p w14:paraId="21CB5CD7" w14:textId="03F4DC8C" w:rsidR="000F5861" w:rsidRPr="0068435E" w:rsidRDefault="001E4FAE" w:rsidP="000F5861">
            <w:pPr>
              <w:spacing w:after="0" w:line="276" w:lineRule="auto"/>
              <w:rPr>
                <w:rFonts w:cs="Calibri Light"/>
                <w:color w:val="1F3864"/>
                <w:lang w:val="ca-ES"/>
              </w:rPr>
            </w:pPr>
            <w:r w:rsidRPr="0068435E">
              <w:rPr>
                <w:rFonts w:cs="Calibri Light"/>
                <w:color w:val="1F3864"/>
                <w:lang w:val="ca-ES"/>
              </w:rPr>
              <w:t>Pati</w:t>
            </w:r>
            <w:r w:rsidR="000F5861" w:rsidRPr="0068435E">
              <w:rPr>
                <w:rFonts w:cs="Calibri Light"/>
                <w:color w:val="1F3864"/>
                <w:lang w:val="ca-ES"/>
              </w:rPr>
              <w:t xml:space="preserve"> </w:t>
            </w:r>
          </w:p>
          <w:p w14:paraId="722B00AE" w14:textId="40B8E1B1" w:rsidR="003A3C5F" w:rsidRPr="0068435E" w:rsidRDefault="001E4FAE" w:rsidP="000F5861">
            <w:pPr>
              <w:spacing w:after="0" w:line="276" w:lineRule="auto"/>
              <w:rPr>
                <w:rFonts w:cs="Calibri Light"/>
                <w:color w:val="1F3864"/>
                <w:lang w:val="ca-ES"/>
              </w:rPr>
            </w:pPr>
            <w:r w:rsidRPr="0068435E">
              <w:rPr>
                <w:rFonts w:cs="Calibri Light"/>
                <w:color w:val="1F3864"/>
                <w:lang w:val="ca-ES"/>
              </w:rPr>
              <w:t>Sala</w:t>
            </w:r>
            <w:r w:rsidR="000F5861" w:rsidRPr="0068435E">
              <w:rPr>
                <w:rFonts w:cs="Calibri Light"/>
                <w:color w:val="1F3864"/>
                <w:lang w:val="ca-ES"/>
              </w:rPr>
              <w:t xml:space="preserve"> d</w:t>
            </w:r>
            <w:r w:rsidRPr="0068435E">
              <w:rPr>
                <w:rFonts w:cs="Calibri Light"/>
                <w:color w:val="1F3864"/>
                <w:lang w:val="ca-ES"/>
              </w:rPr>
              <w:t>’</w:t>
            </w:r>
            <w:r w:rsidR="000F5861" w:rsidRPr="0068435E">
              <w:rPr>
                <w:rFonts w:cs="Calibri Light"/>
                <w:color w:val="1F3864"/>
                <w:lang w:val="ca-ES"/>
              </w:rPr>
              <w:t>act</w:t>
            </w:r>
            <w:r w:rsidRPr="0068435E">
              <w:rPr>
                <w:rFonts w:cs="Calibri Light"/>
                <w:color w:val="1F3864"/>
                <w:lang w:val="ca-ES"/>
              </w:rPr>
              <w:t>e</w:t>
            </w:r>
            <w:r w:rsidR="000F5861" w:rsidRPr="0068435E">
              <w:rPr>
                <w:rFonts w:cs="Calibri Light"/>
                <w:color w:val="1F3864"/>
                <w:lang w:val="ca-ES"/>
              </w:rPr>
              <w:t>s</w:t>
            </w:r>
          </w:p>
        </w:tc>
      </w:tr>
      <w:tr w:rsidR="003A3C5F" w:rsidRPr="0068435E" w14:paraId="7DB2CB97"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2FA13C39" w14:textId="77777777" w:rsidR="003A3C5F" w:rsidRPr="0068435E" w:rsidRDefault="003A3C5F" w:rsidP="003A3C5F">
            <w:pPr>
              <w:spacing w:after="0" w:line="276" w:lineRule="auto"/>
              <w:jc w:val="center"/>
              <w:rPr>
                <w:rFonts w:cs="Calibri Light"/>
                <w:color w:val="1F3864"/>
                <w:lang w:val="ca-ES"/>
              </w:rPr>
            </w:pPr>
            <w:r w:rsidRPr="0068435E">
              <w:rPr>
                <w:rFonts w:cs="Calibri Light"/>
                <w:color w:val="1F3864"/>
                <w:lang w:val="ca-ES"/>
              </w:rPr>
              <w:t>Recursos i suports necessaris per a l’ escola/ professorat</w:t>
            </w:r>
          </w:p>
        </w:tc>
        <w:tc>
          <w:tcPr>
            <w:tcW w:w="7645" w:type="dxa"/>
            <w:gridSpan w:val="4"/>
            <w:shd w:val="clear" w:color="auto" w:fill="auto"/>
            <w:tcMar>
              <w:top w:w="12" w:type="dxa"/>
              <w:left w:w="39" w:type="dxa"/>
              <w:bottom w:w="0" w:type="dxa"/>
              <w:right w:w="39" w:type="dxa"/>
            </w:tcMar>
          </w:tcPr>
          <w:p w14:paraId="7F7F4CB6" w14:textId="77777777" w:rsidR="00254D84" w:rsidRPr="0068435E" w:rsidRDefault="00254D84" w:rsidP="00254D84">
            <w:pPr>
              <w:spacing w:line="276" w:lineRule="auto"/>
              <w:rPr>
                <w:b/>
                <w:lang w:val="ca-ES"/>
              </w:rPr>
            </w:pPr>
            <w:r w:rsidRPr="0068435E">
              <w:rPr>
                <w:b/>
                <w:lang w:val="ca-ES"/>
              </w:rPr>
              <w:t xml:space="preserve">Ensenyament presencial </w:t>
            </w:r>
          </w:p>
          <w:p w14:paraId="51AEE744" w14:textId="464C0320" w:rsidR="00254D84" w:rsidRPr="0068435E" w:rsidRDefault="00254D84" w:rsidP="00254D84">
            <w:pPr>
              <w:spacing w:line="276" w:lineRule="auto"/>
              <w:rPr>
                <w:lang w:val="ca-ES"/>
              </w:rPr>
            </w:pPr>
            <w:r w:rsidRPr="0068435E">
              <w:rPr>
                <w:lang w:val="ca-ES"/>
              </w:rPr>
              <w:t>E</w:t>
            </w:r>
            <w:r w:rsidRPr="0068435E">
              <w:rPr>
                <w:lang w:val="ca-ES"/>
              </w:rPr>
              <w:t>ls recursos del centre.</w:t>
            </w:r>
          </w:p>
          <w:p w14:paraId="3DEAED00" w14:textId="50022B5D" w:rsidR="00254D84" w:rsidRDefault="00254D84" w:rsidP="00254D84">
            <w:pPr>
              <w:spacing w:line="276" w:lineRule="auto"/>
              <w:rPr>
                <w:lang w:val="ca-ES"/>
              </w:rPr>
            </w:pPr>
            <w:r w:rsidRPr="0068435E">
              <w:rPr>
                <w:lang w:val="ca-ES"/>
              </w:rPr>
              <w:t>Recursos que realitzin els propis alumnes.</w:t>
            </w:r>
          </w:p>
          <w:p w14:paraId="14EEF00C" w14:textId="77777777" w:rsidR="00190496" w:rsidRPr="0068435E" w:rsidRDefault="00190496" w:rsidP="00254D84">
            <w:pPr>
              <w:spacing w:line="276" w:lineRule="auto"/>
              <w:rPr>
                <w:lang w:val="ca-ES"/>
              </w:rPr>
            </w:pPr>
          </w:p>
          <w:p w14:paraId="7892F5E8" w14:textId="77777777" w:rsidR="00254D84" w:rsidRPr="0068435E" w:rsidRDefault="00254D84" w:rsidP="00254D84">
            <w:pPr>
              <w:spacing w:line="276" w:lineRule="auto"/>
              <w:rPr>
                <w:b/>
                <w:lang w:val="ca-ES"/>
              </w:rPr>
            </w:pPr>
            <w:r w:rsidRPr="0068435E">
              <w:rPr>
                <w:b/>
                <w:lang w:val="ca-ES"/>
              </w:rPr>
              <w:t>Ensenyament virtual</w:t>
            </w:r>
          </w:p>
          <w:p w14:paraId="42C6D796" w14:textId="649BC038" w:rsidR="003A3C5F" w:rsidRPr="0068435E" w:rsidRDefault="00254D84" w:rsidP="00254D84">
            <w:pPr>
              <w:spacing w:after="0" w:line="276" w:lineRule="auto"/>
              <w:rPr>
                <w:rFonts w:cs="Calibri Light"/>
                <w:color w:val="1F3864"/>
                <w:lang w:val="ca-ES"/>
              </w:rPr>
            </w:pPr>
            <w:r w:rsidRPr="0068435E">
              <w:rPr>
                <w:lang w:val="ca-ES"/>
              </w:rPr>
              <w:t xml:space="preserve"> Tauletes, pissarres digitals o ordinadors.</w:t>
            </w:r>
          </w:p>
        </w:tc>
      </w:tr>
      <w:tr w:rsidR="00056DE3" w:rsidRPr="0068435E" w14:paraId="6700E776" w14:textId="77777777" w:rsidTr="580D3329">
        <w:trPr>
          <w:trHeight w:val="234"/>
        </w:trPr>
        <w:tc>
          <w:tcPr>
            <w:tcW w:w="2704" w:type="dxa"/>
            <w:shd w:val="clear" w:color="auto" w:fill="FFF2CC" w:themeFill="accent4" w:themeFillTint="33"/>
            <w:tcMar>
              <w:top w:w="12" w:type="dxa"/>
              <w:left w:w="39" w:type="dxa"/>
              <w:bottom w:w="0" w:type="dxa"/>
              <w:right w:w="39" w:type="dxa"/>
            </w:tcMar>
          </w:tcPr>
          <w:p w14:paraId="0C70D99F" w14:textId="09EDEF17" w:rsidR="00056DE3" w:rsidRPr="0068435E" w:rsidRDefault="00056DE3" w:rsidP="00056DE3">
            <w:pPr>
              <w:spacing w:after="0" w:line="276" w:lineRule="auto"/>
              <w:jc w:val="center"/>
              <w:rPr>
                <w:rFonts w:cs="Calibri Light"/>
                <w:color w:val="1F3864"/>
                <w:lang w:val="ca-ES"/>
              </w:rPr>
            </w:pPr>
            <w:r w:rsidRPr="0068435E">
              <w:rPr>
                <w:rFonts w:cs="Calibri Light"/>
                <w:color w:val="1F3864"/>
                <w:lang w:val="ca-ES"/>
              </w:rPr>
              <w:lastRenderedPageBreak/>
              <w:t>Recursos necessaris per a l’alumnat</w:t>
            </w:r>
          </w:p>
        </w:tc>
        <w:tc>
          <w:tcPr>
            <w:tcW w:w="7645" w:type="dxa"/>
            <w:gridSpan w:val="4"/>
            <w:shd w:val="clear" w:color="auto" w:fill="auto"/>
            <w:tcMar>
              <w:top w:w="12" w:type="dxa"/>
              <w:left w:w="39" w:type="dxa"/>
              <w:bottom w:w="0" w:type="dxa"/>
              <w:right w:w="39" w:type="dxa"/>
            </w:tcMar>
          </w:tcPr>
          <w:p w14:paraId="19D5DFAC" w14:textId="77777777" w:rsidR="00056DE3" w:rsidRPr="0068435E" w:rsidRDefault="00056DE3" w:rsidP="00056DE3">
            <w:pPr>
              <w:spacing w:line="276" w:lineRule="auto"/>
              <w:rPr>
                <w:b/>
                <w:lang w:val="ca-ES"/>
              </w:rPr>
            </w:pPr>
            <w:r w:rsidRPr="0068435E">
              <w:rPr>
                <w:b/>
                <w:lang w:val="ca-ES"/>
              </w:rPr>
              <w:t xml:space="preserve">Ensenyament presencial </w:t>
            </w:r>
          </w:p>
          <w:p w14:paraId="3CF29829" w14:textId="77777777" w:rsidR="00056DE3" w:rsidRPr="0068435E" w:rsidRDefault="00056DE3" w:rsidP="00056DE3">
            <w:pPr>
              <w:spacing w:line="276" w:lineRule="auto"/>
              <w:rPr>
                <w:lang w:val="ca-ES"/>
              </w:rPr>
            </w:pPr>
            <w:r w:rsidRPr="0068435E">
              <w:rPr>
                <w:lang w:val="ca-ES"/>
              </w:rPr>
              <w:t>Els recursos del centre.</w:t>
            </w:r>
          </w:p>
          <w:p w14:paraId="41C42C18" w14:textId="77777777" w:rsidR="00056DE3" w:rsidRDefault="00056DE3" w:rsidP="00056DE3">
            <w:pPr>
              <w:spacing w:line="276" w:lineRule="auto"/>
              <w:rPr>
                <w:lang w:val="ca-ES"/>
              </w:rPr>
            </w:pPr>
            <w:r w:rsidRPr="0068435E">
              <w:rPr>
                <w:lang w:val="ca-ES"/>
              </w:rPr>
              <w:t>Recursos que realitzin els propis alumnes.</w:t>
            </w:r>
          </w:p>
          <w:p w14:paraId="7F73FB1F" w14:textId="77777777" w:rsidR="00190496" w:rsidRPr="0068435E" w:rsidRDefault="00190496" w:rsidP="00056DE3">
            <w:pPr>
              <w:spacing w:line="276" w:lineRule="auto"/>
              <w:rPr>
                <w:lang w:val="ca-ES"/>
              </w:rPr>
            </w:pPr>
          </w:p>
          <w:p w14:paraId="1DDC6E56" w14:textId="77777777" w:rsidR="00056DE3" w:rsidRPr="0068435E" w:rsidRDefault="00056DE3" w:rsidP="00056DE3">
            <w:pPr>
              <w:spacing w:line="276" w:lineRule="auto"/>
              <w:rPr>
                <w:b/>
                <w:lang w:val="ca-ES"/>
              </w:rPr>
            </w:pPr>
            <w:r w:rsidRPr="0068435E">
              <w:rPr>
                <w:b/>
                <w:lang w:val="ca-ES"/>
              </w:rPr>
              <w:t>Ensenyament virtual</w:t>
            </w:r>
          </w:p>
          <w:p w14:paraId="6E1831B3" w14:textId="2C819603" w:rsidR="00056DE3" w:rsidRPr="0068435E" w:rsidRDefault="00056DE3" w:rsidP="00056DE3">
            <w:pPr>
              <w:spacing w:after="0" w:line="276" w:lineRule="auto"/>
              <w:rPr>
                <w:rFonts w:cs="Calibri Light"/>
                <w:b/>
                <w:color w:val="1F3864"/>
                <w:lang w:val="ca-ES"/>
              </w:rPr>
            </w:pPr>
            <w:r w:rsidRPr="0068435E">
              <w:rPr>
                <w:lang w:val="ca-ES"/>
              </w:rPr>
              <w:t xml:space="preserve"> Tauletes, pissarres digitals o ordinadors.</w:t>
            </w:r>
          </w:p>
        </w:tc>
      </w:tr>
      <w:tr w:rsidR="0023580F" w:rsidRPr="0068435E" w14:paraId="5C9E706C" w14:textId="77777777" w:rsidTr="580D3329">
        <w:trPr>
          <w:trHeight w:val="300"/>
        </w:trPr>
        <w:tc>
          <w:tcPr>
            <w:tcW w:w="2704" w:type="dxa"/>
            <w:vMerge w:val="restart"/>
            <w:shd w:val="clear" w:color="auto" w:fill="FFF2CC" w:themeFill="accent4" w:themeFillTint="33"/>
            <w:tcMar>
              <w:top w:w="12" w:type="dxa"/>
              <w:left w:w="39" w:type="dxa"/>
              <w:bottom w:w="0" w:type="dxa"/>
              <w:right w:w="39" w:type="dxa"/>
            </w:tcMar>
          </w:tcPr>
          <w:p w14:paraId="063D41F9" w14:textId="1DB5FA0B" w:rsidR="0023580F" w:rsidRPr="0068435E" w:rsidRDefault="0023580F" w:rsidP="00056DE3">
            <w:pPr>
              <w:spacing w:after="0" w:line="276" w:lineRule="auto"/>
              <w:jc w:val="center"/>
              <w:rPr>
                <w:rFonts w:cs="Calibri Light"/>
                <w:color w:val="1F3864" w:themeColor="accent1" w:themeShade="80"/>
                <w:lang w:val="ca-ES"/>
              </w:rPr>
            </w:pPr>
            <w:r w:rsidRPr="0068435E">
              <w:rPr>
                <w:rFonts w:cs="Calibri Light"/>
                <w:color w:val="1F3864" w:themeColor="accent1" w:themeShade="80"/>
                <w:lang w:val="ca-ES"/>
              </w:rPr>
              <w:t>Estimació de costos dels recursos addicionals i de suport (extraordinaris)</w:t>
            </w:r>
          </w:p>
        </w:tc>
        <w:tc>
          <w:tcPr>
            <w:tcW w:w="4149" w:type="dxa"/>
            <w:gridSpan w:val="2"/>
            <w:shd w:val="clear" w:color="auto" w:fill="auto"/>
            <w:tcMar>
              <w:top w:w="12" w:type="dxa"/>
              <w:left w:w="39" w:type="dxa"/>
              <w:bottom w:w="0" w:type="dxa"/>
              <w:right w:w="39" w:type="dxa"/>
            </w:tcMar>
          </w:tcPr>
          <w:p w14:paraId="1BA0B435" w14:textId="7FC559A6" w:rsidR="0023580F" w:rsidRPr="0068435E" w:rsidRDefault="0023580F" w:rsidP="00056DE3">
            <w:pPr>
              <w:spacing w:after="0" w:line="276" w:lineRule="auto"/>
              <w:rPr>
                <w:rFonts w:eastAsia="Calibri Light" w:cs="Calibri Light"/>
                <w:color w:val="000000" w:themeColor="text1"/>
                <w:lang w:val="ca-ES"/>
              </w:rPr>
            </w:pPr>
            <w:r w:rsidRPr="0068435E">
              <w:rPr>
                <w:rFonts w:eastAsia="Calibri Light" w:cs="Calibri Light"/>
                <w:b/>
                <w:bCs/>
                <w:color w:val="000000" w:themeColor="text1"/>
                <w:lang w:val="ca-ES"/>
              </w:rPr>
              <w:t>Concepte</w:t>
            </w:r>
          </w:p>
        </w:tc>
        <w:tc>
          <w:tcPr>
            <w:tcW w:w="3496" w:type="dxa"/>
            <w:gridSpan w:val="2"/>
            <w:shd w:val="clear" w:color="auto" w:fill="auto"/>
            <w:tcMar>
              <w:top w:w="12" w:type="dxa"/>
              <w:left w:w="39" w:type="dxa"/>
              <w:bottom w:w="0" w:type="dxa"/>
              <w:right w:w="39" w:type="dxa"/>
            </w:tcMar>
          </w:tcPr>
          <w:p w14:paraId="7B594C8E" w14:textId="7F70221B" w:rsidR="0023580F" w:rsidRPr="0068435E" w:rsidRDefault="0023580F" w:rsidP="00056DE3">
            <w:pPr>
              <w:rPr>
                <w:rFonts w:eastAsia="Calibri Light" w:cs="Calibri Light"/>
                <w:b/>
                <w:bCs/>
                <w:color w:val="000000" w:themeColor="text1"/>
                <w:lang w:val="ca-ES"/>
              </w:rPr>
            </w:pPr>
            <w:r w:rsidRPr="0068435E">
              <w:rPr>
                <w:rFonts w:eastAsia="Calibri Light" w:cs="Calibri Light"/>
                <w:b/>
                <w:bCs/>
                <w:color w:val="000000" w:themeColor="text1"/>
                <w:lang w:val="ca-ES"/>
              </w:rPr>
              <w:t>Import €</w:t>
            </w:r>
          </w:p>
        </w:tc>
      </w:tr>
      <w:tr w:rsidR="0023580F" w:rsidRPr="0068435E" w14:paraId="68B8E6CC" w14:textId="77777777" w:rsidTr="580D3329">
        <w:trPr>
          <w:trHeight w:val="300"/>
        </w:trPr>
        <w:tc>
          <w:tcPr>
            <w:tcW w:w="2704" w:type="dxa"/>
            <w:vMerge/>
            <w:shd w:val="clear" w:color="auto" w:fill="FFF2CC" w:themeFill="accent4" w:themeFillTint="33"/>
            <w:tcMar>
              <w:top w:w="12" w:type="dxa"/>
              <w:left w:w="39" w:type="dxa"/>
              <w:bottom w:w="0" w:type="dxa"/>
              <w:right w:w="39" w:type="dxa"/>
            </w:tcMar>
          </w:tcPr>
          <w:p w14:paraId="611F59F2" w14:textId="77777777" w:rsidR="0023580F" w:rsidRPr="0068435E" w:rsidRDefault="0023580F" w:rsidP="00056DE3">
            <w:pPr>
              <w:spacing w:after="0" w:line="276" w:lineRule="auto"/>
              <w:jc w:val="center"/>
              <w:rPr>
                <w:rFonts w:cs="Calibri Light"/>
                <w:color w:val="1F3864" w:themeColor="accent1" w:themeShade="80"/>
                <w:lang w:val="ca-ES"/>
              </w:rPr>
            </w:pPr>
          </w:p>
        </w:tc>
        <w:tc>
          <w:tcPr>
            <w:tcW w:w="4149" w:type="dxa"/>
            <w:gridSpan w:val="2"/>
            <w:shd w:val="clear" w:color="auto" w:fill="auto"/>
            <w:tcMar>
              <w:top w:w="12" w:type="dxa"/>
              <w:left w:w="39" w:type="dxa"/>
              <w:bottom w:w="0" w:type="dxa"/>
              <w:right w:w="39" w:type="dxa"/>
            </w:tcMar>
          </w:tcPr>
          <w:p w14:paraId="0ACA9154" w14:textId="370BB368" w:rsidR="0023580F" w:rsidRPr="0068435E" w:rsidRDefault="0023580F" w:rsidP="00056DE3">
            <w:pPr>
              <w:spacing w:after="0" w:line="276" w:lineRule="auto"/>
              <w:rPr>
                <w:rFonts w:eastAsia="Calibri Light" w:cs="Calibri Light"/>
                <w:b/>
                <w:bCs/>
                <w:color w:val="000000" w:themeColor="text1"/>
                <w:lang w:val="ca-ES"/>
              </w:rPr>
            </w:pPr>
            <w:r w:rsidRPr="0068435E">
              <w:rPr>
                <w:lang w:val="ca-ES"/>
              </w:rPr>
              <w:t>As</w:t>
            </w:r>
            <w:r w:rsidRPr="0068435E">
              <w:rPr>
                <w:lang w:val="ca-ES"/>
              </w:rPr>
              <w:t>s</w:t>
            </w:r>
            <w:r w:rsidRPr="0068435E">
              <w:rPr>
                <w:lang w:val="ca-ES"/>
              </w:rPr>
              <w:t>istir a alguna obra teatral</w:t>
            </w:r>
          </w:p>
        </w:tc>
        <w:tc>
          <w:tcPr>
            <w:tcW w:w="3496" w:type="dxa"/>
            <w:gridSpan w:val="2"/>
            <w:shd w:val="clear" w:color="auto" w:fill="auto"/>
            <w:tcMar>
              <w:top w:w="12" w:type="dxa"/>
              <w:left w:w="39" w:type="dxa"/>
              <w:bottom w:w="0" w:type="dxa"/>
              <w:right w:w="39" w:type="dxa"/>
            </w:tcMar>
          </w:tcPr>
          <w:p w14:paraId="1835F306" w14:textId="50F0F708" w:rsidR="0023580F" w:rsidRPr="0068435E" w:rsidRDefault="0023580F" w:rsidP="00056DE3">
            <w:pPr>
              <w:rPr>
                <w:rFonts w:eastAsia="Calibri Light" w:cs="Calibri Light"/>
                <w:b/>
                <w:bCs/>
                <w:color w:val="000000" w:themeColor="text1"/>
                <w:lang w:val="ca-ES"/>
              </w:rPr>
            </w:pPr>
            <w:r w:rsidRPr="0068435E">
              <w:rPr>
                <w:lang w:val="ca-ES"/>
              </w:rPr>
              <w:t>Depèn del nombre d’</w:t>
            </w:r>
            <w:r w:rsidRPr="0068435E">
              <w:rPr>
                <w:lang w:val="ca-ES"/>
              </w:rPr>
              <w:t>obr</w:t>
            </w:r>
            <w:r w:rsidRPr="0068435E">
              <w:rPr>
                <w:lang w:val="ca-ES"/>
              </w:rPr>
              <w:t>es i alumnat</w:t>
            </w:r>
          </w:p>
        </w:tc>
      </w:tr>
      <w:tr w:rsidR="0023580F" w:rsidRPr="0068435E" w14:paraId="5BD56D98" w14:textId="77777777" w:rsidTr="580D3329">
        <w:trPr>
          <w:trHeight w:val="300"/>
        </w:trPr>
        <w:tc>
          <w:tcPr>
            <w:tcW w:w="2704" w:type="dxa"/>
            <w:vMerge/>
            <w:shd w:val="clear" w:color="auto" w:fill="FFF2CC" w:themeFill="accent4" w:themeFillTint="33"/>
            <w:tcMar>
              <w:top w:w="12" w:type="dxa"/>
              <w:left w:w="39" w:type="dxa"/>
              <w:bottom w:w="0" w:type="dxa"/>
              <w:right w:w="39" w:type="dxa"/>
            </w:tcMar>
          </w:tcPr>
          <w:p w14:paraId="75C54769" w14:textId="77777777" w:rsidR="0023580F" w:rsidRPr="0068435E" w:rsidRDefault="0023580F" w:rsidP="00056DE3">
            <w:pPr>
              <w:spacing w:after="0" w:line="276" w:lineRule="auto"/>
              <w:jc w:val="center"/>
              <w:rPr>
                <w:rFonts w:cs="Calibri Light"/>
                <w:color w:val="1F3864" w:themeColor="accent1" w:themeShade="80"/>
                <w:lang w:val="ca-ES"/>
              </w:rPr>
            </w:pPr>
          </w:p>
        </w:tc>
        <w:tc>
          <w:tcPr>
            <w:tcW w:w="4149" w:type="dxa"/>
            <w:gridSpan w:val="2"/>
            <w:shd w:val="clear" w:color="auto" w:fill="auto"/>
            <w:tcMar>
              <w:top w:w="12" w:type="dxa"/>
              <w:left w:w="39" w:type="dxa"/>
              <w:bottom w:w="0" w:type="dxa"/>
              <w:right w:w="39" w:type="dxa"/>
            </w:tcMar>
          </w:tcPr>
          <w:p w14:paraId="2C518ACC" w14:textId="2AB66013" w:rsidR="0023580F" w:rsidRPr="0068435E" w:rsidRDefault="0023580F" w:rsidP="00056DE3">
            <w:pPr>
              <w:spacing w:after="0" w:line="276" w:lineRule="auto"/>
              <w:rPr>
                <w:rFonts w:eastAsia="Calibri Light" w:cs="Calibri Light"/>
                <w:b/>
                <w:bCs/>
                <w:color w:val="000000" w:themeColor="text1"/>
                <w:lang w:val="ca-ES"/>
              </w:rPr>
            </w:pPr>
            <w:r w:rsidRPr="0068435E">
              <w:rPr>
                <w:lang w:val="ca-ES"/>
              </w:rPr>
              <w:t>Material per decorar l’escenari i vestir als participants</w:t>
            </w:r>
          </w:p>
        </w:tc>
        <w:tc>
          <w:tcPr>
            <w:tcW w:w="3496" w:type="dxa"/>
            <w:gridSpan w:val="2"/>
            <w:shd w:val="clear" w:color="auto" w:fill="auto"/>
            <w:tcMar>
              <w:top w:w="12" w:type="dxa"/>
              <w:left w:w="39" w:type="dxa"/>
              <w:bottom w:w="0" w:type="dxa"/>
              <w:right w:w="39" w:type="dxa"/>
            </w:tcMar>
          </w:tcPr>
          <w:p w14:paraId="4F466D21" w14:textId="3A4865D4" w:rsidR="0023580F" w:rsidRPr="0068435E" w:rsidRDefault="0023580F" w:rsidP="00056DE3">
            <w:pPr>
              <w:rPr>
                <w:rFonts w:eastAsia="Calibri Light" w:cs="Calibri Light"/>
                <w:b/>
                <w:bCs/>
                <w:color w:val="000000" w:themeColor="text1"/>
                <w:lang w:val="ca-ES"/>
              </w:rPr>
            </w:pPr>
            <w:r w:rsidRPr="0068435E">
              <w:rPr>
                <w:lang w:val="ca-ES"/>
              </w:rPr>
              <w:t>Depèn</w:t>
            </w:r>
            <w:r w:rsidRPr="0068435E">
              <w:rPr>
                <w:lang w:val="ca-ES"/>
              </w:rPr>
              <w:t xml:space="preserve"> </w:t>
            </w:r>
            <w:r w:rsidRPr="0068435E">
              <w:rPr>
                <w:lang w:val="ca-ES"/>
              </w:rPr>
              <w:t>de l’obra, format…</w:t>
            </w:r>
          </w:p>
        </w:tc>
      </w:tr>
      <w:tr w:rsidR="0023580F" w:rsidRPr="0068435E" w14:paraId="226B8129" w14:textId="77777777" w:rsidTr="580D3329">
        <w:trPr>
          <w:trHeight w:val="300"/>
        </w:trPr>
        <w:tc>
          <w:tcPr>
            <w:tcW w:w="2704" w:type="dxa"/>
            <w:vMerge/>
            <w:shd w:val="clear" w:color="auto" w:fill="FFF2CC" w:themeFill="accent4" w:themeFillTint="33"/>
            <w:tcMar>
              <w:top w:w="12" w:type="dxa"/>
              <w:left w:w="39" w:type="dxa"/>
              <w:bottom w:w="0" w:type="dxa"/>
              <w:right w:w="39" w:type="dxa"/>
            </w:tcMar>
          </w:tcPr>
          <w:p w14:paraId="7E9EA1BF" w14:textId="77777777" w:rsidR="0023580F" w:rsidRPr="0068435E" w:rsidRDefault="0023580F" w:rsidP="00056DE3">
            <w:pPr>
              <w:spacing w:after="0" w:line="276" w:lineRule="auto"/>
              <w:jc w:val="center"/>
              <w:rPr>
                <w:rFonts w:cs="Calibri Light"/>
                <w:color w:val="1F3864" w:themeColor="accent1" w:themeShade="80"/>
                <w:lang w:val="ca-ES"/>
              </w:rPr>
            </w:pPr>
          </w:p>
        </w:tc>
        <w:tc>
          <w:tcPr>
            <w:tcW w:w="4149" w:type="dxa"/>
            <w:gridSpan w:val="2"/>
            <w:shd w:val="clear" w:color="auto" w:fill="auto"/>
            <w:tcMar>
              <w:top w:w="12" w:type="dxa"/>
              <w:left w:w="39" w:type="dxa"/>
              <w:bottom w:w="0" w:type="dxa"/>
              <w:right w:w="39" w:type="dxa"/>
            </w:tcMar>
          </w:tcPr>
          <w:p w14:paraId="26B01BEB" w14:textId="3DAAA9C5" w:rsidR="0023580F" w:rsidRPr="0068435E" w:rsidRDefault="0023580F" w:rsidP="00056DE3">
            <w:pPr>
              <w:spacing w:after="0" w:line="276" w:lineRule="auto"/>
              <w:rPr>
                <w:rFonts w:eastAsia="Calibri Light" w:cs="Calibri Light"/>
                <w:b/>
                <w:bCs/>
                <w:color w:val="000000" w:themeColor="text1"/>
                <w:lang w:val="ca-ES"/>
              </w:rPr>
            </w:pPr>
            <w:r w:rsidRPr="0068435E">
              <w:rPr>
                <w:lang w:val="ca-ES"/>
              </w:rPr>
              <w:t>Monitors</w:t>
            </w:r>
          </w:p>
        </w:tc>
        <w:tc>
          <w:tcPr>
            <w:tcW w:w="3496" w:type="dxa"/>
            <w:gridSpan w:val="2"/>
            <w:shd w:val="clear" w:color="auto" w:fill="auto"/>
            <w:tcMar>
              <w:top w:w="12" w:type="dxa"/>
              <w:left w:w="39" w:type="dxa"/>
              <w:bottom w:w="0" w:type="dxa"/>
              <w:right w:w="39" w:type="dxa"/>
            </w:tcMar>
          </w:tcPr>
          <w:p w14:paraId="4D2BBFD7" w14:textId="7C04D384" w:rsidR="0023580F" w:rsidRPr="0068435E" w:rsidRDefault="0023580F" w:rsidP="00056DE3">
            <w:pPr>
              <w:rPr>
                <w:rFonts w:eastAsia="Calibri Light" w:cs="Calibri Light"/>
                <w:b/>
                <w:bCs/>
                <w:color w:val="000000" w:themeColor="text1"/>
                <w:lang w:val="ca-ES"/>
              </w:rPr>
            </w:pPr>
            <w:r w:rsidRPr="0068435E">
              <w:rPr>
                <w:lang w:val="ca-ES"/>
              </w:rPr>
              <w:t>Depèn de les necessitats</w:t>
            </w:r>
          </w:p>
        </w:tc>
      </w:tr>
      <w:tr w:rsidR="0023580F" w:rsidRPr="0068435E" w14:paraId="1AE57096" w14:textId="77777777" w:rsidTr="580D3329">
        <w:trPr>
          <w:trHeight w:val="300"/>
        </w:trPr>
        <w:tc>
          <w:tcPr>
            <w:tcW w:w="2704" w:type="dxa"/>
            <w:vMerge/>
            <w:shd w:val="clear" w:color="auto" w:fill="FFF2CC" w:themeFill="accent4" w:themeFillTint="33"/>
            <w:tcMar>
              <w:top w:w="12" w:type="dxa"/>
              <w:left w:w="39" w:type="dxa"/>
              <w:bottom w:w="0" w:type="dxa"/>
              <w:right w:w="39" w:type="dxa"/>
            </w:tcMar>
          </w:tcPr>
          <w:p w14:paraId="78D8E027" w14:textId="77777777" w:rsidR="0023580F" w:rsidRPr="0068435E" w:rsidRDefault="0023580F" w:rsidP="00056DE3">
            <w:pPr>
              <w:spacing w:after="0" w:line="276" w:lineRule="auto"/>
              <w:jc w:val="center"/>
              <w:rPr>
                <w:rFonts w:cs="Calibri Light"/>
                <w:color w:val="1F3864" w:themeColor="accent1" w:themeShade="80"/>
                <w:lang w:val="ca-ES"/>
              </w:rPr>
            </w:pPr>
          </w:p>
        </w:tc>
        <w:tc>
          <w:tcPr>
            <w:tcW w:w="4149" w:type="dxa"/>
            <w:gridSpan w:val="2"/>
            <w:shd w:val="clear" w:color="auto" w:fill="auto"/>
            <w:tcMar>
              <w:top w:w="12" w:type="dxa"/>
              <w:left w:w="39" w:type="dxa"/>
              <w:bottom w:w="0" w:type="dxa"/>
              <w:right w:w="39" w:type="dxa"/>
            </w:tcMar>
          </w:tcPr>
          <w:p w14:paraId="331C3992" w14:textId="033F01B8" w:rsidR="0023580F" w:rsidRPr="0068435E" w:rsidRDefault="0023580F" w:rsidP="00056DE3">
            <w:pPr>
              <w:spacing w:after="0" w:line="276" w:lineRule="auto"/>
              <w:rPr>
                <w:lang w:val="ca-ES"/>
              </w:rPr>
            </w:pPr>
            <w:r w:rsidRPr="0068435E">
              <w:rPr>
                <w:lang w:val="ca-ES"/>
              </w:rPr>
              <w:t>F</w:t>
            </w:r>
            <w:r w:rsidRPr="0068435E">
              <w:rPr>
                <w:lang w:val="ca-ES"/>
              </w:rPr>
              <w:t>o</w:t>
            </w:r>
            <w:r w:rsidRPr="0068435E">
              <w:rPr>
                <w:lang w:val="ca-ES"/>
              </w:rPr>
              <w:t>rmació del professorat implicat</w:t>
            </w:r>
          </w:p>
        </w:tc>
        <w:tc>
          <w:tcPr>
            <w:tcW w:w="3496" w:type="dxa"/>
            <w:gridSpan w:val="2"/>
            <w:shd w:val="clear" w:color="auto" w:fill="auto"/>
            <w:tcMar>
              <w:top w:w="12" w:type="dxa"/>
              <w:left w:w="39" w:type="dxa"/>
              <w:bottom w:w="0" w:type="dxa"/>
              <w:right w:w="39" w:type="dxa"/>
            </w:tcMar>
          </w:tcPr>
          <w:p w14:paraId="5CD96430" w14:textId="77777777" w:rsidR="0023580F" w:rsidRPr="0068435E" w:rsidRDefault="0023580F" w:rsidP="00056DE3">
            <w:pPr>
              <w:rPr>
                <w:lang w:val="ca-ES"/>
              </w:rPr>
            </w:pPr>
          </w:p>
        </w:tc>
      </w:tr>
      <w:tr w:rsidR="00056DE3" w:rsidRPr="0068435E" w14:paraId="40B8B155" w14:textId="77777777" w:rsidTr="580D3329">
        <w:trPr>
          <w:trHeight w:val="234"/>
        </w:trPr>
        <w:tc>
          <w:tcPr>
            <w:tcW w:w="2704" w:type="dxa"/>
            <w:vMerge w:val="restart"/>
            <w:shd w:val="clear" w:color="auto" w:fill="FFF2CC" w:themeFill="accent4" w:themeFillTint="33"/>
            <w:tcMar>
              <w:top w:w="12" w:type="dxa"/>
              <w:left w:w="39" w:type="dxa"/>
              <w:bottom w:w="0" w:type="dxa"/>
              <w:right w:w="39" w:type="dxa"/>
            </w:tcMar>
          </w:tcPr>
          <w:p w14:paraId="08A0355A" w14:textId="77777777" w:rsidR="00056DE3" w:rsidRPr="0068435E" w:rsidRDefault="00056DE3" w:rsidP="00056DE3">
            <w:pPr>
              <w:spacing w:after="0" w:line="276" w:lineRule="auto"/>
              <w:jc w:val="center"/>
              <w:rPr>
                <w:rFonts w:cs="Calibri Light"/>
                <w:color w:val="1F3864"/>
                <w:lang w:val="ca-ES"/>
              </w:rPr>
            </w:pPr>
            <w:r w:rsidRPr="0068435E">
              <w:rPr>
                <w:rFonts w:cs="Calibri Light"/>
                <w:color w:val="1F3864"/>
                <w:lang w:val="ca-ES"/>
              </w:rPr>
              <w:t xml:space="preserve">Accions, tasques, </w:t>
            </w:r>
          </w:p>
          <w:p w14:paraId="2181E02E" w14:textId="77777777" w:rsidR="00056DE3" w:rsidRPr="0068435E" w:rsidRDefault="00056DE3" w:rsidP="00056DE3">
            <w:pPr>
              <w:spacing w:after="0" w:line="276" w:lineRule="auto"/>
              <w:jc w:val="center"/>
              <w:rPr>
                <w:rFonts w:cs="Calibri Light"/>
                <w:color w:val="1F3864"/>
                <w:lang w:val="ca-ES"/>
              </w:rPr>
            </w:pPr>
            <w:r w:rsidRPr="0068435E">
              <w:rPr>
                <w:rFonts w:cs="Calibri Light"/>
                <w:color w:val="1F3864"/>
                <w:lang w:val="ca-ES"/>
              </w:rPr>
              <w:t xml:space="preserve">i temporització </w:t>
            </w:r>
          </w:p>
          <w:p w14:paraId="54E11D2A" w14:textId="77777777" w:rsidR="00056DE3" w:rsidRPr="0068435E" w:rsidRDefault="00056DE3" w:rsidP="00056DE3">
            <w:pPr>
              <w:spacing w:after="0" w:line="276" w:lineRule="auto"/>
              <w:jc w:val="center"/>
              <w:rPr>
                <w:rFonts w:cs="Calibri Light"/>
                <w:color w:val="1F3864"/>
                <w:lang w:val="ca-ES"/>
              </w:rPr>
            </w:pPr>
          </w:p>
          <w:p w14:paraId="31126E5D" w14:textId="77777777" w:rsidR="00056DE3" w:rsidRPr="0068435E" w:rsidRDefault="00056DE3" w:rsidP="00056DE3">
            <w:pPr>
              <w:spacing w:after="0" w:line="276" w:lineRule="auto"/>
              <w:jc w:val="center"/>
              <w:rPr>
                <w:rFonts w:cs="Calibri Light"/>
                <w:color w:val="1F3864"/>
                <w:lang w:val="ca-ES"/>
              </w:rPr>
            </w:pPr>
          </w:p>
          <w:p w14:paraId="2DE403A5" w14:textId="77777777" w:rsidR="00056DE3" w:rsidRPr="0068435E" w:rsidRDefault="00056DE3" w:rsidP="00056DE3">
            <w:pPr>
              <w:spacing w:after="0" w:line="276" w:lineRule="auto"/>
              <w:jc w:val="center"/>
              <w:rPr>
                <w:rFonts w:cs="Calibri Light"/>
                <w:color w:val="1F3864"/>
                <w:lang w:val="ca-ES"/>
              </w:rPr>
            </w:pPr>
          </w:p>
          <w:p w14:paraId="62431CDC" w14:textId="77777777" w:rsidR="00056DE3" w:rsidRPr="0068435E" w:rsidRDefault="00056DE3" w:rsidP="00056DE3">
            <w:pPr>
              <w:spacing w:after="0" w:line="276" w:lineRule="auto"/>
              <w:jc w:val="center"/>
              <w:rPr>
                <w:rFonts w:cs="Calibri Light"/>
                <w:color w:val="1F3864"/>
                <w:lang w:val="ca-ES"/>
              </w:rPr>
            </w:pPr>
          </w:p>
          <w:p w14:paraId="49E398E2" w14:textId="77777777" w:rsidR="00056DE3" w:rsidRPr="0068435E" w:rsidRDefault="00056DE3" w:rsidP="00056DE3">
            <w:pPr>
              <w:spacing w:after="0" w:line="276" w:lineRule="auto"/>
              <w:jc w:val="center"/>
              <w:rPr>
                <w:rFonts w:cs="Calibri Light"/>
                <w:color w:val="1F3864"/>
                <w:lang w:val="ca-ES"/>
              </w:rPr>
            </w:pPr>
          </w:p>
          <w:p w14:paraId="16287F21" w14:textId="77777777" w:rsidR="00056DE3" w:rsidRPr="0068435E" w:rsidRDefault="00056DE3" w:rsidP="00056DE3">
            <w:pPr>
              <w:spacing w:after="0" w:line="276" w:lineRule="auto"/>
              <w:jc w:val="both"/>
              <w:rPr>
                <w:rFonts w:cs="Calibri Light"/>
                <w:color w:val="1F3864"/>
                <w:lang w:val="ca-ES"/>
              </w:rPr>
            </w:pPr>
          </w:p>
        </w:tc>
        <w:tc>
          <w:tcPr>
            <w:tcW w:w="2401" w:type="dxa"/>
            <w:shd w:val="clear" w:color="auto" w:fill="auto"/>
            <w:tcMar>
              <w:top w:w="12" w:type="dxa"/>
              <w:left w:w="39" w:type="dxa"/>
              <w:bottom w:w="0" w:type="dxa"/>
              <w:right w:w="39" w:type="dxa"/>
            </w:tcMar>
          </w:tcPr>
          <w:p w14:paraId="1547B372" w14:textId="77777777" w:rsidR="00056DE3" w:rsidRPr="0068435E" w:rsidRDefault="00056DE3" w:rsidP="00056DE3">
            <w:pPr>
              <w:spacing w:after="0" w:line="276" w:lineRule="auto"/>
              <w:jc w:val="center"/>
              <w:rPr>
                <w:rFonts w:cs="Calibri Light"/>
                <w:color w:val="1F3864"/>
                <w:lang w:val="ca-ES"/>
              </w:rPr>
            </w:pPr>
            <w:r w:rsidRPr="0068435E">
              <w:rPr>
                <w:rFonts w:cs="Calibri Light"/>
                <w:color w:val="1F3864"/>
                <w:lang w:val="ca-ES"/>
              </w:rPr>
              <w:t>Tasca</w:t>
            </w:r>
          </w:p>
        </w:tc>
        <w:tc>
          <w:tcPr>
            <w:tcW w:w="1748" w:type="dxa"/>
            <w:shd w:val="clear" w:color="auto" w:fill="auto"/>
            <w:tcMar>
              <w:top w:w="12" w:type="dxa"/>
              <w:left w:w="39" w:type="dxa"/>
              <w:bottom w:w="0" w:type="dxa"/>
              <w:right w:w="39" w:type="dxa"/>
            </w:tcMar>
            <w:vAlign w:val="center"/>
          </w:tcPr>
          <w:p w14:paraId="7D33111B" w14:textId="77777777" w:rsidR="00056DE3" w:rsidRPr="0068435E" w:rsidRDefault="00056DE3" w:rsidP="00056DE3">
            <w:pPr>
              <w:spacing w:after="0" w:line="240" w:lineRule="auto"/>
              <w:jc w:val="center"/>
              <w:rPr>
                <w:rFonts w:cs="Calibri Light"/>
                <w:color w:val="1F3864"/>
                <w:lang w:val="ca-ES"/>
              </w:rPr>
            </w:pPr>
            <w:r w:rsidRPr="0068435E">
              <w:rPr>
                <w:rFonts w:cs="Calibri Light"/>
                <w:color w:val="1F3864"/>
                <w:lang w:val="ca-ES"/>
              </w:rPr>
              <w:t xml:space="preserve">1rP </w:t>
            </w:r>
          </w:p>
        </w:tc>
        <w:tc>
          <w:tcPr>
            <w:tcW w:w="1748" w:type="dxa"/>
            <w:shd w:val="clear" w:color="auto" w:fill="auto"/>
            <w:tcMar>
              <w:top w:w="12" w:type="dxa"/>
              <w:left w:w="39" w:type="dxa"/>
              <w:bottom w:w="0" w:type="dxa"/>
              <w:right w:w="39" w:type="dxa"/>
            </w:tcMar>
            <w:vAlign w:val="center"/>
          </w:tcPr>
          <w:p w14:paraId="5B4EFB63" w14:textId="77777777" w:rsidR="00056DE3" w:rsidRPr="0068435E" w:rsidRDefault="00056DE3" w:rsidP="00056DE3">
            <w:pPr>
              <w:spacing w:after="0" w:line="240" w:lineRule="auto"/>
              <w:jc w:val="center"/>
              <w:rPr>
                <w:rFonts w:cs="Calibri Light"/>
                <w:color w:val="1F3864"/>
                <w:lang w:val="ca-ES"/>
              </w:rPr>
            </w:pPr>
            <w:r w:rsidRPr="0068435E">
              <w:rPr>
                <w:rFonts w:cs="Calibri Light"/>
                <w:color w:val="1F3864"/>
                <w:lang w:val="ca-ES"/>
              </w:rPr>
              <w:t xml:space="preserve">2ºP </w:t>
            </w:r>
          </w:p>
        </w:tc>
        <w:tc>
          <w:tcPr>
            <w:tcW w:w="1748" w:type="dxa"/>
            <w:shd w:val="clear" w:color="auto" w:fill="auto"/>
            <w:tcMar>
              <w:top w:w="12" w:type="dxa"/>
              <w:left w:w="39" w:type="dxa"/>
              <w:bottom w:w="0" w:type="dxa"/>
              <w:right w:w="39" w:type="dxa"/>
            </w:tcMar>
            <w:vAlign w:val="center"/>
          </w:tcPr>
          <w:p w14:paraId="2AFD59D3" w14:textId="77777777" w:rsidR="00056DE3" w:rsidRPr="0068435E" w:rsidRDefault="00056DE3" w:rsidP="00056DE3">
            <w:pPr>
              <w:spacing w:after="0" w:line="240" w:lineRule="auto"/>
              <w:jc w:val="center"/>
              <w:rPr>
                <w:rFonts w:cs="Calibri Light"/>
                <w:color w:val="1F3864"/>
                <w:lang w:val="ca-ES"/>
              </w:rPr>
            </w:pPr>
            <w:r w:rsidRPr="0068435E">
              <w:rPr>
                <w:rFonts w:cs="Calibri Light"/>
                <w:color w:val="1F3864"/>
                <w:lang w:val="ca-ES"/>
              </w:rPr>
              <w:t xml:space="preserve">3rP </w:t>
            </w:r>
          </w:p>
        </w:tc>
      </w:tr>
      <w:tr w:rsidR="00056DE3" w:rsidRPr="0068435E" w14:paraId="5BE93A62" w14:textId="77777777" w:rsidTr="580D3329">
        <w:trPr>
          <w:trHeight w:val="270"/>
        </w:trPr>
        <w:tc>
          <w:tcPr>
            <w:tcW w:w="2704" w:type="dxa"/>
            <w:vMerge/>
            <w:tcMar>
              <w:top w:w="12" w:type="dxa"/>
              <w:left w:w="39" w:type="dxa"/>
              <w:bottom w:w="0" w:type="dxa"/>
              <w:right w:w="39" w:type="dxa"/>
            </w:tcMar>
          </w:tcPr>
          <w:p w14:paraId="384BA73E" w14:textId="77777777" w:rsidR="00056DE3" w:rsidRPr="0068435E" w:rsidRDefault="00056DE3" w:rsidP="00056DE3">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34B3F2EB" w14:textId="1C889AA2" w:rsidR="00056DE3" w:rsidRPr="0068435E" w:rsidRDefault="00035229" w:rsidP="00056DE3">
            <w:pPr>
              <w:spacing w:after="0" w:line="276" w:lineRule="auto"/>
              <w:rPr>
                <w:rFonts w:cs="Calibri Light"/>
                <w:color w:val="1F3864"/>
                <w:lang w:val="ca-ES"/>
              </w:rPr>
            </w:pPr>
            <w:r w:rsidRPr="0068435E">
              <w:rPr>
                <w:rFonts w:cs="Calibri Light"/>
                <w:color w:val="1F3864"/>
                <w:lang w:val="ca-ES"/>
              </w:rPr>
              <w:t>Planificació de l’activitat</w:t>
            </w:r>
          </w:p>
        </w:tc>
        <w:tc>
          <w:tcPr>
            <w:tcW w:w="1748" w:type="dxa"/>
            <w:shd w:val="clear" w:color="auto" w:fill="auto"/>
            <w:tcMar>
              <w:top w:w="12" w:type="dxa"/>
              <w:left w:w="39" w:type="dxa"/>
              <w:bottom w:w="0" w:type="dxa"/>
              <w:right w:w="39" w:type="dxa"/>
            </w:tcMar>
          </w:tcPr>
          <w:p w14:paraId="7D34F5C7" w14:textId="4AB6B411" w:rsidR="00056DE3" w:rsidRPr="0068435E" w:rsidRDefault="006240B3" w:rsidP="00056DE3">
            <w:pPr>
              <w:spacing w:after="0" w:line="276" w:lineRule="auto"/>
              <w:jc w:val="center"/>
              <w:rPr>
                <w:rFonts w:cs="Calibri Light"/>
                <w:color w:val="1F3864"/>
                <w:lang w:val="ca-ES"/>
              </w:rPr>
            </w:pPr>
            <w:r w:rsidRPr="0068435E">
              <w:rPr>
                <w:rFonts w:cs="Calibri Light"/>
                <w:color w:val="1F3864"/>
                <w:lang w:val="ca-ES"/>
              </w:rPr>
              <w:t>X</w:t>
            </w:r>
          </w:p>
        </w:tc>
        <w:tc>
          <w:tcPr>
            <w:tcW w:w="1748" w:type="dxa"/>
            <w:shd w:val="clear" w:color="auto" w:fill="auto"/>
            <w:tcMar>
              <w:top w:w="12" w:type="dxa"/>
              <w:left w:w="39" w:type="dxa"/>
              <w:bottom w:w="0" w:type="dxa"/>
              <w:right w:w="39" w:type="dxa"/>
            </w:tcMar>
          </w:tcPr>
          <w:p w14:paraId="0B4020A7" w14:textId="5E26BA6E" w:rsidR="00056DE3" w:rsidRPr="0068435E" w:rsidRDefault="006240B3" w:rsidP="00056DE3">
            <w:pPr>
              <w:spacing w:after="0" w:line="276" w:lineRule="auto"/>
              <w:jc w:val="center"/>
              <w:rPr>
                <w:rFonts w:cs="Calibri Light"/>
                <w:color w:val="1F3864"/>
                <w:lang w:val="ca-ES"/>
              </w:rPr>
            </w:pPr>
            <w:r w:rsidRPr="0068435E">
              <w:rPr>
                <w:rFonts w:cs="Calibri Light"/>
                <w:color w:val="1F3864"/>
                <w:lang w:val="ca-ES"/>
              </w:rPr>
              <w:t>X</w:t>
            </w:r>
          </w:p>
        </w:tc>
        <w:tc>
          <w:tcPr>
            <w:tcW w:w="1748" w:type="dxa"/>
            <w:shd w:val="clear" w:color="auto" w:fill="auto"/>
            <w:tcMar>
              <w:top w:w="12" w:type="dxa"/>
              <w:left w:w="39" w:type="dxa"/>
              <w:bottom w:w="0" w:type="dxa"/>
              <w:right w:w="39" w:type="dxa"/>
            </w:tcMar>
          </w:tcPr>
          <w:p w14:paraId="1D7B270A" w14:textId="0ECAE807" w:rsidR="00056DE3" w:rsidRPr="0068435E" w:rsidRDefault="006240B3" w:rsidP="00056DE3">
            <w:pPr>
              <w:spacing w:after="0" w:line="276" w:lineRule="auto"/>
              <w:jc w:val="center"/>
              <w:rPr>
                <w:rFonts w:cs="Calibri Light"/>
                <w:color w:val="1F3864"/>
                <w:lang w:val="ca-ES"/>
              </w:rPr>
            </w:pPr>
            <w:r w:rsidRPr="0068435E">
              <w:rPr>
                <w:rFonts w:cs="Calibri Light"/>
                <w:color w:val="1F3864"/>
                <w:lang w:val="ca-ES"/>
              </w:rPr>
              <w:t>X</w:t>
            </w:r>
          </w:p>
        </w:tc>
      </w:tr>
      <w:tr w:rsidR="00056DE3" w:rsidRPr="0068435E" w14:paraId="4F904CB7" w14:textId="77777777" w:rsidTr="580D3329">
        <w:trPr>
          <w:trHeight w:val="234"/>
        </w:trPr>
        <w:tc>
          <w:tcPr>
            <w:tcW w:w="2704" w:type="dxa"/>
            <w:vMerge/>
            <w:tcMar>
              <w:top w:w="12" w:type="dxa"/>
              <w:left w:w="39" w:type="dxa"/>
              <w:bottom w:w="0" w:type="dxa"/>
              <w:right w:w="39" w:type="dxa"/>
            </w:tcMar>
          </w:tcPr>
          <w:p w14:paraId="06971CD3" w14:textId="77777777" w:rsidR="00056DE3" w:rsidRPr="0068435E" w:rsidRDefault="00056DE3" w:rsidP="00056DE3">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2A1F701D" w14:textId="05DEE5E2" w:rsidR="00056DE3" w:rsidRPr="0068435E" w:rsidRDefault="00035229" w:rsidP="00056DE3">
            <w:pPr>
              <w:spacing w:after="0" w:line="276" w:lineRule="auto"/>
              <w:rPr>
                <w:rFonts w:cs="Calibri Light"/>
                <w:color w:val="1F3864"/>
                <w:lang w:val="ca-ES"/>
              </w:rPr>
            </w:pPr>
            <w:r w:rsidRPr="0068435E">
              <w:rPr>
                <w:rFonts w:cs="Calibri Light"/>
                <w:color w:val="1F3864"/>
                <w:lang w:val="ca-ES"/>
              </w:rPr>
              <w:t>Presentació al claustre</w:t>
            </w:r>
          </w:p>
        </w:tc>
        <w:tc>
          <w:tcPr>
            <w:tcW w:w="1748" w:type="dxa"/>
            <w:shd w:val="clear" w:color="auto" w:fill="auto"/>
            <w:tcMar>
              <w:top w:w="12" w:type="dxa"/>
              <w:left w:w="39" w:type="dxa"/>
              <w:bottom w:w="0" w:type="dxa"/>
              <w:right w:w="39" w:type="dxa"/>
            </w:tcMar>
          </w:tcPr>
          <w:p w14:paraId="03EFCA41" w14:textId="193414C2" w:rsidR="00056DE3" w:rsidRPr="0068435E" w:rsidRDefault="006240B3" w:rsidP="00056DE3">
            <w:pPr>
              <w:spacing w:after="0" w:line="276" w:lineRule="auto"/>
              <w:jc w:val="center"/>
              <w:rPr>
                <w:rFonts w:cs="Calibri Light"/>
                <w:color w:val="1F3864"/>
                <w:lang w:val="ca-ES"/>
              </w:rPr>
            </w:pPr>
            <w:r w:rsidRPr="0068435E">
              <w:rPr>
                <w:rFonts w:cs="Calibri Light"/>
                <w:color w:val="1F3864"/>
                <w:lang w:val="ca-ES"/>
              </w:rPr>
              <w:t>X</w:t>
            </w:r>
          </w:p>
        </w:tc>
        <w:tc>
          <w:tcPr>
            <w:tcW w:w="1748" w:type="dxa"/>
            <w:shd w:val="clear" w:color="auto" w:fill="auto"/>
            <w:tcMar>
              <w:top w:w="12" w:type="dxa"/>
              <w:left w:w="39" w:type="dxa"/>
              <w:bottom w:w="0" w:type="dxa"/>
              <w:right w:w="39" w:type="dxa"/>
            </w:tcMar>
          </w:tcPr>
          <w:p w14:paraId="5F96A722" w14:textId="77777777" w:rsidR="00056DE3" w:rsidRPr="0068435E" w:rsidRDefault="00056DE3" w:rsidP="00056DE3">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5B95CD12" w14:textId="77777777" w:rsidR="00056DE3" w:rsidRPr="0068435E" w:rsidRDefault="00056DE3" w:rsidP="00056DE3">
            <w:pPr>
              <w:spacing w:after="0" w:line="276" w:lineRule="auto"/>
              <w:jc w:val="center"/>
              <w:rPr>
                <w:rFonts w:cs="Calibri Light"/>
                <w:color w:val="1F3864"/>
                <w:lang w:val="ca-ES"/>
              </w:rPr>
            </w:pPr>
          </w:p>
        </w:tc>
      </w:tr>
      <w:tr w:rsidR="00056DE3" w:rsidRPr="0068435E" w14:paraId="5220BBB2" w14:textId="77777777" w:rsidTr="580D3329">
        <w:trPr>
          <w:trHeight w:val="300"/>
        </w:trPr>
        <w:tc>
          <w:tcPr>
            <w:tcW w:w="2704" w:type="dxa"/>
            <w:vMerge/>
            <w:tcMar>
              <w:top w:w="12" w:type="dxa"/>
              <w:left w:w="39" w:type="dxa"/>
              <w:bottom w:w="0" w:type="dxa"/>
              <w:right w:w="39" w:type="dxa"/>
            </w:tcMar>
          </w:tcPr>
          <w:p w14:paraId="13CB595B" w14:textId="77777777" w:rsidR="00056DE3" w:rsidRPr="0068435E" w:rsidRDefault="00056DE3" w:rsidP="00056DE3">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6D9C8D39" w14:textId="21862623" w:rsidR="00056DE3" w:rsidRPr="0068435E" w:rsidRDefault="00035229" w:rsidP="00056DE3">
            <w:pPr>
              <w:spacing w:after="0" w:line="276" w:lineRule="auto"/>
              <w:rPr>
                <w:rFonts w:cs="Calibri Light"/>
                <w:color w:val="1F3864"/>
                <w:lang w:val="ca-ES"/>
              </w:rPr>
            </w:pPr>
            <w:r w:rsidRPr="0068435E">
              <w:rPr>
                <w:rFonts w:cs="Calibri Light"/>
                <w:color w:val="1F3864"/>
                <w:lang w:val="ca-ES"/>
              </w:rPr>
              <w:t>Formació del professorat interessat</w:t>
            </w:r>
          </w:p>
        </w:tc>
        <w:tc>
          <w:tcPr>
            <w:tcW w:w="1748" w:type="dxa"/>
            <w:shd w:val="clear" w:color="auto" w:fill="auto"/>
            <w:tcMar>
              <w:top w:w="12" w:type="dxa"/>
              <w:left w:w="39" w:type="dxa"/>
              <w:bottom w:w="0" w:type="dxa"/>
              <w:right w:w="39" w:type="dxa"/>
            </w:tcMar>
          </w:tcPr>
          <w:p w14:paraId="675E05EE" w14:textId="7E0D2380" w:rsidR="00056DE3" w:rsidRPr="0068435E" w:rsidRDefault="006240B3" w:rsidP="00056DE3">
            <w:pPr>
              <w:spacing w:after="0" w:line="276" w:lineRule="auto"/>
              <w:jc w:val="center"/>
              <w:rPr>
                <w:rFonts w:cs="Calibri Light"/>
                <w:color w:val="1F3864"/>
                <w:lang w:val="ca-ES"/>
              </w:rPr>
            </w:pPr>
            <w:r w:rsidRPr="0068435E">
              <w:rPr>
                <w:rFonts w:cs="Calibri Light"/>
                <w:color w:val="1F3864"/>
                <w:lang w:val="ca-ES"/>
              </w:rPr>
              <w:t>X</w:t>
            </w:r>
          </w:p>
        </w:tc>
        <w:tc>
          <w:tcPr>
            <w:tcW w:w="1748" w:type="dxa"/>
            <w:shd w:val="clear" w:color="auto" w:fill="auto"/>
            <w:tcMar>
              <w:top w:w="12" w:type="dxa"/>
              <w:left w:w="39" w:type="dxa"/>
              <w:bottom w:w="0" w:type="dxa"/>
              <w:right w:w="39" w:type="dxa"/>
            </w:tcMar>
          </w:tcPr>
          <w:p w14:paraId="2FC17F8B" w14:textId="77777777" w:rsidR="00056DE3" w:rsidRPr="0068435E" w:rsidRDefault="00056DE3" w:rsidP="00056DE3">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0A4F7224" w14:textId="77777777" w:rsidR="00056DE3" w:rsidRPr="0068435E" w:rsidRDefault="00056DE3" w:rsidP="00056DE3">
            <w:pPr>
              <w:spacing w:after="0" w:line="276" w:lineRule="auto"/>
              <w:jc w:val="center"/>
              <w:rPr>
                <w:rFonts w:cs="Calibri Light"/>
                <w:color w:val="1F3864"/>
                <w:lang w:val="ca-ES"/>
              </w:rPr>
            </w:pPr>
          </w:p>
        </w:tc>
      </w:tr>
      <w:tr w:rsidR="00056DE3" w:rsidRPr="0068435E" w14:paraId="5AE48A43" w14:textId="77777777" w:rsidTr="580D3329">
        <w:trPr>
          <w:trHeight w:val="250"/>
        </w:trPr>
        <w:tc>
          <w:tcPr>
            <w:tcW w:w="2704" w:type="dxa"/>
            <w:vMerge/>
            <w:tcMar>
              <w:top w:w="12" w:type="dxa"/>
              <w:left w:w="39" w:type="dxa"/>
              <w:bottom w:w="0" w:type="dxa"/>
              <w:right w:w="39" w:type="dxa"/>
            </w:tcMar>
          </w:tcPr>
          <w:p w14:paraId="50F40DEB" w14:textId="77777777" w:rsidR="00056DE3" w:rsidRPr="0068435E" w:rsidRDefault="00056DE3" w:rsidP="00056DE3">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77A52294" w14:textId="35E9188E" w:rsidR="00056DE3" w:rsidRPr="0068435E" w:rsidRDefault="0011276F" w:rsidP="00056DE3">
            <w:pPr>
              <w:spacing w:after="0" w:line="276" w:lineRule="auto"/>
              <w:rPr>
                <w:rFonts w:cs="Calibri Light"/>
                <w:color w:val="1F3864"/>
                <w:lang w:val="ca-ES"/>
              </w:rPr>
            </w:pPr>
            <w:r w:rsidRPr="0068435E">
              <w:rPr>
                <w:rFonts w:cs="Calibri Light"/>
                <w:color w:val="1F3864"/>
                <w:lang w:val="ca-ES"/>
              </w:rPr>
              <w:t>Plantejament de l’activitat a l’alumnat: Implicació i estímuls</w:t>
            </w:r>
          </w:p>
        </w:tc>
        <w:tc>
          <w:tcPr>
            <w:tcW w:w="1748" w:type="dxa"/>
            <w:shd w:val="clear" w:color="auto" w:fill="auto"/>
            <w:tcMar>
              <w:top w:w="12" w:type="dxa"/>
              <w:left w:w="39" w:type="dxa"/>
              <w:bottom w:w="0" w:type="dxa"/>
              <w:right w:w="39" w:type="dxa"/>
            </w:tcMar>
          </w:tcPr>
          <w:p w14:paraId="007DCDA8" w14:textId="5917DB36" w:rsidR="00056DE3" w:rsidRPr="0068435E" w:rsidRDefault="006240B3" w:rsidP="00056DE3">
            <w:pPr>
              <w:spacing w:after="0" w:line="276" w:lineRule="auto"/>
              <w:jc w:val="center"/>
              <w:rPr>
                <w:rFonts w:cs="Calibri Light"/>
                <w:color w:val="1F3864"/>
                <w:lang w:val="ca-ES"/>
              </w:rPr>
            </w:pPr>
            <w:r w:rsidRPr="0068435E">
              <w:rPr>
                <w:rFonts w:cs="Calibri Light"/>
                <w:color w:val="1F3864"/>
                <w:lang w:val="ca-ES"/>
              </w:rPr>
              <w:t>X</w:t>
            </w:r>
          </w:p>
        </w:tc>
        <w:tc>
          <w:tcPr>
            <w:tcW w:w="1748" w:type="dxa"/>
            <w:shd w:val="clear" w:color="auto" w:fill="auto"/>
            <w:tcMar>
              <w:top w:w="12" w:type="dxa"/>
              <w:left w:w="39" w:type="dxa"/>
              <w:bottom w:w="0" w:type="dxa"/>
              <w:right w:w="39" w:type="dxa"/>
            </w:tcMar>
          </w:tcPr>
          <w:p w14:paraId="450EA2D7" w14:textId="77777777" w:rsidR="00056DE3" w:rsidRPr="0068435E" w:rsidRDefault="00056DE3" w:rsidP="00056DE3">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3DD355C9" w14:textId="77777777" w:rsidR="00056DE3" w:rsidRPr="0068435E" w:rsidRDefault="00056DE3" w:rsidP="00056DE3">
            <w:pPr>
              <w:spacing w:after="0" w:line="276" w:lineRule="auto"/>
              <w:jc w:val="center"/>
              <w:rPr>
                <w:rFonts w:cs="Calibri Light"/>
                <w:color w:val="1F3864"/>
                <w:lang w:val="ca-ES"/>
              </w:rPr>
            </w:pPr>
          </w:p>
        </w:tc>
      </w:tr>
      <w:tr w:rsidR="00056DE3" w:rsidRPr="0068435E" w14:paraId="1A81F0B1" w14:textId="77777777" w:rsidTr="580D3329">
        <w:trPr>
          <w:trHeight w:val="254"/>
        </w:trPr>
        <w:tc>
          <w:tcPr>
            <w:tcW w:w="2704" w:type="dxa"/>
            <w:vMerge/>
            <w:tcMar>
              <w:top w:w="12" w:type="dxa"/>
              <w:left w:w="39" w:type="dxa"/>
              <w:bottom w:w="0" w:type="dxa"/>
              <w:right w:w="39" w:type="dxa"/>
            </w:tcMar>
          </w:tcPr>
          <w:p w14:paraId="717AAFBA" w14:textId="77777777" w:rsidR="00056DE3" w:rsidRPr="0068435E" w:rsidRDefault="00056DE3" w:rsidP="00056DE3">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56EE48EE" w14:textId="78269121" w:rsidR="00056DE3" w:rsidRPr="0068435E" w:rsidRDefault="0011276F" w:rsidP="00056DE3">
            <w:pPr>
              <w:spacing w:after="0" w:line="276" w:lineRule="auto"/>
              <w:rPr>
                <w:rFonts w:cs="Calibri Light"/>
                <w:color w:val="1F3864"/>
                <w:lang w:val="ca-ES"/>
              </w:rPr>
            </w:pPr>
            <w:r w:rsidRPr="0068435E">
              <w:rPr>
                <w:rFonts w:cs="Calibri Light"/>
                <w:color w:val="1F3864"/>
                <w:lang w:val="ca-ES"/>
              </w:rPr>
              <w:t>Planificació de sessions de treball i de formació i assessorament extern</w:t>
            </w:r>
          </w:p>
        </w:tc>
        <w:tc>
          <w:tcPr>
            <w:tcW w:w="1748" w:type="dxa"/>
            <w:shd w:val="clear" w:color="auto" w:fill="auto"/>
            <w:tcMar>
              <w:top w:w="12" w:type="dxa"/>
              <w:left w:w="39" w:type="dxa"/>
              <w:bottom w:w="0" w:type="dxa"/>
              <w:right w:w="39" w:type="dxa"/>
            </w:tcMar>
          </w:tcPr>
          <w:p w14:paraId="2908EB2C" w14:textId="03418E3F" w:rsidR="00056DE3" w:rsidRPr="0068435E" w:rsidRDefault="006240B3" w:rsidP="00056DE3">
            <w:pPr>
              <w:spacing w:after="0" w:line="276" w:lineRule="auto"/>
              <w:jc w:val="center"/>
              <w:rPr>
                <w:rFonts w:cs="Calibri Light"/>
                <w:color w:val="1F3864"/>
                <w:lang w:val="ca-ES"/>
              </w:rPr>
            </w:pPr>
            <w:r w:rsidRPr="0068435E">
              <w:rPr>
                <w:rFonts w:cs="Calibri Light"/>
                <w:color w:val="1F3864"/>
                <w:lang w:val="ca-ES"/>
              </w:rPr>
              <w:t>X</w:t>
            </w:r>
          </w:p>
        </w:tc>
        <w:tc>
          <w:tcPr>
            <w:tcW w:w="1748" w:type="dxa"/>
            <w:shd w:val="clear" w:color="auto" w:fill="auto"/>
            <w:tcMar>
              <w:top w:w="12" w:type="dxa"/>
              <w:left w:w="39" w:type="dxa"/>
              <w:bottom w:w="0" w:type="dxa"/>
              <w:right w:w="39" w:type="dxa"/>
            </w:tcMar>
          </w:tcPr>
          <w:p w14:paraId="121FD38A" w14:textId="77777777" w:rsidR="00056DE3" w:rsidRPr="0068435E" w:rsidRDefault="00056DE3" w:rsidP="00056DE3">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1FE2DD96" w14:textId="77777777" w:rsidR="00056DE3" w:rsidRPr="0068435E" w:rsidRDefault="00056DE3" w:rsidP="00056DE3">
            <w:pPr>
              <w:spacing w:after="0" w:line="276" w:lineRule="auto"/>
              <w:jc w:val="center"/>
              <w:rPr>
                <w:rFonts w:cs="Calibri Light"/>
                <w:color w:val="1F3864"/>
                <w:lang w:val="ca-ES"/>
              </w:rPr>
            </w:pPr>
          </w:p>
        </w:tc>
      </w:tr>
      <w:tr w:rsidR="00056DE3" w:rsidRPr="0068435E" w14:paraId="27357532" w14:textId="77777777" w:rsidTr="580D3329">
        <w:trPr>
          <w:trHeight w:val="254"/>
        </w:trPr>
        <w:tc>
          <w:tcPr>
            <w:tcW w:w="2704" w:type="dxa"/>
            <w:vMerge/>
            <w:tcMar>
              <w:top w:w="12" w:type="dxa"/>
              <w:left w:w="39" w:type="dxa"/>
              <w:bottom w:w="0" w:type="dxa"/>
              <w:right w:w="39" w:type="dxa"/>
            </w:tcMar>
          </w:tcPr>
          <w:p w14:paraId="07F023C8" w14:textId="77777777" w:rsidR="00056DE3" w:rsidRPr="0068435E" w:rsidRDefault="00056DE3" w:rsidP="00056DE3">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4BDB5498" w14:textId="617C859B" w:rsidR="00056DE3" w:rsidRPr="0068435E" w:rsidRDefault="0011276F" w:rsidP="00056DE3">
            <w:pPr>
              <w:spacing w:after="0" w:line="276" w:lineRule="auto"/>
              <w:rPr>
                <w:rFonts w:cs="Calibri Light"/>
                <w:color w:val="1F3864"/>
                <w:lang w:val="ca-ES"/>
              </w:rPr>
            </w:pPr>
            <w:r w:rsidRPr="0068435E">
              <w:rPr>
                <w:rFonts w:cs="Calibri Light"/>
                <w:color w:val="1F3864"/>
                <w:lang w:val="ca-ES"/>
              </w:rPr>
              <w:t>Treball de textos, tècnica de dramatització, reflexió personal i grupal sobre cada fase de l’experiència</w:t>
            </w:r>
          </w:p>
        </w:tc>
        <w:tc>
          <w:tcPr>
            <w:tcW w:w="1748" w:type="dxa"/>
            <w:shd w:val="clear" w:color="auto" w:fill="auto"/>
            <w:tcMar>
              <w:top w:w="12" w:type="dxa"/>
              <w:left w:w="39" w:type="dxa"/>
              <w:bottom w:w="0" w:type="dxa"/>
              <w:right w:w="39" w:type="dxa"/>
            </w:tcMar>
          </w:tcPr>
          <w:p w14:paraId="2916C19D" w14:textId="77777777" w:rsidR="00056DE3" w:rsidRPr="0068435E" w:rsidRDefault="00056DE3" w:rsidP="00056DE3">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74869460" w14:textId="04FAC262" w:rsidR="00056DE3" w:rsidRPr="0068435E" w:rsidRDefault="006240B3" w:rsidP="00056DE3">
            <w:pPr>
              <w:spacing w:after="0" w:line="276" w:lineRule="auto"/>
              <w:jc w:val="center"/>
              <w:rPr>
                <w:rFonts w:cs="Calibri Light"/>
                <w:color w:val="1F3864"/>
                <w:lang w:val="ca-ES"/>
              </w:rPr>
            </w:pPr>
            <w:r w:rsidRPr="0068435E">
              <w:rPr>
                <w:rFonts w:cs="Calibri Light"/>
                <w:color w:val="1F3864"/>
                <w:lang w:val="ca-ES"/>
              </w:rPr>
              <w:t>X</w:t>
            </w:r>
          </w:p>
        </w:tc>
        <w:tc>
          <w:tcPr>
            <w:tcW w:w="1748" w:type="dxa"/>
            <w:shd w:val="clear" w:color="auto" w:fill="auto"/>
            <w:tcMar>
              <w:top w:w="12" w:type="dxa"/>
              <w:left w:w="39" w:type="dxa"/>
              <w:bottom w:w="0" w:type="dxa"/>
              <w:right w:w="39" w:type="dxa"/>
            </w:tcMar>
          </w:tcPr>
          <w:p w14:paraId="187F57B8" w14:textId="22FFE5A0" w:rsidR="00056DE3" w:rsidRPr="0068435E" w:rsidRDefault="006240B3" w:rsidP="00056DE3">
            <w:pPr>
              <w:spacing w:after="0" w:line="276" w:lineRule="auto"/>
              <w:jc w:val="center"/>
              <w:rPr>
                <w:rFonts w:cs="Calibri Light"/>
                <w:color w:val="1F3864"/>
                <w:lang w:val="ca-ES"/>
              </w:rPr>
            </w:pPr>
            <w:r w:rsidRPr="0068435E">
              <w:rPr>
                <w:rFonts w:cs="Calibri Light"/>
                <w:color w:val="1F3864"/>
                <w:lang w:val="ca-ES"/>
              </w:rPr>
              <w:t>X</w:t>
            </w:r>
          </w:p>
        </w:tc>
      </w:tr>
      <w:tr w:rsidR="00056DE3" w:rsidRPr="0068435E" w14:paraId="54738AF4" w14:textId="77777777" w:rsidTr="580D3329">
        <w:trPr>
          <w:trHeight w:val="254"/>
        </w:trPr>
        <w:tc>
          <w:tcPr>
            <w:tcW w:w="2704" w:type="dxa"/>
            <w:vMerge/>
            <w:tcMar>
              <w:top w:w="12" w:type="dxa"/>
              <w:left w:w="39" w:type="dxa"/>
              <w:bottom w:w="0" w:type="dxa"/>
              <w:right w:w="39" w:type="dxa"/>
            </w:tcMar>
          </w:tcPr>
          <w:p w14:paraId="46ABBD8F" w14:textId="77777777" w:rsidR="00056DE3" w:rsidRPr="0068435E" w:rsidRDefault="00056DE3" w:rsidP="00056DE3">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06BBA33E" w14:textId="086ACBDA" w:rsidR="00056DE3" w:rsidRPr="0068435E" w:rsidRDefault="0011276F" w:rsidP="00056DE3">
            <w:pPr>
              <w:spacing w:after="0" w:line="276" w:lineRule="auto"/>
              <w:rPr>
                <w:rFonts w:cs="Calibri Light"/>
                <w:color w:val="1F3864"/>
                <w:lang w:val="ca-ES"/>
              </w:rPr>
            </w:pPr>
            <w:r w:rsidRPr="0068435E">
              <w:rPr>
                <w:rFonts w:cs="Calibri Light"/>
                <w:color w:val="1F3864"/>
                <w:lang w:val="ca-ES"/>
              </w:rPr>
              <w:t>Representació final</w:t>
            </w:r>
          </w:p>
        </w:tc>
        <w:tc>
          <w:tcPr>
            <w:tcW w:w="1748" w:type="dxa"/>
            <w:shd w:val="clear" w:color="auto" w:fill="auto"/>
            <w:tcMar>
              <w:top w:w="12" w:type="dxa"/>
              <w:left w:w="39" w:type="dxa"/>
              <w:bottom w:w="0" w:type="dxa"/>
              <w:right w:w="39" w:type="dxa"/>
            </w:tcMar>
          </w:tcPr>
          <w:p w14:paraId="464FCBC1" w14:textId="77777777" w:rsidR="00056DE3" w:rsidRPr="0068435E" w:rsidRDefault="00056DE3" w:rsidP="00056DE3">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5C8C6B09" w14:textId="77777777" w:rsidR="00056DE3" w:rsidRPr="0068435E" w:rsidRDefault="00056DE3" w:rsidP="00056DE3">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3382A365" w14:textId="4E18E230" w:rsidR="00056DE3" w:rsidRPr="0068435E" w:rsidRDefault="006240B3" w:rsidP="00056DE3">
            <w:pPr>
              <w:spacing w:after="0" w:line="276" w:lineRule="auto"/>
              <w:jc w:val="center"/>
              <w:rPr>
                <w:rFonts w:cs="Calibri Light"/>
                <w:color w:val="1F3864"/>
                <w:lang w:val="ca-ES"/>
              </w:rPr>
            </w:pPr>
            <w:r w:rsidRPr="0068435E">
              <w:rPr>
                <w:rFonts w:cs="Calibri Light"/>
                <w:color w:val="1F3864"/>
                <w:lang w:val="ca-ES"/>
              </w:rPr>
              <w:t>X</w:t>
            </w:r>
          </w:p>
        </w:tc>
      </w:tr>
      <w:tr w:rsidR="00056DE3" w:rsidRPr="0068435E" w14:paraId="5C71F136" w14:textId="77777777" w:rsidTr="580D3329">
        <w:trPr>
          <w:trHeight w:val="258"/>
        </w:trPr>
        <w:tc>
          <w:tcPr>
            <w:tcW w:w="2704" w:type="dxa"/>
            <w:vMerge/>
            <w:tcMar>
              <w:top w:w="12" w:type="dxa"/>
              <w:left w:w="39" w:type="dxa"/>
              <w:bottom w:w="0" w:type="dxa"/>
              <w:right w:w="39" w:type="dxa"/>
            </w:tcMar>
          </w:tcPr>
          <w:p w14:paraId="62199465" w14:textId="77777777" w:rsidR="00056DE3" w:rsidRPr="0068435E" w:rsidRDefault="00056DE3" w:rsidP="00056DE3">
            <w:pPr>
              <w:widowControl w:val="0"/>
              <w:pBdr>
                <w:top w:val="nil"/>
                <w:left w:val="nil"/>
                <w:bottom w:val="nil"/>
                <w:right w:val="nil"/>
                <w:between w:val="nil"/>
              </w:pBdr>
              <w:spacing w:after="0" w:line="276" w:lineRule="auto"/>
              <w:rPr>
                <w:rFonts w:cs="Calibri Light"/>
                <w:color w:val="1F3864"/>
                <w:lang w:val="ca-ES"/>
              </w:rPr>
            </w:pPr>
          </w:p>
        </w:tc>
        <w:tc>
          <w:tcPr>
            <w:tcW w:w="2401" w:type="dxa"/>
            <w:shd w:val="clear" w:color="auto" w:fill="auto"/>
            <w:tcMar>
              <w:top w:w="12" w:type="dxa"/>
              <w:left w:w="39" w:type="dxa"/>
              <w:bottom w:w="0" w:type="dxa"/>
              <w:right w:w="39" w:type="dxa"/>
            </w:tcMar>
          </w:tcPr>
          <w:p w14:paraId="0DA123B1" w14:textId="1BCD21D1" w:rsidR="00056DE3" w:rsidRPr="0068435E" w:rsidRDefault="0011276F" w:rsidP="00056DE3">
            <w:pPr>
              <w:spacing w:after="0" w:line="276" w:lineRule="auto"/>
              <w:rPr>
                <w:rFonts w:cs="Calibri Light"/>
                <w:color w:val="1F3864"/>
                <w:lang w:val="ca-ES"/>
              </w:rPr>
            </w:pPr>
            <w:r w:rsidRPr="0068435E">
              <w:rPr>
                <w:rFonts w:cs="Calibri Light"/>
                <w:color w:val="1F3864"/>
                <w:lang w:val="ca-ES"/>
              </w:rPr>
              <w:t>Avaluació de les activitats: alumnat i professorat</w:t>
            </w:r>
          </w:p>
        </w:tc>
        <w:tc>
          <w:tcPr>
            <w:tcW w:w="1748" w:type="dxa"/>
            <w:shd w:val="clear" w:color="auto" w:fill="auto"/>
            <w:tcMar>
              <w:top w:w="12" w:type="dxa"/>
              <w:left w:w="39" w:type="dxa"/>
              <w:bottom w:w="0" w:type="dxa"/>
              <w:right w:w="39" w:type="dxa"/>
            </w:tcMar>
          </w:tcPr>
          <w:p w14:paraId="4C4CEA3D" w14:textId="77777777" w:rsidR="00056DE3" w:rsidRPr="0068435E" w:rsidRDefault="00056DE3" w:rsidP="00056DE3">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50895670" w14:textId="77777777" w:rsidR="00056DE3" w:rsidRPr="0068435E" w:rsidRDefault="00056DE3" w:rsidP="00056DE3">
            <w:pPr>
              <w:spacing w:after="0" w:line="276" w:lineRule="auto"/>
              <w:jc w:val="center"/>
              <w:rPr>
                <w:rFonts w:cs="Calibri Light"/>
                <w:color w:val="1F3864"/>
                <w:lang w:val="ca-ES"/>
              </w:rPr>
            </w:pPr>
          </w:p>
        </w:tc>
        <w:tc>
          <w:tcPr>
            <w:tcW w:w="1748" w:type="dxa"/>
            <w:shd w:val="clear" w:color="auto" w:fill="auto"/>
            <w:tcMar>
              <w:top w:w="12" w:type="dxa"/>
              <w:left w:w="39" w:type="dxa"/>
              <w:bottom w:w="0" w:type="dxa"/>
              <w:right w:w="39" w:type="dxa"/>
            </w:tcMar>
          </w:tcPr>
          <w:p w14:paraId="38C1F859" w14:textId="2BAA2970" w:rsidR="00056DE3" w:rsidRPr="0068435E" w:rsidRDefault="006240B3" w:rsidP="00056DE3">
            <w:pPr>
              <w:spacing w:after="0" w:line="276" w:lineRule="auto"/>
              <w:jc w:val="center"/>
              <w:rPr>
                <w:rFonts w:cs="Calibri Light"/>
                <w:color w:val="1F3864"/>
                <w:lang w:val="ca-ES"/>
              </w:rPr>
            </w:pPr>
            <w:r w:rsidRPr="0068435E">
              <w:rPr>
                <w:rFonts w:cs="Calibri Light"/>
                <w:color w:val="1F3864"/>
                <w:lang w:val="ca-ES"/>
              </w:rPr>
              <w:t>X</w:t>
            </w:r>
          </w:p>
        </w:tc>
      </w:tr>
    </w:tbl>
    <w:p w14:paraId="512BD932" w14:textId="77777777" w:rsidR="00A12FB9" w:rsidRPr="0068435E" w:rsidRDefault="00342976" w:rsidP="00A12FB9">
      <w:pPr>
        <w:pBdr>
          <w:top w:val="nil"/>
          <w:left w:val="nil"/>
          <w:bottom w:val="nil"/>
          <w:right w:val="nil"/>
          <w:between w:val="nil"/>
        </w:pBdr>
        <w:spacing w:after="0"/>
        <w:rPr>
          <w:rFonts w:cs="Calibri Light"/>
          <w:color w:val="1F3864"/>
          <w:sz w:val="18"/>
          <w:szCs w:val="18"/>
          <w:lang w:val="ca-ES"/>
        </w:rPr>
      </w:pPr>
      <w:r w:rsidRPr="0068435E">
        <w:rPr>
          <w:rFonts w:cs="Calibri Light"/>
          <w:color w:val="1F3864"/>
          <w:sz w:val="18"/>
          <w:szCs w:val="18"/>
          <w:lang w:val="ca-ES"/>
        </w:rPr>
        <w:t>Observacions</w:t>
      </w:r>
      <w:r w:rsidR="00A12FB9" w:rsidRPr="0068435E">
        <w:rPr>
          <w:rFonts w:cs="Calibri Light"/>
          <w:color w:val="1F3864"/>
          <w:sz w:val="18"/>
          <w:szCs w:val="18"/>
          <w:lang w:val="ca-ES"/>
        </w:rPr>
        <w:t xml:space="preserve">: A </w:t>
      </w:r>
      <w:r w:rsidRPr="0068435E">
        <w:rPr>
          <w:rFonts w:cs="Calibri Light"/>
          <w:color w:val="1F3864"/>
          <w:sz w:val="18"/>
          <w:szCs w:val="18"/>
          <w:lang w:val="ca-ES"/>
        </w:rPr>
        <w:t>complimentar</w:t>
      </w:r>
      <w:r w:rsidR="00A12FB9" w:rsidRPr="0068435E">
        <w:rPr>
          <w:rFonts w:cs="Calibri Light"/>
          <w:color w:val="1F3864"/>
          <w:sz w:val="18"/>
          <w:szCs w:val="18"/>
          <w:lang w:val="ca-ES"/>
        </w:rPr>
        <w:t xml:space="preserve"> en el </w:t>
      </w:r>
      <w:r w:rsidRPr="0068435E">
        <w:rPr>
          <w:rFonts w:cs="Calibri Light"/>
          <w:color w:val="1F3864"/>
          <w:sz w:val="18"/>
          <w:szCs w:val="18"/>
          <w:lang w:val="ca-ES"/>
        </w:rPr>
        <w:t>moment que es realitzi</w:t>
      </w:r>
      <w:r w:rsidR="00A12FB9" w:rsidRPr="0068435E">
        <w:rPr>
          <w:rFonts w:cs="Calibri Light"/>
          <w:color w:val="1F3864"/>
          <w:sz w:val="18"/>
          <w:szCs w:val="18"/>
          <w:lang w:val="ca-ES"/>
        </w:rPr>
        <w:t xml:space="preserve"> la </w:t>
      </w:r>
      <w:r w:rsidRPr="0068435E">
        <w:rPr>
          <w:rFonts w:cs="Calibri Light"/>
          <w:color w:val="1F3864"/>
          <w:sz w:val="18"/>
          <w:szCs w:val="18"/>
          <w:lang w:val="ca-ES"/>
        </w:rPr>
        <w:t>concreció</w:t>
      </w:r>
      <w:r w:rsidR="00A12FB9" w:rsidRPr="0068435E">
        <w:rPr>
          <w:rFonts w:cs="Calibri Light"/>
          <w:color w:val="1F3864"/>
          <w:sz w:val="18"/>
          <w:szCs w:val="18"/>
          <w:lang w:val="ca-ES"/>
        </w:rPr>
        <w:t xml:space="preserve"> del </w:t>
      </w:r>
      <w:r w:rsidRPr="0068435E">
        <w:rPr>
          <w:rFonts w:cs="Calibri Light"/>
          <w:color w:val="1F3864"/>
          <w:sz w:val="18"/>
          <w:szCs w:val="18"/>
          <w:lang w:val="ca-ES"/>
        </w:rPr>
        <w:t>disseny de l’Activit</w:t>
      </w:r>
      <w:r w:rsidR="00A12FB9" w:rsidRPr="0068435E">
        <w:rPr>
          <w:rFonts w:cs="Calibri Light"/>
          <w:color w:val="1F3864"/>
          <w:sz w:val="18"/>
          <w:szCs w:val="18"/>
          <w:lang w:val="ca-ES"/>
        </w:rPr>
        <w:t>a</w:t>
      </w:r>
      <w:r w:rsidRPr="0068435E">
        <w:rPr>
          <w:rFonts w:cs="Calibri Light"/>
          <w:color w:val="1F3864"/>
          <w:sz w:val="18"/>
          <w:szCs w:val="18"/>
          <w:lang w:val="ca-ES"/>
        </w:rPr>
        <w:t>t</w:t>
      </w:r>
      <w:r w:rsidR="00A12FB9" w:rsidRPr="0068435E">
        <w:rPr>
          <w:rFonts w:cs="Calibri Light"/>
          <w:color w:val="1F3864"/>
          <w:sz w:val="18"/>
          <w:szCs w:val="18"/>
          <w:lang w:val="ca-ES"/>
        </w:rPr>
        <w:t xml:space="preserve"> palanca.</w:t>
      </w:r>
    </w:p>
    <w:p w14:paraId="0C8FE7CE" w14:textId="77777777" w:rsidR="00D11C40" w:rsidRDefault="00D11C40" w:rsidP="00D11C40">
      <w:pPr>
        <w:rPr>
          <w:rFonts w:cs="Calibri Light"/>
          <w:color w:val="1F3863"/>
          <w:sz w:val="24"/>
          <w:szCs w:val="24"/>
          <w:lang w:val="ca-ES"/>
        </w:rPr>
      </w:pPr>
    </w:p>
    <w:p w14:paraId="00676F37" w14:textId="77777777" w:rsidR="0068435E" w:rsidRDefault="0068435E" w:rsidP="00D11C40">
      <w:pPr>
        <w:rPr>
          <w:rFonts w:cs="Calibri Light"/>
          <w:color w:val="1F3863"/>
          <w:sz w:val="24"/>
          <w:szCs w:val="24"/>
          <w:lang w:val="ca-ES"/>
        </w:rPr>
      </w:pPr>
    </w:p>
    <w:p w14:paraId="0D050A0B" w14:textId="77777777" w:rsidR="0068435E" w:rsidRDefault="0068435E" w:rsidP="00D11C40">
      <w:pPr>
        <w:rPr>
          <w:rFonts w:cs="Calibri Light"/>
          <w:color w:val="1F3863"/>
          <w:sz w:val="24"/>
          <w:szCs w:val="24"/>
          <w:lang w:val="ca-ES"/>
        </w:rPr>
      </w:pPr>
    </w:p>
    <w:p w14:paraId="7774E78A" w14:textId="77777777" w:rsidR="0068435E" w:rsidRDefault="0068435E" w:rsidP="00D11C40">
      <w:pPr>
        <w:rPr>
          <w:rFonts w:cs="Calibri Light"/>
          <w:color w:val="1F3863"/>
          <w:sz w:val="24"/>
          <w:szCs w:val="24"/>
          <w:lang w:val="ca-ES"/>
        </w:rPr>
      </w:pPr>
    </w:p>
    <w:tbl>
      <w:tblPr>
        <w:tblW w:w="9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00" w:firstRow="0" w:lastRow="0" w:firstColumn="0" w:lastColumn="0" w:noHBand="0" w:noVBand="1"/>
      </w:tblPr>
      <w:tblGrid>
        <w:gridCol w:w="333"/>
        <w:gridCol w:w="1109"/>
        <w:gridCol w:w="350"/>
        <w:gridCol w:w="358"/>
        <w:gridCol w:w="337"/>
        <w:gridCol w:w="337"/>
        <w:gridCol w:w="6"/>
        <w:gridCol w:w="335"/>
        <w:gridCol w:w="339"/>
        <w:gridCol w:w="315"/>
        <w:gridCol w:w="145"/>
        <w:gridCol w:w="208"/>
        <w:gridCol w:w="6"/>
        <w:gridCol w:w="212"/>
        <w:gridCol w:w="129"/>
        <w:gridCol w:w="345"/>
        <w:gridCol w:w="339"/>
        <w:gridCol w:w="339"/>
        <w:gridCol w:w="123"/>
        <w:gridCol w:w="216"/>
        <w:gridCol w:w="210"/>
        <w:gridCol w:w="129"/>
        <w:gridCol w:w="341"/>
        <w:gridCol w:w="339"/>
        <w:gridCol w:w="325"/>
        <w:gridCol w:w="283"/>
        <w:gridCol w:w="68"/>
        <w:gridCol w:w="339"/>
        <w:gridCol w:w="18"/>
        <w:gridCol w:w="323"/>
        <w:gridCol w:w="337"/>
        <w:gridCol w:w="339"/>
        <w:gridCol w:w="339"/>
        <w:gridCol w:w="222"/>
        <w:gridCol w:w="115"/>
        <w:gridCol w:w="305"/>
      </w:tblGrid>
      <w:tr w:rsidR="00A12FB9" w:rsidRPr="0068435E" w14:paraId="255D568F" w14:textId="77777777" w:rsidTr="0035277A">
        <w:trPr>
          <w:trHeight w:val="234"/>
        </w:trPr>
        <w:tc>
          <w:tcPr>
            <w:tcW w:w="1442" w:type="dxa"/>
            <w:gridSpan w:val="2"/>
            <w:tcBorders>
              <w:top w:val="single" w:sz="4" w:space="0" w:color="ACB9CA"/>
              <w:left w:val="single" w:sz="4" w:space="0" w:color="ACB9CA"/>
              <w:bottom w:val="single" w:sz="4" w:space="0" w:color="ACB9CA"/>
              <w:right w:val="single" w:sz="4" w:space="0" w:color="ACB9CA"/>
            </w:tcBorders>
            <w:shd w:val="clear" w:color="auto" w:fill="auto"/>
            <w:tcMar>
              <w:top w:w="12" w:type="dxa"/>
              <w:left w:w="39" w:type="dxa"/>
              <w:bottom w:w="0" w:type="dxa"/>
              <w:right w:w="39" w:type="dxa"/>
            </w:tcMar>
          </w:tcPr>
          <w:p w14:paraId="67C0C651" w14:textId="77777777" w:rsidR="00A12FB9" w:rsidRPr="0068435E" w:rsidRDefault="00A12FB9" w:rsidP="0035277A">
            <w:pPr>
              <w:spacing w:after="0" w:line="276" w:lineRule="auto"/>
              <w:jc w:val="center"/>
              <w:rPr>
                <w:rFonts w:cs="Calibri Light"/>
                <w:color w:val="1F3864"/>
                <w:lang w:val="ca-ES"/>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2DC181DE" w14:textId="77777777" w:rsidR="00A12FB9" w:rsidRPr="0068435E" w:rsidRDefault="00342976" w:rsidP="00342976">
            <w:pPr>
              <w:spacing w:after="0" w:line="276" w:lineRule="auto"/>
              <w:jc w:val="center"/>
              <w:rPr>
                <w:rFonts w:cs="Calibri Light"/>
                <w:b/>
                <w:bCs/>
                <w:color w:val="1F3864"/>
                <w:lang w:val="ca-ES"/>
              </w:rPr>
            </w:pPr>
            <w:r w:rsidRPr="0068435E">
              <w:rPr>
                <w:rFonts w:cs="Calibri Light"/>
                <w:b/>
                <w:bCs/>
                <w:color w:val="1F3864"/>
                <w:lang w:val="ca-ES"/>
              </w:rPr>
              <w:t>A</w:t>
            </w:r>
            <w:r w:rsidR="00A12FB9" w:rsidRPr="0068435E">
              <w:rPr>
                <w:rFonts w:cs="Calibri Light"/>
                <w:b/>
                <w:bCs/>
                <w:color w:val="1F3864"/>
                <w:lang w:val="ca-ES"/>
              </w:rPr>
              <w:t>VALUACIÓ</w:t>
            </w:r>
            <w:r w:rsidRPr="0068435E">
              <w:rPr>
                <w:rFonts w:cs="Calibri Light"/>
                <w:b/>
                <w:bCs/>
                <w:color w:val="1F3864"/>
                <w:lang w:val="ca-ES"/>
              </w:rPr>
              <w:t xml:space="preserve"> FINAL DE L’APLICACIÓ</w:t>
            </w:r>
            <w:r w:rsidR="002038DB" w:rsidRPr="0068435E">
              <w:rPr>
                <w:rFonts w:cs="Calibri Light"/>
                <w:b/>
                <w:bCs/>
                <w:color w:val="1F3864"/>
                <w:lang w:val="ca-ES"/>
              </w:rPr>
              <w:t xml:space="preserve"> </w:t>
            </w:r>
            <w:r w:rsidR="002038DB" w:rsidRPr="0068435E">
              <w:rPr>
                <w:rFonts w:cs="Calibri Light"/>
                <w:color w:val="1F3864"/>
                <w:sz w:val="18"/>
                <w:szCs w:val="18"/>
                <w:lang w:val="ca-ES"/>
              </w:rPr>
              <w:t xml:space="preserve">(igual a la AP del </w:t>
            </w:r>
            <w:r w:rsidRPr="0068435E">
              <w:rPr>
                <w:rFonts w:cs="Calibri Light"/>
                <w:color w:val="1F3864"/>
                <w:sz w:val="18"/>
                <w:szCs w:val="18"/>
                <w:lang w:val="ca-ES"/>
              </w:rPr>
              <w:t>Catà</w:t>
            </w:r>
            <w:r w:rsidR="002038DB" w:rsidRPr="0068435E">
              <w:rPr>
                <w:rFonts w:cs="Calibri Light"/>
                <w:color w:val="1F3864"/>
                <w:sz w:val="18"/>
                <w:szCs w:val="18"/>
                <w:lang w:val="ca-ES"/>
              </w:rPr>
              <w:t>l</w:t>
            </w:r>
            <w:r w:rsidRPr="0068435E">
              <w:rPr>
                <w:rFonts w:cs="Calibri Light"/>
                <w:color w:val="1F3864"/>
                <w:sz w:val="18"/>
                <w:szCs w:val="18"/>
                <w:lang w:val="ca-ES"/>
              </w:rPr>
              <w:t>e</w:t>
            </w:r>
            <w:r w:rsidR="002038DB" w:rsidRPr="0068435E">
              <w:rPr>
                <w:rFonts w:cs="Calibri Light"/>
                <w:color w:val="1F3864"/>
                <w:sz w:val="18"/>
                <w:szCs w:val="18"/>
                <w:lang w:val="ca-ES"/>
              </w:rPr>
              <w:t xml:space="preserve">g </w:t>
            </w:r>
            <w:r w:rsidRPr="0068435E">
              <w:rPr>
                <w:rFonts w:cs="Calibri Light"/>
                <w:color w:val="1F3864"/>
                <w:sz w:val="18"/>
                <w:szCs w:val="18"/>
                <w:lang w:val="ca-ES"/>
              </w:rPr>
              <w:t>però</w:t>
            </w:r>
            <w:r w:rsidR="002038DB" w:rsidRPr="0068435E">
              <w:rPr>
                <w:rFonts w:cs="Calibri Light"/>
                <w:color w:val="1F3864"/>
                <w:sz w:val="18"/>
                <w:szCs w:val="18"/>
                <w:lang w:val="ca-ES"/>
              </w:rPr>
              <w:t xml:space="preserve"> ampliable)</w:t>
            </w:r>
          </w:p>
        </w:tc>
      </w:tr>
      <w:tr w:rsidR="00A12FB9" w:rsidRPr="0068435E" w14:paraId="061069B4" w14:textId="77777777" w:rsidTr="0035277A">
        <w:trPr>
          <w:trHeight w:val="234"/>
        </w:trPr>
        <w:tc>
          <w:tcPr>
            <w:tcW w:w="2830"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3A701A30" w14:textId="77777777" w:rsidR="00A12FB9" w:rsidRPr="0068435E" w:rsidRDefault="00342976" w:rsidP="00342976">
            <w:pPr>
              <w:spacing w:after="0" w:line="276" w:lineRule="auto"/>
              <w:jc w:val="center"/>
              <w:rPr>
                <w:rFonts w:cs="Calibri Light"/>
                <w:color w:val="1F3864"/>
                <w:lang w:val="ca-ES"/>
              </w:rPr>
            </w:pPr>
            <w:r w:rsidRPr="0068435E">
              <w:rPr>
                <w:rFonts w:cs="Calibri Light"/>
                <w:color w:val="1F3864"/>
                <w:lang w:val="ca-ES"/>
              </w:rPr>
              <w:t>Freqüència de l’avaluació</w:t>
            </w:r>
            <w:r w:rsidR="00A12FB9" w:rsidRPr="0068435E">
              <w:rPr>
                <w:rFonts w:cs="Calibri Light"/>
                <w:color w:val="1F3864"/>
                <w:lang w:val="ca-ES"/>
              </w:rPr>
              <w:t>:</w:t>
            </w:r>
          </w:p>
        </w:tc>
        <w:tc>
          <w:tcPr>
            <w:tcW w:w="1134" w:type="dxa"/>
            <w:gridSpan w:val="4"/>
            <w:tcBorders>
              <w:top w:val="single" w:sz="4" w:space="0" w:color="ACB9CA"/>
              <w:left w:val="single" w:sz="4" w:space="0" w:color="ACB9CA"/>
              <w:bottom w:val="single" w:sz="4" w:space="0" w:color="ACB9CA"/>
              <w:right w:val="single" w:sz="4" w:space="0" w:color="ACB9CA"/>
            </w:tcBorders>
            <w:shd w:val="clear" w:color="auto" w:fill="DEEAF6"/>
          </w:tcPr>
          <w:p w14:paraId="6F405EC3" w14:textId="77777777" w:rsidR="00A12FB9" w:rsidRPr="0068435E" w:rsidRDefault="00342976" w:rsidP="0035277A">
            <w:pPr>
              <w:spacing w:after="0" w:line="276" w:lineRule="auto"/>
              <w:jc w:val="center"/>
              <w:rPr>
                <w:rFonts w:cs="Calibri Light"/>
                <w:color w:val="1F3864"/>
                <w:lang w:val="ca-ES"/>
              </w:rPr>
            </w:pPr>
            <w:r w:rsidRPr="0068435E">
              <w:rPr>
                <w:rFonts w:cs="Calibri Light"/>
                <w:color w:val="1F3864"/>
                <w:lang w:val="ca-ES"/>
              </w:rPr>
              <w:t>setmanal</w:t>
            </w:r>
          </w:p>
        </w:tc>
        <w:tc>
          <w:tcPr>
            <w:tcW w:w="426" w:type="dxa"/>
            <w:gridSpan w:val="3"/>
            <w:tcBorders>
              <w:top w:val="single" w:sz="4" w:space="0" w:color="ACB9CA"/>
              <w:left w:val="single" w:sz="4" w:space="0" w:color="ACB9CA"/>
              <w:bottom w:val="single" w:sz="4" w:space="0" w:color="ACB9CA"/>
              <w:right w:val="single" w:sz="4" w:space="0" w:color="ACB9CA"/>
            </w:tcBorders>
            <w:shd w:val="clear" w:color="auto" w:fill="auto"/>
          </w:tcPr>
          <w:p w14:paraId="308D56CC" w14:textId="77777777" w:rsidR="00A12FB9" w:rsidRPr="0068435E" w:rsidRDefault="00A12FB9" w:rsidP="0035277A">
            <w:pPr>
              <w:spacing w:after="0" w:line="276" w:lineRule="auto"/>
              <w:jc w:val="center"/>
              <w:rPr>
                <w:rFonts w:cs="Calibri Light"/>
                <w:color w:val="1F3864"/>
                <w:lang w:val="ca-ES"/>
              </w:rPr>
            </w:pPr>
          </w:p>
        </w:tc>
        <w:tc>
          <w:tcPr>
            <w:tcW w:w="1275" w:type="dxa"/>
            <w:gridSpan w:val="5"/>
            <w:tcBorders>
              <w:top w:val="single" w:sz="4" w:space="0" w:color="ACB9CA"/>
              <w:left w:val="single" w:sz="4" w:space="0" w:color="ACB9CA"/>
              <w:bottom w:val="single" w:sz="4" w:space="0" w:color="ACB9CA"/>
              <w:right w:val="single" w:sz="4" w:space="0" w:color="ACB9CA"/>
            </w:tcBorders>
            <w:shd w:val="clear" w:color="auto" w:fill="DEEAF6"/>
          </w:tcPr>
          <w:p w14:paraId="76F9997E" w14:textId="77777777" w:rsidR="00A12FB9" w:rsidRPr="0068435E" w:rsidRDefault="00A12FB9" w:rsidP="0035277A">
            <w:pPr>
              <w:spacing w:after="0" w:line="276" w:lineRule="auto"/>
              <w:jc w:val="center"/>
              <w:rPr>
                <w:rFonts w:cs="Calibri Light"/>
                <w:color w:val="1F3864"/>
                <w:lang w:val="ca-ES"/>
              </w:rPr>
            </w:pPr>
            <w:r w:rsidRPr="0068435E">
              <w:rPr>
                <w:rFonts w:cs="Calibri Light"/>
                <w:color w:val="1F3864"/>
                <w:lang w:val="ca-ES"/>
              </w:rPr>
              <w:t>mensual</w:t>
            </w:r>
          </w:p>
        </w:tc>
        <w:tc>
          <w:tcPr>
            <w:tcW w:w="426" w:type="dxa"/>
            <w:gridSpan w:val="2"/>
            <w:tcBorders>
              <w:top w:val="single" w:sz="4" w:space="0" w:color="ACB9CA"/>
              <w:left w:val="single" w:sz="4" w:space="0" w:color="ACB9CA"/>
              <w:bottom w:val="single" w:sz="4" w:space="0" w:color="ACB9CA"/>
              <w:right w:val="single" w:sz="4" w:space="0" w:color="ACB9CA"/>
            </w:tcBorders>
            <w:shd w:val="clear" w:color="auto" w:fill="auto"/>
          </w:tcPr>
          <w:p w14:paraId="797E50C6" w14:textId="77777777" w:rsidR="00A12FB9" w:rsidRPr="0068435E" w:rsidRDefault="00A12FB9" w:rsidP="0035277A">
            <w:pPr>
              <w:spacing w:after="0" w:line="276" w:lineRule="auto"/>
              <w:jc w:val="center"/>
              <w:rPr>
                <w:rFonts w:cs="Calibri Light"/>
                <w:color w:val="1F3864"/>
                <w:lang w:val="ca-ES"/>
              </w:rPr>
            </w:pPr>
          </w:p>
        </w:tc>
        <w:tc>
          <w:tcPr>
            <w:tcW w:w="1417" w:type="dxa"/>
            <w:gridSpan w:val="5"/>
            <w:tcBorders>
              <w:top w:val="single" w:sz="4" w:space="0" w:color="ACB9CA"/>
              <w:left w:val="single" w:sz="4" w:space="0" w:color="ACB9CA"/>
              <w:bottom w:val="single" w:sz="4" w:space="0" w:color="ACB9CA"/>
              <w:right w:val="single" w:sz="4" w:space="0" w:color="ACB9CA"/>
            </w:tcBorders>
            <w:shd w:val="clear" w:color="auto" w:fill="DEEAF6"/>
          </w:tcPr>
          <w:p w14:paraId="6873E4C8" w14:textId="77777777" w:rsidR="00A12FB9" w:rsidRPr="0068435E" w:rsidRDefault="00A12FB9" w:rsidP="0035277A">
            <w:pPr>
              <w:spacing w:after="0" w:line="276" w:lineRule="auto"/>
              <w:jc w:val="center"/>
              <w:rPr>
                <w:rFonts w:cs="Calibri Light"/>
                <w:color w:val="1F3864"/>
                <w:lang w:val="ca-ES"/>
              </w:rPr>
            </w:pPr>
            <w:r w:rsidRPr="0068435E">
              <w:rPr>
                <w:rFonts w:cs="Calibri Light"/>
                <w:color w:val="1F3864"/>
                <w:lang w:val="ca-ES"/>
              </w:rPr>
              <w:t>Trimestral</w:t>
            </w:r>
          </w:p>
        </w:tc>
        <w:tc>
          <w:tcPr>
            <w:tcW w:w="425" w:type="dxa"/>
            <w:gridSpan w:val="3"/>
            <w:tcBorders>
              <w:top w:val="single" w:sz="4" w:space="0" w:color="ACB9CA"/>
              <w:left w:val="single" w:sz="4" w:space="0" w:color="ACB9CA"/>
              <w:bottom w:val="single" w:sz="4" w:space="0" w:color="ACB9CA"/>
              <w:right w:val="single" w:sz="4" w:space="0" w:color="ACB9CA"/>
            </w:tcBorders>
            <w:shd w:val="clear" w:color="auto" w:fill="auto"/>
          </w:tcPr>
          <w:p w14:paraId="7B04FA47" w14:textId="77777777" w:rsidR="00A12FB9" w:rsidRPr="0068435E" w:rsidRDefault="00A12FB9" w:rsidP="0035277A">
            <w:pPr>
              <w:spacing w:after="0" w:line="276" w:lineRule="auto"/>
              <w:jc w:val="center"/>
              <w:rPr>
                <w:rFonts w:cs="Calibri Light"/>
                <w:color w:val="1F3864"/>
                <w:lang w:val="ca-ES"/>
              </w:rPr>
            </w:pPr>
          </w:p>
        </w:tc>
        <w:tc>
          <w:tcPr>
            <w:tcW w:w="1560" w:type="dxa"/>
            <w:gridSpan w:val="5"/>
            <w:tcBorders>
              <w:top w:val="single" w:sz="4" w:space="0" w:color="ACB9CA"/>
              <w:left w:val="single" w:sz="4" w:space="0" w:color="ACB9CA"/>
              <w:bottom w:val="single" w:sz="4" w:space="0" w:color="ACB9CA"/>
              <w:right w:val="single" w:sz="4" w:space="0" w:color="ACB9CA"/>
            </w:tcBorders>
            <w:shd w:val="clear" w:color="auto" w:fill="DEEAF6"/>
          </w:tcPr>
          <w:p w14:paraId="01694145" w14:textId="77777777" w:rsidR="00A12FB9" w:rsidRPr="0068435E" w:rsidRDefault="00342976" w:rsidP="0035277A">
            <w:pPr>
              <w:spacing w:after="0" w:line="276" w:lineRule="auto"/>
              <w:jc w:val="center"/>
              <w:rPr>
                <w:rFonts w:cs="Calibri Light"/>
                <w:color w:val="1F3864"/>
                <w:lang w:val="ca-ES"/>
              </w:rPr>
            </w:pPr>
            <w:r w:rsidRPr="0068435E">
              <w:rPr>
                <w:rFonts w:cs="Calibri Light"/>
                <w:color w:val="1F3864"/>
                <w:lang w:val="ca-ES"/>
              </w:rPr>
              <w:t>Per curs</w:t>
            </w:r>
          </w:p>
        </w:tc>
        <w:tc>
          <w:tcPr>
            <w:tcW w:w="420" w:type="dxa"/>
            <w:gridSpan w:val="2"/>
            <w:tcBorders>
              <w:top w:val="single" w:sz="4" w:space="0" w:color="ACB9CA"/>
              <w:left w:val="single" w:sz="4" w:space="0" w:color="ACB9CA"/>
              <w:bottom w:val="single" w:sz="4" w:space="0" w:color="ACB9CA"/>
              <w:right w:val="single" w:sz="4" w:space="0" w:color="ACB9CA"/>
            </w:tcBorders>
            <w:shd w:val="clear" w:color="auto" w:fill="auto"/>
          </w:tcPr>
          <w:p w14:paraId="568C698B" w14:textId="77777777" w:rsidR="00A12FB9" w:rsidRPr="0068435E" w:rsidRDefault="00A12FB9" w:rsidP="0035277A">
            <w:pPr>
              <w:spacing w:after="0" w:line="276" w:lineRule="auto"/>
              <w:jc w:val="center"/>
              <w:rPr>
                <w:rFonts w:cs="Calibri Light"/>
                <w:color w:val="1F3864"/>
                <w:lang w:val="ca-ES"/>
              </w:rPr>
            </w:pPr>
          </w:p>
        </w:tc>
      </w:tr>
      <w:tr w:rsidR="00A12FB9" w:rsidRPr="0068435E" w14:paraId="79CCEE3E" w14:textId="77777777" w:rsidTr="0035277A">
        <w:trPr>
          <w:trHeight w:val="189"/>
        </w:trPr>
        <w:tc>
          <w:tcPr>
            <w:tcW w:w="333" w:type="dxa"/>
            <w:vMerge w:val="restart"/>
            <w:tcBorders>
              <w:top w:val="single" w:sz="4" w:space="0" w:color="ACB9CA"/>
              <w:left w:val="single" w:sz="4" w:space="0" w:color="ACB9CA"/>
              <w:bottom w:val="single" w:sz="4" w:space="0" w:color="ACB9CA"/>
              <w:right w:val="single" w:sz="4" w:space="0" w:color="ACB9CA"/>
            </w:tcBorders>
            <w:shd w:val="clear" w:color="auto" w:fill="DBE5F1"/>
            <w:textDirection w:val="btLr"/>
            <w:vAlign w:val="center"/>
          </w:tcPr>
          <w:p w14:paraId="1B43D854" w14:textId="77777777" w:rsidR="00A12FB9" w:rsidRPr="0068435E" w:rsidRDefault="00A12FB9" w:rsidP="0035277A">
            <w:pPr>
              <w:spacing w:after="0" w:line="276" w:lineRule="auto"/>
              <w:ind w:left="113" w:right="113"/>
              <w:jc w:val="center"/>
              <w:rPr>
                <w:rFonts w:cs="Calibri Light"/>
                <w:b/>
                <w:bCs/>
                <w:color w:val="1F3864"/>
                <w:lang w:val="ca-ES"/>
              </w:rPr>
            </w:pPr>
            <w:r w:rsidRPr="0068435E">
              <w:rPr>
                <w:rFonts w:cs="Calibri Light"/>
                <w:b/>
                <w:bCs/>
                <w:color w:val="1F3864"/>
                <w:lang w:val="ca-ES"/>
              </w:rPr>
              <w:t>EVALUACIÓN FORMATIVA</w:t>
            </w: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3FD35FE8" w14:textId="77777777" w:rsidR="00A12FB9" w:rsidRPr="0068435E" w:rsidRDefault="00A12FB9" w:rsidP="0035277A">
            <w:pPr>
              <w:spacing w:after="0" w:line="276" w:lineRule="auto"/>
              <w:jc w:val="center"/>
              <w:rPr>
                <w:rFonts w:cs="Calibri Light"/>
                <w:color w:val="1F3864"/>
                <w:lang w:val="ca-ES"/>
              </w:rPr>
            </w:pPr>
            <w:r w:rsidRPr="0068435E">
              <w:rPr>
                <w:rFonts w:cs="Calibri Light"/>
                <w:color w:val="1F3864"/>
                <w:lang w:val="ca-ES"/>
              </w:rPr>
              <w:t>Gra</w:t>
            </w:r>
            <w:r w:rsidR="00342976" w:rsidRPr="0068435E">
              <w:rPr>
                <w:rFonts w:cs="Calibri Light"/>
                <w:color w:val="1F3864"/>
                <w:lang w:val="ca-ES"/>
              </w:rPr>
              <w:t>u</w:t>
            </w:r>
            <w:r w:rsidRPr="0068435E">
              <w:rPr>
                <w:rFonts w:cs="Calibri Light"/>
                <w:color w:val="1F3864"/>
                <w:lang w:val="ca-ES"/>
              </w:rPr>
              <w:t xml:space="preserve"> d</w:t>
            </w:r>
            <w:r w:rsidR="00342976" w:rsidRPr="0068435E">
              <w:rPr>
                <w:rFonts w:cs="Calibri Light"/>
                <w:color w:val="1F3864"/>
                <w:lang w:val="ca-ES"/>
              </w:rPr>
              <w:t>’</w:t>
            </w:r>
            <w:r w:rsidRPr="0068435E">
              <w:rPr>
                <w:rFonts w:cs="Calibri Light"/>
                <w:color w:val="1F3864"/>
                <w:lang w:val="ca-ES"/>
              </w:rPr>
              <w:t>aplicació</w:t>
            </w:r>
          </w:p>
          <w:p w14:paraId="1A939487" w14:textId="77777777" w:rsidR="00A12FB9" w:rsidRPr="0068435E" w:rsidRDefault="00A12FB9" w:rsidP="0035277A">
            <w:pPr>
              <w:spacing w:after="0" w:line="276" w:lineRule="auto"/>
              <w:jc w:val="center"/>
              <w:rPr>
                <w:rFonts w:cs="Calibri Light"/>
                <w:color w:val="1F3864"/>
                <w:lang w:val="ca-ES"/>
              </w:rPr>
            </w:pPr>
          </w:p>
          <w:p w14:paraId="6AA258D8" w14:textId="77777777" w:rsidR="00A12FB9" w:rsidRPr="0068435E" w:rsidRDefault="00A12FB9" w:rsidP="0035277A">
            <w:pPr>
              <w:spacing w:after="0" w:line="276" w:lineRule="auto"/>
              <w:jc w:val="center"/>
              <w:rPr>
                <w:rFonts w:cs="Calibri Light"/>
                <w:color w:val="1F3864"/>
                <w:lang w:val="ca-ES"/>
              </w:rPr>
            </w:pP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3BD30C9E" w14:textId="77777777" w:rsidR="00A12FB9" w:rsidRPr="0068435E" w:rsidRDefault="00342976" w:rsidP="00342976">
            <w:pPr>
              <w:spacing w:after="0" w:line="276" w:lineRule="auto"/>
              <w:jc w:val="center"/>
              <w:rPr>
                <w:rFonts w:cs="Calibri Light"/>
                <w:color w:val="1F3864"/>
                <w:sz w:val="24"/>
                <w:szCs w:val="24"/>
                <w:lang w:val="ca-ES"/>
              </w:rPr>
            </w:pPr>
            <w:r w:rsidRPr="0068435E">
              <w:rPr>
                <w:rFonts w:cs="Calibri Light"/>
                <w:color w:val="1F3864"/>
                <w:sz w:val="24"/>
                <w:szCs w:val="24"/>
                <w:lang w:val="ca-ES"/>
              </w:rPr>
              <w:t>Autoavaluació</w:t>
            </w:r>
            <w:r w:rsidR="00A12FB9" w:rsidRPr="0068435E">
              <w:rPr>
                <w:rFonts w:cs="Calibri Light"/>
                <w:color w:val="1F3864"/>
                <w:sz w:val="24"/>
                <w:szCs w:val="24"/>
                <w:lang w:val="ca-ES"/>
              </w:rPr>
              <w:t xml:space="preserve"> </w:t>
            </w:r>
            <w:r w:rsidR="00A12FB9" w:rsidRPr="0068435E">
              <w:rPr>
                <w:rFonts w:cs="Calibri Light"/>
                <w:color w:val="1F3864"/>
                <w:sz w:val="20"/>
                <w:szCs w:val="20"/>
                <w:lang w:val="ca-ES"/>
              </w:rPr>
              <w:t>(</w:t>
            </w:r>
            <w:r w:rsidRPr="0068435E">
              <w:rPr>
                <w:rFonts w:cs="Calibri Light"/>
                <w:color w:val="1F3864"/>
                <w:sz w:val="20"/>
                <w:szCs w:val="20"/>
                <w:lang w:val="ca-ES"/>
              </w:rPr>
              <w:t>percepció</w:t>
            </w:r>
            <w:r w:rsidR="00A12FB9" w:rsidRPr="0068435E">
              <w:rPr>
                <w:rFonts w:cs="Calibri Light"/>
                <w:color w:val="1F3864"/>
                <w:sz w:val="20"/>
                <w:szCs w:val="20"/>
                <w:lang w:val="ca-ES"/>
              </w:rPr>
              <w:t xml:space="preserve"> del</w:t>
            </w:r>
            <w:r w:rsidRPr="0068435E">
              <w:rPr>
                <w:rFonts w:cs="Calibri Light"/>
                <w:color w:val="1F3864"/>
                <w:sz w:val="20"/>
                <w:szCs w:val="20"/>
                <w:lang w:val="ca-ES"/>
              </w:rPr>
              <w:t>s agent</w:t>
            </w:r>
            <w:r w:rsidR="00A12FB9" w:rsidRPr="0068435E">
              <w:rPr>
                <w:rFonts w:cs="Calibri Light"/>
                <w:color w:val="1F3864"/>
                <w:sz w:val="20"/>
                <w:szCs w:val="20"/>
                <w:lang w:val="ca-ES"/>
              </w:rPr>
              <w:t>s implica</w:t>
            </w:r>
            <w:r w:rsidRPr="0068435E">
              <w:rPr>
                <w:rFonts w:cs="Calibri Light"/>
                <w:color w:val="1F3864"/>
                <w:sz w:val="20"/>
                <w:szCs w:val="20"/>
                <w:lang w:val="ca-ES"/>
              </w:rPr>
              <w:t>t</w:t>
            </w:r>
            <w:r w:rsidR="00A12FB9" w:rsidRPr="0068435E">
              <w:rPr>
                <w:rFonts w:cs="Calibri Light"/>
                <w:color w:val="1F3864"/>
                <w:sz w:val="20"/>
                <w:szCs w:val="20"/>
                <w:lang w:val="ca-ES"/>
              </w:rPr>
              <w:t>s)</w:t>
            </w:r>
          </w:p>
        </w:tc>
      </w:tr>
      <w:tr w:rsidR="00A12FB9" w:rsidRPr="0068435E" w14:paraId="75137C3E" w14:textId="77777777" w:rsidTr="0035277A">
        <w:trPr>
          <w:trHeight w:val="18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FFBD3EC"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0DCCCAD" w14:textId="77777777" w:rsidR="00A12FB9" w:rsidRPr="0068435E"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6D414B93"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0%</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4CDC75CA"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25%</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3A174C5D"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50%</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78DD41F2"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75%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135237C8"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100%</w:t>
            </w:r>
          </w:p>
        </w:tc>
      </w:tr>
      <w:tr w:rsidR="00A12FB9" w:rsidRPr="0068435E" w14:paraId="4B5FDA7A" w14:textId="77777777" w:rsidTr="0035277A">
        <w:trPr>
          <w:trHeight w:val="27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6AF6883"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4C529ED" w14:textId="77777777" w:rsidR="00A12FB9" w:rsidRPr="0068435E"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116033EA" w14:textId="77777777" w:rsidR="00A12FB9" w:rsidRPr="0068435E" w:rsidRDefault="00A12FB9" w:rsidP="00342976">
            <w:pPr>
              <w:spacing w:after="0" w:line="276" w:lineRule="auto"/>
              <w:jc w:val="center"/>
              <w:rPr>
                <w:rFonts w:cs="Calibri Light"/>
                <w:color w:val="1F3864"/>
                <w:sz w:val="16"/>
                <w:szCs w:val="16"/>
                <w:lang w:val="ca-ES"/>
              </w:rPr>
            </w:pPr>
            <w:r w:rsidRPr="0068435E">
              <w:rPr>
                <w:rFonts w:cs="Calibri Light"/>
                <w:color w:val="1F3864"/>
                <w:sz w:val="16"/>
                <w:szCs w:val="16"/>
                <w:lang w:val="ca-ES"/>
              </w:rPr>
              <w:t>S</w:t>
            </w:r>
            <w:r w:rsidR="00342976" w:rsidRPr="0068435E">
              <w:rPr>
                <w:rFonts w:cs="Calibri Light"/>
                <w:color w:val="1F3864"/>
                <w:sz w:val="16"/>
                <w:szCs w:val="16"/>
                <w:lang w:val="ca-ES"/>
              </w:rPr>
              <w:t>ense</w:t>
            </w:r>
            <w:r w:rsidRPr="0068435E">
              <w:rPr>
                <w:rFonts w:cs="Calibri Light"/>
                <w:color w:val="1F3864"/>
                <w:sz w:val="16"/>
                <w:szCs w:val="16"/>
                <w:lang w:val="ca-ES"/>
              </w:rPr>
              <w:t xml:space="preserve"> </w:t>
            </w:r>
            <w:r w:rsidR="00342976" w:rsidRPr="0068435E">
              <w:rPr>
                <w:rFonts w:cs="Calibri Light"/>
                <w:color w:val="1F3864"/>
                <w:sz w:val="16"/>
                <w:szCs w:val="16"/>
                <w:lang w:val="ca-ES"/>
              </w:rPr>
              <w:t>evidències</w:t>
            </w:r>
            <w:r w:rsidRPr="0068435E">
              <w:rPr>
                <w:rFonts w:cs="Calibri Light"/>
                <w:color w:val="1F3864"/>
                <w:sz w:val="16"/>
                <w:szCs w:val="16"/>
                <w:lang w:val="ca-ES"/>
              </w:rPr>
              <w:t xml:space="preserve"> o </w:t>
            </w:r>
            <w:r w:rsidR="00342976" w:rsidRPr="0068435E">
              <w:rPr>
                <w:rFonts w:cs="Calibri Light"/>
                <w:color w:val="1F3864"/>
                <w:sz w:val="16"/>
                <w:szCs w:val="16"/>
                <w:lang w:val="ca-ES"/>
              </w:rPr>
              <w:t>anecdòtiques</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3036E6E1"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A</w:t>
            </w:r>
            <w:r w:rsidR="00342976" w:rsidRPr="0068435E">
              <w:rPr>
                <w:rFonts w:cs="Calibri Light"/>
                <w:color w:val="1F3864"/>
                <w:sz w:val="16"/>
                <w:szCs w:val="16"/>
                <w:lang w:val="ca-ES"/>
              </w:rPr>
              <w:t>lguna evidè</w:t>
            </w:r>
            <w:r w:rsidRPr="0068435E">
              <w:rPr>
                <w:rFonts w:cs="Calibri Light"/>
                <w:color w:val="1F3864"/>
                <w:sz w:val="16"/>
                <w:szCs w:val="16"/>
                <w:lang w:val="ca-ES"/>
              </w:rPr>
              <w:t>ncia</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63F4ED15" w14:textId="77777777" w:rsidR="00A12FB9" w:rsidRPr="0068435E" w:rsidRDefault="00342976"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Evidències</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7123973C" w14:textId="77777777" w:rsidR="00A12FB9" w:rsidRPr="0068435E" w:rsidRDefault="00342976"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Evidències</w:t>
            </w:r>
            <w:r w:rsidR="00A12FB9" w:rsidRPr="0068435E">
              <w:rPr>
                <w:rFonts w:cs="Calibri Light"/>
                <w:color w:val="1F3864"/>
                <w:sz w:val="16"/>
                <w:szCs w:val="16"/>
                <w:lang w:val="ca-ES"/>
              </w:rPr>
              <w:t xml:space="preserve"> </w:t>
            </w:r>
            <w:r w:rsidRPr="0068435E">
              <w:rPr>
                <w:rFonts w:cs="Calibri Light"/>
                <w:color w:val="1F3864"/>
                <w:sz w:val="16"/>
                <w:szCs w:val="16"/>
                <w:lang w:val="ca-ES"/>
              </w:rPr>
              <w:t>clares</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23DD3B36" w14:textId="77777777" w:rsidR="00A12FB9" w:rsidRPr="0068435E" w:rsidRDefault="00A12FB9" w:rsidP="00342976">
            <w:pPr>
              <w:spacing w:after="0" w:line="276" w:lineRule="auto"/>
              <w:jc w:val="center"/>
              <w:rPr>
                <w:rFonts w:cs="Calibri Light"/>
                <w:color w:val="1F3864"/>
                <w:sz w:val="16"/>
                <w:szCs w:val="16"/>
                <w:lang w:val="ca-ES"/>
              </w:rPr>
            </w:pPr>
            <w:r w:rsidRPr="0068435E">
              <w:rPr>
                <w:rFonts w:cs="Calibri Light"/>
                <w:color w:val="1F3864"/>
                <w:sz w:val="16"/>
                <w:szCs w:val="16"/>
                <w:lang w:val="ca-ES"/>
              </w:rPr>
              <w:t>Evid</w:t>
            </w:r>
            <w:r w:rsidR="00342976" w:rsidRPr="0068435E">
              <w:rPr>
                <w:rFonts w:cs="Calibri Light"/>
                <w:color w:val="1F3864"/>
                <w:sz w:val="16"/>
                <w:szCs w:val="16"/>
                <w:lang w:val="ca-ES"/>
              </w:rPr>
              <w:t>è</w:t>
            </w:r>
            <w:r w:rsidRPr="0068435E">
              <w:rPr>
                <w:rFonts w:cs="Calibri Light"/>
                <w:color w:val="1F3864"/>
                <w:sz w:val="16"/>
                <w:szCs w:val="16"/>
                <w:lang w:val="ca-ES"/>
              </w:rPr>
              <w:t>ncia total</w:t>
            </w:r>
          </w:p>
        </w:tc>
      </w:tr>
      <w:tr w:rsidR="00A12FB9" w:rsidRPr="0068435E" w14:paraId="4649C79E" w14:textId="77777777" w:rsidTr="0035277A">
        <w:trPr>
          <w:trHeight w:val="12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C0157D6"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691E7B2" w14:textId="77777777" w:rsidR="00A12FB9" w:rsidRPr="0068435E"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tcPr>
          <w:p w14:paraId="526770CE"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4B584315"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tcPr>
          <w:p w14:paraId="44240AAE"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tcPr>
          <w:p w14:paraId="5D369756"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33CFEC6B"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tcPr>
          <w:p w14:paraId="5007C906"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tcPr>
          <w:p w14:paraId="4BFDD700"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tcPr>
          <w:p w14:paraId="219897CE"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tcPr>
          <w:p w14:paraId="3D5C510C"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704A35C2"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43FBD11F"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68861898"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tcPr>
          <w:p w14:paraId="5FE3165D"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tcPr>
          <w:p w14:paraId="174B1212"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tcPr>
          <w:p w14:paraId="46DE38F6"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tcPr>
          <w:p w14:paraId="67F82D0C"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tcPr>
          <w:p w14:paraId="58A771A2"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tcPr>
          <w:p w14:paraId="0F8EA849"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tcPr>
          <w:p w14:paraId="3D2650BD"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tcPr>
          <w:p w14:paraId="5AA05B6E"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2D69B"/>
          </w:tcPr>
          <w:p w14:paraId="3A9150B4"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2D69B"/>
          </w:tcPr>
          <w:p w14:paraId="0CCF700D"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100</w:t>
            </w: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7CBEED82" w14:textId="77777777" w:rsidR="00A12FB9" w:rsidRPr="0068435E"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6E36661F" w14:textId="77777777" w:rsidR="00A12FB9" w:rsidRPr="0068435E" w:rsidRDefault="00A12FB9" w:rsidP="0035277A">
            <w:pPr>
              <w:spacing w:after="0" w:line="276" w:lineRule="auto"/>
              <w:jc w:val="center"/>
              <w:rPr>
                <w:rFonts w:cs="Calibri Light"/>
                <w:color w:val="1F3864"/>
                <w:sz w:val="16"/>
                <w:szCs w:val="16"/>
                <w:lang w:val="ca-ES"/>
              </w:rPr>
            </w:pPr>
          </w:p>
        </w:tc>
      </w:tr>
      <w:tr w:rsidR="00A12FB9" w:rsidRPr="0068435E" w14:paraId="5DF6762E"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8645DC7"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59C1110A" w14:textId="77777777" w:rsidR="00A12FB9" w:rsidRPr="0068435E" w:rsidRDefault="00342976" w:rsidP="0035277A">
            <w:pPr>
              <w:widowControl w:val="0"/>
              <w:pBdr>
                <w:top w:val="nil"/>
                <w:left w:val="nil"/>
                <w:right w:val="nil"/>
                <w:between w:val="nil"/>
              </w:pBdr>
              <w:spacing w:after="0" w:line="276" w:lineRule="auto"/>
              <w:jc w:val="center"/>
              <w:rPr>
                <w:rFonts w:cs="Calibri Light"/>
                <w:color w:val="1F3864"/>
                <w:sz w:val="16"/>
                <w:szCs w:val="16"/>
                <w:lang w:val="ca-ES"/>
              </w:rPr>
            </w:pPr>
            <w:r w:rsidRPr="0068435E">
              <w:rPr>
                <w:rFonts w:cs="Calibri Light"/>
                <w:color w:val="1F3864"/>
                <w:sz w:val="16"/>
                <w:szCs w:val="16"/>
                <w:lang w:val="ca-ES"/>
              </w:rPr>
              <w:t>Equip</w:t>
            </w:r>
            <w:r w:rsidR="00A12FB9" w:rsidRPr="0068435E">
              <w:rPr>
                <w:rFonts w:cs="Calibri Light"/>
                <w:color w:val="1F3864"/>
                <w:sz w:val="16"/>
                <w:szCs w:val="16"/>
                <w:lang w:val="ca-ES"/>
              </w:rPr>
              <w:t xml:space="preserve"> directi</w:t>
            </w:r>
            <w:r w:rsidRPr="0068435E">
              <w:rPr>
                <w:rFonts w:cs="Calibri Light"/>
                <w:color w:val="1F3864"/>
                <w:sz w:val="16"/>
                <w:szCs w:val="16"/>
                <w:lang w:val="ca-ES"/>
              </w:rPr>
              <w:t>u</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135E58C4"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2EBF9A1"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C6C2CD5"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09E88E4"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08C98E9" w14:textId="77777777" w:rsidR="00A12FB9" w:rsidRPr="0068435E"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79F8E76" w14:textId="77777777" w:rsidR="00A12FB9" w:rsidRPr="0068435E"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7818863E" w14:textId="77777777" w:rsidR="00A12FB9" w:rsidRPr="0068435E"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44F69B9A" w14:textId="77777777" w:rsidR="00A12FB9" w:rsidRPr="0068435E"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F07D11E"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1508A3C"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3D6B1D6"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7DBC151"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F8BD81B"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2613E9C1"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037B8A3" w14:textId="77777777" w:rsidR="00A12FB9" w:rsidRPr="0068435E"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87C6DE0" w14:textId="77777777" w:rsidR="00A12FB9" w:rsidRPr="0068435E"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5B2F9378"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8E6DD4E"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D3BEE8F"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B88899E"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9E2BB2B"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7C0D796"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0D142F6F" w14:textId="77777777" w:rsidR="00A12FB9" w:rsidRPr="0068435E"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4475AD14" w14:textId="77777777" w:rsidR="00A12FB9" w:rsidRPr="0068435E" w:rsidRDefault="00A12FB9" w:rsidP="0035277A">
            <w:pPr>
              <w:spacing w:after="0" w:line="276" w:lineRule="auto"/>
              <w:jc w:val="center"/>
              <w:rPr>
                <w:rFonts w:cs="Calibri Light"/>
                <w:color w:val="1F3864"/>
                <w:sz w:val="16"/>
                <w:szCs w:val="16"/>
                <w:lang w:val="ca-ES"/>
              </w:rPr>
            </w:pPr>
          </w:p>
        </w:tc>
      </w:tr>
      <w:tr w:rsidR="00A12FB9" w:rsidRPr="0068435E" w14:paraId="399F6A14"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20C4E94"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1542574" w14:textId="77777777" w:rsidR="00A12FB9" w:rsidRPr="0068435E" w:rsidRDefault="00A12FB9" w:rsidP="0035277A">
            <w:pPr>
              <w:widowControl w:val="0"/>
              <w:pBdr>
                <w:top w:val="nil"/>
                <w:left w:val="nil"/>
                <w:right w:val="nil"/>
                <w:between w:val="nil"/>
              </w:pBdr>
              <w:spacing w:after="0" w:line="276" w:lineRule="auto"/>
              <w:jc w:val="center"/>
              <w:rPr>
                <w:rFonts w:cs="Calibri Light"/>
                <w:color w:val="1F3864"/>
                <w:sz w:val="16"/>
                <w:szCs w:val="16"/>
                <w:lang w:val="ca-ES"/>
              </w:rPr>
            </w:pPr>
            <w:r w:rsidRPr="0068435E">
              <w:rPr>
                <w:rFonts w:cs="Calibri Light"/>
                <w:color w:val="1F3864"/>
                <w:sz w:val="16"/>
                <w:szCs w:val="16"/>
                <w:lang w:val="ca-ES"/>
              </w:rPr>
              <w:t>Responsable</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42AFC42D"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71CA723"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5FBE423"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D3F0BEC"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5CF4315" w14:textId="77777777" w:rsidR="00A12FB9" w:rsidRPr="0068435E"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CB648E9" w14:textId="77777777" w:rsidR="00A12FB9" w:rsidRPr="0068435E"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0C178E9E" w14:textId="77777777" w:rsidR="00A12FB9" w:rsidRPr="0068435E"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3C0395D3" w14:textId="77777777" w:rsidR="00A12FB9" w:rsidRPr="0068435E"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254BC2F"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51E9592"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69E314A"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7341341"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2EF2083"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B40C951"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B4D7232" w14:textId="77777777" w:rsidR="00A12FB9" w:rsidRPr="0068435E"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2093CA67" w14:textId="77777777" w:rsidR="00A12FB9" w:rsidRPr="0068435E"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2503B197"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8288749"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0BD9A1A"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C136CF1"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A392C6A"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90583F9"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68F21D90" w14:textId="77777777" w:rsidR="00A12FB9" w:rsidRPr="0068435E"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13C326F3" w14:textId="77777777" w:rsidR="00A12FB9" w:rsidRPr="0068435E" w:rsidRDefault="00A12FB9" w:rsidP="0035277A">
            <w:pPr>
              <w:spacing w:after="0" w:line="276" w:lineRule="auto"/>
              <w:jc w:val="center"/>
              <w:rPr>
                <w:rFonts w:cs="Calibri Light"/>
                <w:color w:val="1F3864"/>
                <w:sz w:val="16"/>
                <w:szCs w:val="16"/>
                <w:lang w:val="ca-ES"/>
              </w:rPr>
            </w:pPr>
          </w:p>
        </w:tc>
      </w:tr>
      <w:tr w:rsidR="00A12FB9" w:rsidRPr="0068435E" w14:paraId="2225848E"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853B841"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52D781D" w14:textId="77777777" w:rsidR="00A12FB9" w:rsidRPr="0068435E" w:rsidRDefault="00342976"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r w:rsidRPr="0068435E">
              <w:rPr>
                <w:rFonts w:cs="Calibri Light"/>
                <w:color w:val="1F3864"/>
                <w:sz w:val="16"/>
                <w:szCs w:val="16"/>
                <w:lang w:val="ca-ES"/>
              </w:rPr>
              <w:t>Professorat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50125231"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A25747A"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9B8D95D"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8BEFD2A"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7A76422" w14:textId="77777777" w:rsidR="00A12FB9" w:rsidRPr="0068435E"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49206A88" w14:textId="77777777" w:rsidR="00A12FB9" w:rsidRPr="0068435E"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67B7A70C" w14:textId="77777777" w:rsidR="00A12FB9" w:rsidRPr="0068435E"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71887C79" w14:textId="77777777" w:rsidR="00A12FB9" w:rsidRPr="0068435E"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B7FD67C"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8D6B9B6"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2F860BB"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98536F5"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BC1BAF2"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61C988F9"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B22BB7D" w14:textId="77777777" w:rsidR="00A12FB9" w:rsidRPr="0068435E"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17B246DD" w14:textId="77777777" w:rsidR="00A12FB9" w:rsidRPr="0068435E"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6BF89DA3"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C3E0E74"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6A1FAB9"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6BB753C"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13DA1E0"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5CAC6F5"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66060428" w14:textId="77777777" w:rsidR="00A12FB9" w:rsidRPr="0068435E"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1D0656FE" w14:textId="77777777" w:rsidR="00A12FB9" w:rsidRPr="0068435E" w:rsidRDefault="00A12FB9" w:rsidP="0035277A">
            <w:pPr>
              <w:spacing w:after="0" w:line="276" w:lineRule="auto"/>
              <w:jc w:val="center"/>
              <w:rPr>
                <w:rFonts w:cs="Calibri Light"/>
                <w:color w:val="1F3864"/>
                <w:sz w:val="16"/>
                <w:szCs w:val="16"/>
                <w:lang w:val="ca-ES"/>
              </w:rPr>
            </w:pPr>
          </w:p>
        </w:tc>
      </w:tr>
      <w:tr w:rsidR="00A12FB9" w:rsidRPr="0068435E" w14:paraId="7ADC3F4E"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B37605A"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19C230D" w14:textId="77777777" w:rsidR="00A12FB9" w:rsidRPr="0068435E" w:rsidRDefault="00342976"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r w:rsidRPr="0068435E">
              <w:rPr>
                <w:rFonts w:cs="Calibri Light"/>
                <w:color w:val="1F3864"/>
                <w:sz w:val="16"/>
                <w:szCs w:val="16"/>
                <w:lang w:val="ca-ES"/>
              </w:rPr>
              <w:t>Alumnat</w:t>
            </w: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394798F2"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3889A505"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9079D35"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7686DC7"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3BD644D" w14:textId="77777777" w:rsidR="00A12FB9" w:rsidRPr="0068435E"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1A3FAC43" w14:textId="77777777" w:rsidR="00A12FB9" w:rsidRPr="0068435E"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2BBD94B2" w14:textId="77777777" w:rsidR="00A12FB9" w:rsidRPr="0068435E"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5854DE7F" w14:textId="77777777" w:rsidR="00A12FB9" w:rsidRPr="0068435E"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CA7ADD4"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14EE24A"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6614669"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57590049"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0C5B615A"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92F1AA2"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A499DFC" w14:textId="77777777" w:rsidR="00A12FB9" w:rsidRPr="0068435E"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5E7E3C41" w14:textId="77777777" w:rsidR="00A12FB9" w:rsidRPr="0068435E"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03F828E4"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AC57CB0"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186B13D"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C57C439"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D404BC9"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1319B8A"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31A560F4" w14:textId="77777777" w:rsidR="00A12FB9" w:rsidRPr="0068435E"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70DF735C" w14:textId="77777777" w:rsidR="00A12FB9" w:rsidRPr="0068435E" w:rsidRDefault="00A12FB9" w:rsidP="0035277A">
            <w:pPr>
              <w:spacing w:after="0" w:line="276" w:lineRule="auto"/>
              <w:jc w:val="center"/>
              <w:rPr>
                <w:rFonts w:cs="Calibri Light"/>
                <w:color w:val="1F3864"/>
                <w:sz w:val="16"/>
                <w:szCs w:val="16"/>
                <w:lang w:val="ca-ES"/>
              </w:rPr>
            </w:pPr>
          </w:p>
        </w:tc>
      </w:tr>
      <w:tr w:rsidR="00A12FB9" w:rsidRPr="0068435E" w14:paraId="3A413BF6" w14:textId="77777777" w:rsidTr="0035277A">
        <w:trPr>
          <w:trHeight w:val="259"/>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3D28B4B"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7EFA3E3" w14:textId="77777777" w:rsidR="00A12FB9" w:rsidRPr="0068435E" w:rsidRDefault="00A12FB9" w:rsidP="0035277A">
            <w:pPr>
              <w:widowControl w:val="0"/>
              <w:pBdr>
                <w:top w:val="nil"/>
                <w:left w:val="nil"/>
                <w:bottom w:val="single" w:sz="4" w:space="1" w:color="auto"/>
                <w:right w:val="nil"/>
                <w:between w:val="nil"/>
              </w:pBdr>
              <w:spacing w:after="0" w:line="276" w:lineRule="auto"/>
              <w:jc w:val="center"/>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tcPr>
          <w:p w14:paraId="41C6AC2A"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DC44586"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FFCBC07"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728B4D0"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4959D4B" w14:textId="77777777" w:rsidR="00A12FB9" w:rsidRPr="0068435E"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BD58BA2" w14:textId="77777777" w:rsidR="00A12FB9" w:rsidRPr="0068435E"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357A966" w14:textId="77777777" w:rsidR="00A12FB9" w:rsidRPr="0068435E"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44690661" w14:textId="77777777" w:rsidR="00A12FB9" w:rsidRPr="0068435E"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4539910"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A7E0CF2"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0FA6563"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AC5CDBE"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42D4C27"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3572E399"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CEB15CE" w14:textId="77777777" w:rsidR="00A12FB9" w:rsidRPr="0068435E"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6518E39" w14:textId="77777777" w:rsidR="00A12FB9" w:rsidRPr="0068435E"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7E75FCD0"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0FDAA0E"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74AF2BF"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A292896"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191599E"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673E5AE"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gridSpan w:val="2"/>
            <w:tcBorders>
              <w:top w:val="single" w:sz="4" w:space="0" w:color="ACB9CA"/>
              <w:left w:val="single" w:sz="4" w:space="0" w:color="ACB9CA"/>
              <w:bottom w:val="single" w:sz="4" w:space="0" w:color="ACB9CA"/>
              <w:right w:val="single" w:sz="4" w:space="0" w:color="ACB9CA"/>
            </w:tcBorders>
            <w:shd w:val="clear" w:color="auto" w:fill="F2F2F2"/>
          </w:tcPr>
          <w:p w14:paraId="041D98D7" w14:textId="77777777" w:rsidR="00A12FB9" w:rsidRPr="0068435E" w:rsidRDefault="00A12FB9" w:rsidP="0035277A">
            <w:pPr>
              <w:spacing w:after="0" w:line="276" w:lineRule="auto"/>
              <w:jc w:val="center"/>
              <w:rPr>
                <w:rFonts w:cs="Calibri Light"/>
                <w:color w:val="1F3864"/>
                <w:sz w:val="16"/>
                <w:szCs w:val="16"/>
                <w:lang w:val="ca-ES"/>
              </w:rPr>
            </w:pPr>
          </w:p>
        </w:tc>
        <w:tc>
          <w:tcPr>
            <w:tcW w:w="305" w:type="dxa"/>
            <w:tcBorders>
              <w:top w:val="single" w:sz="4" w:space="0" w:color="ACB9CA"/>
              <w:left w:val="single" w:sz="4" w:space="0" w:color="ACB9CA"/>
              <w:bottom w:val="single" w:sz="4" w:space="0" w:color="ACB9CA"/>
              <w:right w:val="single" w:sz="4" w:space="0" w:color="ACB9CA"/>
            </w:tcBorders>
            <w:shd w:val="clear" w:color="auto" w:fill="F2F2F2"/>
          </w:tcPr>
          <w:p w14:paraId="5AB7C0C5" w14:textId="77777777" w:rsidR="00A12FB9" w:rsidRPr="0068435E" w:rsidRDefault="00A12FB9" w:rsidP="0035277A">
            <w:pPr>
              <w:spacing w:after="0" w:line="276" w:lineRule="auto"/>
              <w:jc w:val="center"/>
              <w:rPr>
                <w:rFonts w:cs="Calibri Light"/>
                <w:color w:val="1F3864"/>
                <w:sz w:val="16"/>
                <w:szCs w:val="16"/>
                <w:lang w:val="ca-ES"/>
              </w:rPr>
            </w:pPr>
          </w:p>
        </w:tc>
      </w:tr>
      <w:tr w:rsidR="00A12FB9" w:rsidRPr="0068435E" w14:paraId="47351EB0" w14:textId="77777777" w:rsidTr="0035277A">
        <w:trPr>
          <w:trHeight w:val="7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5B33694"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0E4E6D5B" w14:textId="77777777" w:rsidR="00A12FB9" w:rsidRPr="0068435E" w:rsidRDefault="00342976" w:rsidP="00342976">
            <w:pPr>
              <w:spacing w:after="0" w:line="276" w:lineRule="auto"/>
              <w:jc w:val="center"/>
              <w:rPr>
                <w:rFonts w:cs="Calibri Light"/>
                <w:color w:val="1F3864"/>
                <w:sz w:val="16"/>
                <w:szCs w:val="16"/>
                <w:lang w:val="ca-ES"/>
              </w:rPr>
            </w:pPr>
            <w:r w:rsidRPr="0068435E">
              <w:rPr>
                <w:rFonts w:cs="Calibri Light"/>
                <w:color w:val="1F3864"/>
                <w:lang w:val="ca-ES"/>
              </w:rPr>
              <w:t>Qualitat</w:t>
            </w:r>
            <w:r w:rsidR="00A12FB9" w:rsidRPr="0068435E">
              <w:rPr>
                <w:rFonts w:cs="Calibri Light"/>
                <w:color w:val="1F3864"/>
                <w:lang w:val="ca-ES"/>
              </w:rPr>
              <w:t xml:space="preserve"> d</w:t>
            </w:r>
            <w:r w:rsidRPr="0068435E">
              <w:rPr>
                <w:rFonts w:cs="Calibri Light"/>
                <w:color w:val="1F3864"/>
                <w:lang w:val="ca-ES"/>
              </w:rPr>
              <w:t>’ex</w:t>
            </w:r>
            <w:r w:rsidR="00A12FB9" w:rsidRPr="0068435E">
              <w:rPr>
                <w:rFonts w:cs="Calibri Light"/>
                <w:color w:val="1F3864"/>
                <w:lang w:val="ca-ES"/>
              </w:rPr>
              <w:t>ecució</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3C9E57B5" w14:textId="77777777" w:rsidR="00A12FB9" w:rsidRPr="0068435E" w:rsidRDefault="00342976" w:rsidP="00342976">
            <w:pPr>
              <w:spacing w:after="0" w:line="276" w:lineRule="auto"/>
              <w:jc w:val="center"/>
              <w:rPr>
                <w:rFonts w:cs="Calibri Light"/>
                <w:color w:val="1F3864"/>
                <w:sz w:val="24"/>
                <w:szCs w:val="24"/>
                <w:lang w:val="ca-ES"/>
              </w:rPr>
            </w:pPr>
            <w:r w:rsidRPr="0068435E">
              <w:rPr>
                <w:rFonts w:cs="Calibri Light"/>
                <w:color w:val="1F3864"/>
                <w:sz w:val="24"/>
                <w:szCs w:val="24"/>
                <w:lang w:val="ca-ES"/>
              </w:rPr>
              <w:t>Autoavaluació</w:t>
            </w:r>
            <w:r w:rsidR="00A12FB9" w:rsidRPr="0068435E">
              <w:rPr>
                <w:rFonts w:cs="Calibri Light"/>
                <w:color w:val="1F3864"/>
                <w:sz w:val="24"/>
                <w:szCs w:val="24"/>
                <w:lang w:val="ca-ES"/>
              </w:rPr>
              <w:t xml:space="preserve"> </w:t>
            </w:r>
            <w:r w:rsidR="00A12FB9" w:rsidRPr="0068435E">
              <w:rPr>
                <w:rFonts w:cs="Calibri Light"/>
                <w:color w:val="1F3864"/>
                <w:sz w:val="20"/>
                <w:szCs w:val="20"/>
                <w:lang w:val="ca-ES"/>
              </w:rPr>
              <w:t>(</w:t>
            </w:r>
            <w:r w:rsidRPr="0068435E">
              <w:rPr>
                <w:rFonts w:cs="Calibri Light"/>
                <w:color w:val="1F3864"/>
                <w:sz w:val="20"/>
                <w:szCs w:val="20"/>
                <w:lang w:val="ca-ES"/>
              </w:rPr>
              <w:t>percepció</w:t>
            </w:r>
            <w:r w:rsidR="00A12FB9" w:rsidRPr="0068435E">
              <w:rPr>
                <w:rFonts w:cs="Calibri Light"/>
                <w:color w:val="1F3864"/>
                <w:sz w:val="20"/>
                <w:szCs w:val="20"/>
                <w:lang w:val="ca-ES"/>
              </w:rPr>
              <w:t xml:space="preserve"> dels agents implica</w:t>
            </w:r>
            <w:r w:rsidRPr="0068435E">
              <w:rPr>
                <w:rFonts w:cs="Calibri Light"/>
                <w:color w:val="1F3864"/>
                <w:sz w:val="20"/>
                <w:szCs w:val="20"/>
                <w:lang w:val="ca-ES"/>
              </w:rPr>
              <w:t>t</w:t>
            </w:r>
            <w:r w:rsidR="00A12FB9" w:rsidRPr="0068435E">
              <w:rPr>
                <w:rFonts w:cs="Calibri Light"/>
                <w:color w:val="1F3864"/>
                <w:sz w:val="20"/>
                <w:szCs w:val="20"/>
                <w:lang w:val="ca-ES"/>
              </w:rPr>
              <w:t>s)</w:t>
            </w:r>
          </w:p>
        </w:tc>
      </w:tr>
      <w:tr w:rsidR="00A12FB9" w:rsidRPr="0068435E" w14:paraId="0891479A" w14:textId="77777777" w:rsidTr="0035277A">
        <w:trPr>
          <w:trHeight w:val="7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455F193"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C2776EB" w14:textId="77777777" w:rsidR="00A12FB9" w:rsidRPr="0068435E"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4137B3FB"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25%</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24D7D3BE"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25%</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427C9917"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25%</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36642C3F"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3F393A7F"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100%</w:t>
            </w:r>
          </w:p>
        </w:tc>
      </w:tr>
      <w:tr w:rsidR="00A12FB9" w:rsidRPr="0068435E" w14:paraId="717401AB"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5342E60"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EB89DE8" w14:textId="77777777" w:rsidR="00A12FB9" w:rsidRPr="0068435E" w:rsidRDefault="00A12FB9" w:rsidP="0035277A">
            <w:pPr>
              <w:widowControl w:val="0"/>
              <w:pBdr>
                <w:top w:val="nil"/>
                <w:left w:val="nil"/>
                <w:bottom w:val="nil"/>
                <w:right w:val="nil"/>
                <w:between w:val="nil"/>
              </w:pBdr>
              <w:spacing w:after="0" w:line="276" w:lineRule="auto"/>
              <w:jc w:val="center"/>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tcPr>
          <w:p w14:paraId="52114B1A" w14:textId="77777777" w:rsidR="00A12FB9" w:rsidRPr="0068435E" w:rsidRDefault="00342976" w:rsidP="00342976">
            <w:pPr>
              <w:spacing w:after="0" w:line="276" w:lineRule="auto"/>
              <w:jc w:val="center"/>
              <w:rPr>
                <w:rFonts w:cs="Calibri Light"/>
                <w:color w:val="1F3864"/>
                <w:sz w:val="16"/>
                <w:szCs w:val="16"/>
                <w:lang w:val="ca-ES"/>
              </w:rPr>
            </w:pPr>
            <w:r w:rsidRPr="0068435E">
              <w:rPr>
                <w:rFonts w:cs="Calibri Light"/>
                <w:color w:val="1F3864"/>
                <w:sz w:val="16"/>
                <w:szCs w:val="16"/>
                <w:lang w:val="ca-ES"/>
              </w:rPr>
              <w:t>Compliment</w:t>
            </w:r>
            <w:r w:rsidR="00A12FB9" w:rsidRPr="0068435E">
              <w:rPr>
                <w:rFonts w:cs="Calibri Light"/>
                <w:color w:val="1F3864"/>
                <w:sz w:val="16"/>
                <w:szCs w:val="16"/>
                <w:lang w:val="ca-ES"/>
              </w:rPr>
              <w:t xml:space="preserve"> dels </w:t>
            </w:r>
            <w:r w:rsidRPr="0068435E">
              <w:rPr>
                <w:rFonts w:cs="Calibri Light"/>
                <w:color w:val="1F3864"/>
                <w:sz w:val="16"/>
                <w:szCs w:val="16"/>
                <w:lang w:val="ca-ES"/>
              </w:rPr>
              <w:t>terminis</w:t>
            </w:r>
            <w:r w:rsidR="00A12FB9" w:rsidRPr="0068435E">
              <w:rPr>
                <w:rFonts w:cs="Calibri Light"/>
                <w:color w:val="1F3864"/>
                <w:sz w:val="16"/>
                <w:szCs w:val="16"/>
                <w:lang w:val="ca-ES"/>
              </w:rPr>
              <w:t xml:space="preserve"> d</w:t>
            </w:r>
            <w:r w:rsidRPr="0068435E">
              <w:rPr>
                <w:rFonts w:cs="Calibri Light"/>
                <w:color w:val="1F3864"/>
                <w:sz w:val="16"/>
                <w:szCs w:val="16"/>
                <w:lang w:val="ca-ES"/>
              </w:rPr>
              <w:t>’</w:t>
            </w:r>
            <w:r w:rsidR="00A12FB9" w:rsidRPr="0068435E">
              <w:rPr>
                <w:rFonts w:cs="Calibri Light"/>
                <w:color w:val="1F3864"/>
                <w:sz w:val="16"/>
                <w:szCs w:val="16"/>
                <w:lang w:val="ca-ES"/>
              </w:rPr>
              <w:t>e</w:t>
            </w:r>
            <w:r w:rsidRPr="0068435E">
              <w:rPr>
                <w:rFonts w:cs="Calibri Light"/>
                <w:color w:val="1F3864"/>
                <w:sz w:val="16"/>
                <w:szCs w:val="16"/>
                <w:lang w:val="ca-ES"/>
              </w:rPr>
              <w:t>x</w:t>
            </w:r>
            <w:r w:rsidR="00A12FB9" w:rsidRPr="0068435E">
              <w:rPr>
                <w:rFonts w:cs="Calibri Light"/>
                <w:color w:val="1F3864"/>
                <w:sz w:val="16"/>
                <w:szCs w:val="16"/>
                <w:lang w:val="ca-ES"/>
              </w:rPr>
              <w:t>ecució</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tcPr>
          <w:p w14:paraId="639BD97A" w14:textId="77777777" w:rsidR="00A12FB9" w:rsidRPr="0068435E" w:rsidRDefault="00342976" w:rsidP="00342976">
            <w:pPr>
              <w:spacing w:after="0" w:line="276" w:lineRule="auto"/>
              <w:rPr>
                <w:rFonts w:cs="Calibri Light"/>
                <w:color w:val="1F3864"/>
                <w:sz w:val="16"/>
                <w:szCs w:val="16"/>
                <w:lang w:val="ca-ES"/>
              </w:rPr>
            </w:pPr>
            <w:r w:rsidRPr="0068435E">
              <w:rPr>
                <w:rFonts w:cs="Calibri Light"/>
                <w:color w:val="1F3864"/>
                <w:sz w:val="16"/>
                <w:szCs w:val="16"/>
                <w:lang w:val="ca-ES"/>
              </w:rPr>
              <w:t>Ús del</w:t>
            </w:r>
            <w:r w:rsidR="00A12FB9" w:rsidRPr="0068435E">
              <w:rPr>
                <w:rFonts w:cs="Calibri Light"/>
                <w:color w:val="1F3864"/>
                <w:sz w:val="16"/>
                <w:szCs w:val="16"/>
                <w:lang w:val="ca-ES"/>
              </w:rPr>
              <w:t>s recursos previstos</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tcPr>
          <w:p w14:paraId="34DBF7B9" w14:textId="77777777" w:rsidR="00A12FB9" w:rsidRPr="0068435E" w:rsidRDefault="00342976"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Adequació</w:t>
            </w:r>
            <w:r w:rsidR="00A12FB9" w:rsidRPr="0068435E">
              <w:rPr>
                <w:rFonts w:cs="Calibri Light"/>
                <w:color w:val="1F3864"/>
                <w:sz w:val="16"/>
                <w:szCs w:val="16"/>
                <w:lang w:val="ca-ES"/>
              </w:rPr>
              <w:t xml:space="preserve"> </w:t>
            </w:r>
            <w:r w:rsidRPr="0068435E">
              <w:rPr>
                <w:rFonts w:cs="Calibri Light"/>
                <w:color w:val="1F3864"/>
                <w:sz w:val="16"/>
                <w:szCs w:val="16"/>
                <w:lang w:val="ca-ES"/>
              </w:rPr>
              <w:t>metodològica</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tcPr>
          <w:p w14:paraId="2600DCDB" w14:textId="77777777" w:rsidR="00A12FB9" w:rsidRPr="0068435E" w:rsidRDefault="00342976" w:rsidP="00342976">
            <w:pPr>
              <w:spacing w:after="0" w:line="276" w:lineRule="auto"/>
              <w:jc w:val="center"/>
              <w:rPr>
                <w:rFonts w:cs="Calibri Light"/>
                <w:color w:val="1F3864"/>
                <w:sz w:val="16"/>
                <w:szCs w:val="16"/>
                <w:lang w:val="ca-ES"/>
              </w:rPr>
            </w:pPr>
            <w:r w:rsidRPr="0068435E">
              <w:rPr>
                <w:rFonts w:cs="Calibri Light"/>
                <w:color w:val="1F3864"/>
                <w:sz w:val="16"/>
                <w:szCs w:val="16"/>
                <w:lang w:val="ca-ES"/>
              </w:rPr>
              <w:t>Nivell</w:t>
            </w:r>
            <w:r w:rsidR="00A12FB9" w:rsidRPr="0068435E">
              <w:rPr>
                <w:rFonts w:cs="Calibri Light"/>
                <w:color w:val="1F3864"/>
                <w:sz w:val="16"/>
                <w:szCs w:val="16"/>
                <w:lang w:val="ca-ES"/>
              </w:rPr>
              <w:t xml:space="preserve"> d</w:t>
            </w:r>
            <w:r w:rsidRPr="0068435E">
              <w:rPr>
                <w:rFonts w:cs="Calibri Light"/>
                <w:color w:val="1F3864"/>
                <w:sz w:val="16"/>
                <w:szCs w:val="16"/>
                <w:lang w:val="ca-ES"/>
              </w:rPr>
              <w:t>’implicació</w:t>
            </w:r>
            <w:r w:rsidR="00A12FB9" w:rsidRPr="0068435E">
              <w:rPr>
                <w:rFonts w:cs="Calibri Light"/>
                <w:color w:val="1F3864"/>
                <w:sz w:val="16"/>
                <w:szCs w:val="16"/>
                <w:lang w:val="ca-ES"/>
              </w:rPr>
              <w:t xml:space="preserve"> de l</w:t>
            </w:r>
            <w:r w:rsidRPr="0068435E">
              <w:rPr>
                <w:rFonts w:cs="Calibri Light"/>
                <w:color w:val="1F3864"/>
                <w:sz w:val="16"/>
                <w:szCs w:val="16"/>
                <w:lang w:val="ca-ES"/>
              </w:rPr>
              <w:t>e</w:t>
            </w:r>
            <w:r w:rsidR="00A12FB9" w:rsidRPr="0068435E">
              <w:rPr>
                <w:rFonts w:cs="Calibri Light"/>
                <w:color w:val="1F3864"/>
                <w:sz w:val="16"/>
                <w:szCs w:val="16"/>
                <w:lang w:val="ca-ES"/>
              </w:rPr>
              <w:t xml:space="preserve">s </w:t>
            </w:r>
            <w:r w:rsidRPr="0068435E">
              <w:rPr>
                <w:rFonts w:cs="Calibri Light"/>
                <w:color w:val="1F3864"/>
                <w:sz w:val="16"/>
                <w:szCs w:val="16"/>
                <w:lang w:val="ca-ES"/>
              </w:rPr>
              <w:t>persones</w:t>
            </w:r>
            <w:r w:rsidR="00A12FB9" w:rsidRPr="0068435E">
              <w:rPr>
                <w:rFonts w:cs="Calibri Light"/>
                <w:color w:val="1F3864"/>
                <w:sz w:val="16"/>
                <w:szCs w:val="16"/>
                <w:lang w:val="ca-ES"/>
              </w:rPr>
              <w:t xml:space="preserve"> </w:t>
            </w:r>
            <w:r w:rsidRPr="0068435E">
              <w:rPr>
                <w:rFonts w:cs="Calibri Light"/>
                <w:color w:val="1F3864"/>
                <w:sz w:val="16"/>
                <w:szCs w:val="16"/>
                <w:lang w:val="ca-ES"/>
              </w:rPr>
              <w:t>aplicadores</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057B253F" w14:textId="77777777" w:rsidR="00A12FB9" w:rsidRPr="0068435E" w:rsidRDefault="00342976" w:rsidP="00342976">
            <w:pPr>
              <w:spacing w:after="0" w:line="276" w:lineRule="auto"/>
              <w:jc w:val="center"/>
              <w:rPr>
                <w:rFonts w:cs="Calibri Light"/>
                <w:color w:val="1F3864"/>
                <w:sz w:val="16"/>
                <w:szCs w:val="16"/>
                <w:lang w:val="ca-ES"/>
              </w:rPr>
            </w:pPr>
            <w:r w:rsidRPr="0068435E">
              <w:rPr>
                <w:rFonts w:cs="Calibri Light"/>
                <w:color w:val="1F3864"/>
                <w:sz w:val="16"/>
                <w:szCs w:val="16"/>
                <w:lang w:val="ca-ES"/>
              </w:rPr>
              <w:t>Nivell global de qualitat</w:t>
            </w:r>
            <w:r w:rsidR="00A12FB9" w:rsidRPr="0068435E">
              <w:rPr>
                <w:rFonts w:cs="Calibri Light"/>
                <w:color w:val="1F3864"/>
                <w:sz w:val="16"/>
                <w:szCs w:val="16"/>
                <w:lang w:val="ca-ES"/>
              </w:rPr>
              <w:t xml:space="preserve"> d</w:t>
            </w:r>
            <w:r w:rsidRPr="0068435E">
              <w:rPr>
                <w:rFonts w:cs="Calibri Light"/>
                <w:color w:val="1F3864"/>
                <w:sz w:val="16"/>
                <w:szCs w:val="16"/>
                <w:lang w:val="ca-ES"/>
              </w:rPr>
              <w:t>’</w:t>
            </w:r>
            <w:r w:rsidR="00A12FB9" w:rsidRPr="0068435E">
              <w:rPr>
                <w:rFonts w:cs="Calibri Light"/>
                <w:color w:val="1F3864"/>
                <w:sz w:val="16"/>
                <w:szCs w:val="16"/>
                <w:lang w:val="ca-ES"/>
              </w:rPr>
              <w:t>e</w:t>
            </w:r>
            <w:r w:rsidRPr="0068435E">
              <w:rPr>
                <w:rFonts w:cs="Calibri Light"/>
                <w:color w:val="1F3864"/>
                <w:sz w:val="16"/>
                <w:szCs w:val="16"/>
                <w:lang w:val="ca-ES"/>
              </w:rPr>
              <w:t>x</w:t>
            </w:r>
            <w:r w:rsidR="00A12FB9" w:rsidRPr="0068435E">
              <w:rPr>
                <w:rFonts w:cs="Calibri Light"/>
                <w:color w:val="1F3864"/>
                <w:sz w:val="16"/>
                <w:szCs w:val="16"/>
                <w:lang w:val="ca-ES"/>
              </w:rPr>
              <w:t xml:space="preserve">ecució </w:t>
            </w:r>
          </w:p>
        </w:tc>
      </w:tr>
      <w:tr w:rsidR="00A12FB9" w:rsidRPr="0068435E" w14:paraId="2D7C2584"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D62D461"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078B034E" w14:textId="77777777" w:rsidR="00A12FB9" w:rsidRPr="0068435E" w:rsidRDefault="00A12FB9" w:rsidP="0035277A">
            <w:pPr>
              <w:widowControl w:val="0"/>
              <w:pBdr>
                <w:left w:val="nil"/>
                <w:bottom w:val="nil"/>
                <w:right w:val="nil"/>
                <w:between w:val="nil"/>
              </w:pBdr>
              <w:spacing w:after="0" w:line="276" w:lineRule="auto"/>
              <w:jc w:val="center"/>
              <w:rPr>
                <w:rFonts w:cs="Calibri Light"/>
                <w:color w:val="1F3864"/>
                <w:sz w:val="16"/>
                <w:szCs w:val="16"/>
                <w:lang w:val="ca-ES"/>
              </w:rPr>
            </w:pP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76DB90EB"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5</w:t>
            </w: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446DE71A"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10</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23D4B9D"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15</w:t>
            </w: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2A4FFC0"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1C203047"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29DE7E4"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5</w:t>
            </w: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E1FE5D4"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C2A823A"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A6A9027"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20</w:t>
            </w: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AFCDB24"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D0ADF7A"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1830EAB"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1150DF2"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B5474F0"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20</w:t>
            </w: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7BF7B80B"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4648C29"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5</w:t>
            </w: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22F65FF9"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46BB2669"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15</w:t>
            </w: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7BB07BD"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1E379B7"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F2F2F2"/>
          </w:tcPr>
          <w:p w14:paraId="492506DD" w14:textId="77777777" w:rsidR="00A12FB9" w:rsidRPr="0068435E" w:rsidRDefault="00A12FB9" w:rsidP="0035277A">
            <w:pPr>
              <w:spacing w:after="0" w:line="276" w:lineRule="auto"/>
              <w:jc w:val="center"/>
              <w:rPr>
                <w:rFonts w:cs="Calibri Light"/>
                <w:color w:val="1F3864"/>
                <w:sz w:val="16"/>
                <w:szCs w:val="16"/>
                <w:lang w:val="ca-ES"/>
              </w:rPr>
            </w:pPr>
          </w:p>
        </w:tc>
      </w:tr>
      <w:tr w:rsidR="00A12FB9" w:rsidRPr="0068435E" w14:paraId="063A7793"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1CD0C16"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4EF42D0" w14:textId="77777777" w:rsidR="00A12FB9" w:rsidRPr="0068435E" w:rsidRDefault="00A12FB9" w:rsidP="00342976">
            <w:pPr>
              <w:spacing w:after="0" w:line="276" w:lineRule="auto"/>
              <w:jc w:val="center"/>
              <w:rPr>
                <w:rFonts w:cs="Calibri Light"/>
                <w:color w:val="1F3864"/>
                <w:sz w:val="16"/>
                <w:szCs w:val="16"/>
                <w:lang w:val="ca-ES"/>
              </w:rPr>
            </w:pPr>
            <w:r w:rsidRPr="0068435E">
              <w:rPr>
                <w:rFonts w:cs="Calibri Light"/>
                <w:color w:val="1F3864"/>
                <w:sz w:val="16"/>
                <w:szCs w:val="16"/>
                <w:lang w:val="ca-ES"/>
              </w:rPr>
              <w:t>Equip directi</w:t>
            </w:r>
            <w:r w:rsidR="00342976" w:rsidRPr="0068435E">
              <w:rPr>
                <w:rFonts w:cs="Calibri Light"/>
                <w:color w:val="1F3864"/>
                <w:sz w:val="16"/>
                <w:szCs w:val="16"/>
                <w:lang w:val="ca-ES"/>
              </w:rPr>
              <w:t>u</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7FD8715F" w14:textId="77777777" w:rsidR="00A12FB9" w:rsidRPr="0068435E"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6BDFDFC2"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1F9AE5E"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0F03A6D"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6930E822"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0E36DAB" w14:textId="77777777" w:rsidR="00A12FB9" w:rsidRPr="0068435E"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2D85219" w14:textId="77777777" w:rsidR="00A12FB9" w:rsidRPr="0068435E"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0CE19BC3" w14:textId="77777777" w:rsidR="00A12FB9" w:rsidRPr="0068435E"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3966B72" w14:textId="77777777" w:rsidR="00A12FB9" w:rsidRPr="0068435E"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3536548"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71AE1F2"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AE5B7AF"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955E093"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2C42424"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379CA55B"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ABF93C4" w14:textId="77777777" w:rsidR="00A12FB9" w:rsidRPr="0068435E"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71DCB018" w14:textId="77777777" w:rsidR="00A12FB9" w:rsidRPr="0068435E"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4B644A8D"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82C48EB"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2677290C" w14:textId="77777777" w:rsidR="00A12FB9" w:rsidRPr="0068435E"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249BF8C6" w14:textId="77777777" w:rsidR="00A12FB9" w:rsidRPr="0068435E" w:rsidRDefault="00A12FB9" w:rsidP="0035277A">
            <w:pPr>
              <w:spacing w:after="0" w:line="276" w:lineRule="auto"/>
              <w:jc w:val="center"/>
              <w:rPr>
                <w:rFonts w:cs="Calibri Light"/>
                <w:color w:val="1F3864"/>
                <w:sz w:val="16"/>
                <w:szCs w:val="16"/>
                <w:lang w:val="ca-ES"/>
              </w:rPr>
            </w:pPr>
          </w:p>
        </w:tc>
      </w:tr>
      <w:tr w:rsidR="00A12FB9" w:rsidRPr="0068435E" w14:paraId="799A85B7"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EF46479"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9CF4868"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Responsable</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3AB58C42" w14:textId="77777777" w:rsidR="00A12FB9" w:rsidRPr="0068435E"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4EA9BA15"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7332107B"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5D98A3F1"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0C86B8C"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0EDCC55" w14:textId="77777777" w:rsidR="00A12FB9" w:rsidRPr="0068435E"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3BBB8815" w14:textId="77777777" w:rsidR="00A12FB9" w:rsidRPr="0068435E"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55B91B0D" w14:textId="77777777" w:rsidR="00A12FB9" w:rsidRPr="0068435E"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810F0D1" w14:textId="77777777" w:rsidR="00A12FB9" w:rsidRPr="0068435E"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74E797DC"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5AF7EAE"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633CEB9"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4B1D477B"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5BE1F1D"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6AFAB436"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42C5D41" w14:textId="77777777" w:rsidR="00A12FB9" w:rsidRPr="0068435E"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D2E12B8" w14:textId="77777777" w:rsidR="00A12FB9" w:rsidRPr="0068435E"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308F224F"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E6D6F63"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7B969857" w14:textId="77777777" w:rsidR="00A12FB9" w:rsidRPr="0068435E"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0FE634FD" w14:textId="77777777" w:rsidR="00A12FB9" w:rsidRPr="0068435E" w:rsidRDefault="00A12FB9" w:rsidP="0035277A">
            <w:pPr>
              <w:spacing w:after="0" w:line="276" w:lineRule="auto"/>
              <w:jc w:val="center"/>
              <w:rPr>
                <w:rFonts w:cs="Calibri Light"/>
                <w:color w:val="1F3864"/>
                <w:sz w:val="16"/>
                <w:szCs w:val="16"/>
                <w:lang w:val="ca-ES"/>
              </w:rPr>
            </w:pPr>
          </w:p>
        </w:tc>
      </w:tr>
      <w:tr w:rsidR="00A12FB9" w:rsidRPr="0068435E" w14:paraId="07C7EEE2"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2A1F980"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C075206" w14:textId="77777777" w:rsidR="00A12FB9" w:rsidRPr="0068435E" w:rsidRDefault="00A12FB9" w:rsidP="00342976">
            <w:pPr>
              <w:spacing w:after="0" w:line="276" w:lineRule="auto"/>
              <w:jc w:val="center"/>
              <w:rPr>
                <w:rFonts w:cs="Calibri Light"/>
                <w:color w:val="1F3864"/>
                <w:sz w:val="16"/>
                <w:szCs w:val="16"/>
                <w:lang w:val="ca-ES"/>
              </w:rPr>
            </w:pPr>
            <w:r w:rsidRPr="0068435E">
              <w:rPr>
                <w:rFonts w:cs="Calibri Light"/>
                <w:color w:val="1F3864"/>
                <w:sz w:val="16"/>
                <w:szCs w:val="16"/>
                <w:lang w:val="ca-ES"/>
              </w:rPr>
              <w:t>Profes</w:t>
            </w:r>
            <w:r w:rsidR="00342976" w:rsidRPr="0068435E">
              <w:rPr>
                <w:rFonts w:cs="Calibri Light"/>
                <w:color w:val="1F3864"/>
                <w:sz w:val="16"/>
                <w:szCs w:val="16"/>
                <w:lang w:val="ca-ES"/>
              </w:rPr>
              <w:t>s</w:t>
            </w:r>
            <w:r w:rsidRPr="0068435E">
              <w:rPr>
                <w:rFonts w:cs="Calibri Light"/>
                <w:color w:val="1F3864"/>
                <w:sz w:val="16"/>
                <w:szCs w:val="16"/>
                <w:lang w:val="ca-ES"/>
              </w:rPr>
              <w:t>ora</w:t>
            </w:r>
            <w:r w:rsidR="00342976" w:rsidRPr="0068435E">
              <w:rPr>
                <w:rFonts w:cs="Calibri Light"/>
                <w:color w:val="1F3864"/>
                <w:sz w:val="16"/>
                <w:szCs w:val="16"/>
                <w:lang w:val="ca-ES"/>
              </w:rPr>
              <w:t>t</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300079F4" w14:textId="77777777" w:rsidR="00A12FB9" w:rsidRPr="0068435E"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299D8616"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491D2769"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F5CD9ED"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EF7FBD7"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40C982E" w14:textId="77777777" w:rsidR="00A12FB9" w:rsidRPr="0068435E"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15C78039" w14:textId="77777777" w:rsidR="00A12FB9" w:rsidRPr="0068435E"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527D639D" w14:textId="77777777" w:rsidR="00A12FB9" w:rsidRPr="0068435E"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5101B52C" w14:textId="77777777" w:rsidR="00A12FB9" w:rsidRPr="0068435E"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3C8EC45C"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326DC100"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A821549"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66FDCF4E"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BEE236D"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0CCC0888"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A990D24" w14:textId="77777777" w:rsidR="00A12FB9" w:rsidRPr="0068435E"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603CC4DB" w14:textId="77777777" w:rsidR="00A12FB9" w:rsidRPr="0068435E"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5BAD3425"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0C7D08AC"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37A31054" w14:textId="77777777" w:rsidR="00A12FB9" w:rsidRPr="0068435E"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7DC8C081" w14:textId="77777777" w:rsidR="00A12FB9" w:rsidRPr="0068435E" w:rsidRDefault="00A12FB9" w:rsidP="0035277A">
            <w:pPr>
              <w:spacing w:after="0" w:line="276" w:lineRule="auto"/>
              <w:jc w:val="center"/>
              <w:rPr>
                <w:rFonts w:cs="Calibri Light"/>
                <w:color w:val="1F3864"/>
                <w:sz w:val="16"/>
                <w:szCs w:val="16"/>
                <w:lang w:val="ca-ES"/>
              </w:rPr>
            </w:pPr>
          </w:p>
        </w:tc>
      </w:tr>
      <w:tr w:rsidR="00A12FB9" w:rsidRPr="0068435E" w14:paraId="1C822D2C"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477E574"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D2C2C1D"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Alumna</w:t>
            </w:r>
            <w:r w:rsidR="00342976" w:rsidRPr="0068435E">
              <w:rPr>
                <w:rFonts w:cs="Calibri Light"/>
                <w:color w:val="1F3864"/>
                <w:sz w:val="16"/>
                <w:szCs w:val="16"/>
                <w:lang w:val="ca-ES"/>
              </w:rPr>
              <w:t>t</w:t>
            </w: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3FD9042A" w14:textId="77777777" w:rsidR="00A12FB9" w:rsidRPr="0068435E"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052D4810"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62D3F89E"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2780AF0D"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46FC4A0D"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4DC2ECC6" w14:textId="77777777" w:rsidR="00A12FB9" w:rsidRPr="0068435E"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79796693" w14:textId="77777777" w:rsidR="00A12FB9" w:rsidRPr="0068435E"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47297C67" w14:textId="77777777" w:rsidR="00A12FB9" w:rsidRPr="0068435E"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048740F3" w14:textId="77777777" w:rsidR="00A12FB9" w:rsidRPr="0068435E"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51371A77"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32434A0"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2328BB07"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256AC6DA"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38AA98D6"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665A1408"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1049383" w14:textId="77777777" w:rsidR="00A12FB9" w:rsidRPr="0068435E"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D16AC41" w14:textId="77777777" w:rsidR="00A12FB9" w:rsidRPr="0068435E"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12A4EA11"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5A1EA135"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58717D39" w14:textId="77777777" w:rsidR="00A12FB9" w:rsidRPr="0068435E"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5338A720" w14:textId="77777777" w:rsidR="00A12FB9" w:rsidRPr="0068435E" w:rsidRDefault="00A12FB9" w:rsidP="0035277A">
            <w:pPr>
              <w:spacing w:after="0" w:line="276" w:lineRule="auto"/>
              <w:jc w:val="center"/>
              <w:rPr>
                <w:rFonts w:cs="Calibri Light"/>
                <w:color w:val="1F3864"/>
                <w:sz w:val="16"/>
                <w:szCs w:val="16"/>
                <w:lang w:val="ca-ES"/>
              </w:rPr>
            </w:pPr>
          </w:p>
        </w:tc>
      </w:tr>
      <w:tr w:rsidR="00A12FB9" w:rsidRPr="0068435E" w14:paraId="61DAA4D5" w14:textId="77777777" w:rsidTr="0035277A">
        <w:trPr>
          <w:trHeight w:val="96"/>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AEAF47F"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81B37BA" w14:textId="77777777" w:rsidR="00A12FB9" w:rsidRPr="0068435E" w:rsidRDefault="00A12FB9" w:rsidP="0035277A">
            <w:pPr>
              <w:spacing w:after="0" w:line="276" w:lineRule="auto"/>
              <w:jc w:val="center"/>
              <w:rPr>
                <w:rFonts w:cs="Calibri Light"/>
                <w:color w:val="1F3864"/>
                <w:sz w:val="16"/>
                <w:szCs w:val="16"/>
                <w:lang w:val="ca-ES"/>
              </w:rPr>
            </w:pPr>
          </w:p>
        </w:tc>
        <w:tc>
          <w:tcPr>
            <w:tcW w:w="350" w:type="dxa"/>
            <w:tcBorders>
              <w:top w:val="single" w:sz="4" w:space="0" w:color="ACB9CA"/>
              <w:left w:val="single" w:sz="4" w:space="0" w:color="ACB9CA"/>
              <w:bottom w:val="single" w:sz="4" w:space="0" w:color="ACB9CA"/>
              <w:right w:val="single" w:sz="4" w:space="0" w:color="ACB9CA"/>
            </w:tcBorders>
            <w:shd w:val="clear" w:color="auto" w:fill="auto"/>
          </w:tcPr>
          <w:p w14:paraId="2E500C74" w14:textId="77777777" w:rsidR="00A12FB9" w:rsidRPr="0068435E" w:rsidRDefault="00A12FB9" w:rsidP="0035277A">
            <w:pPr>
              <w:spacing w:after="0" w:line="276" w:lineRule="auto"/>
              <w:jc w:val="center"/>
              <w:rPr>
                <w:rFonts w:cs="Calibri Light"/>
                <w:color w:val="1F3864"/>
                <w:sz w:val="16"/>
                <w:szCs w:val="16"/>
                <w:lang w:val="ca-ES"/>
              </w:rPr>
            </w:pPr>
          </w:p>
        </w:tc>
        <w:tc>
          <w:tcPr>
            <w:tcW w:w="358" w:type="dxa"/>
            <w:tcBorders>
              <w:top w:val="single" w:sz="4" w:space="0" w:color="ACB9CA"/>
              <w:left w:val="single" w:sz="4" w:space="0" w:color="ACB9CA"/>
              <w:bottom w:val="single" w:sz="4" w:space="0" w:color="ACB9CA"/>
              <w:right w:val="single" w:sz="4" w:space="0" w:color="ACB9CA"/>
            </w:tcBorders>
            <w:shd w:val="clear" w:color="auto" w:fill="auto"/>
          </w:tcPr>
          <w:p w14:paraId="74CD1D1F"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1C5BEDD8"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tcPr>
          <w:p w14:paraId="02915484"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3B94F49"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6D846F5D" w14:textId="77777777" w:rsidR="00A12FB9" w:rsidRPr="0068435E" w:rsidRDefault="00A12FB9" w:rsidP="0035277A">
            <w:pPr>
              <w:spacing w:after="0" w:line="276"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tcPr>
          <w:p w14:paraId="62F015AF" w14:textId="77777777" w:rsidR="00A12FB9" w:rsidRPr="0068435E" w:rsidRDefault="00A12FB9" w:rsidP="0035277A">
            <w:pPr>
              <w:spacing w:after="0" w:line="276" w:lineRule="auto"/>
              <w:jc w:val="center"/>
              <w:rPr>
                <w:rFonts w:cs="Calibri Light"/>
                <w:color w:val="1F3864"/>
                <w:sz w:val="16"/>
                <w:szCs w:val="16"/>
                <w:lang w:val="ca-ES"/>
              </w:rPr>
            </w:pP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auto"/>
          </w:tcPr>
          <w:p w14:paraId="1B15DD1D" w14:textId="77777777" w:rsidR="00A12FB9" w:rsidRPr="0068435E" w:rsidRDefault="00A12FB9" w:rsidP="0035277A">
            <w:pPr>
              <w:spacing w:after="0" w:line="276" w:lineRule="auto"/>
              <w:jc w:val="center"/>
              <w:rPr>
                <w:rFonts w:cs="Calibri Light"/>
                <w:color w:val="1F3864"/>
                <w:sz w:val="16"/>
                <w:szCs w:val="16"/>
                <w:lang w:val="ca-ES"/>
              </w:rPr>
            </w:pP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auto"/>
          </w:tcPr>
          <w:p w14:paraId="6E681184" w14:textId="77777777" w:rsidR="00A12FB9" w:rsidRPr="0068435E" w:rsidRDefault="00A12FB9" w:rsidP="0035277A">
            <w:pPr>
              <w:spacing w:after="0" w:line="276"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tcPr>
          <w:p w14:paraId="230165FA"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CB33CA5"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17414610"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781DF2CB"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tcPr>
          <w:p w14:paraId="16788234"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tcPr>
          <w:p w14:paraId="57A6A0F0"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DF0CA62" w14:textId="77777777" w:rsidR="00A12FB9" w:rsidRPr="0068435E" w:rsidRDefault="00A12FB9" w:rsidP="0035277A">
            <w:pPr>
              <w:spacing w:after="0" w:line="276"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tcPr>
          <w:p w14:paraId="44BA3426" w14:textId="77777777" w:rsidR="00A12FB9" w:rsidRPr="0068435E" w:rsidRDefault="00A12FB9" w:rsidP="0035277A">
            <w:pPr>
              <w:spacing w:after="0" w:line="276"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tcPr>
          <w:p w14:paraId="175D53C2" w14:textId="77777777" w:rsidR="00A12FB9" w:rsidRPr="0068435E" w:rsidRDefault="00A12FB9" w:rsidP="0035277A">
            <w:pPr>
              <w:spacing w:after="0" w:line="276"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tcPr>
          <w:p w14:paraId="7DB1D1D4" w14:textId="77777777" w:rsidR="00A12FB9" w:rsidRPr="0068435E" w:rsidRDefault="00A12FB9" w:rsidP="0035277A">
            <w:pPr>
              <w:spacing w:after="0" w:line="276"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tcPr>
          <w:p w14:paraId="0841E4F5" w14:textId="77777777" w:rsidR="00A12FB9" w:rsidRPr="0068435E" w:rsidRDefault="00A12FB9" w:rsidP="0035277A">
            <w:pPr>
              <w:spacing w:after="0" w:line="276" w:lineRule="auto"/>
              <w:jc w:val="center"/>
              <w:rPr>
                <w:rFonts w:cs="Calibri Light"/>
                <w:color w:val="1F3864"/>
                <w:sz w:val="16"/>
                <w:szCs w:val="16"/>
                <w:lang w:val="ca-ES"/>
              </w:rPr>
            </w:pP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tcPr>
          <w:p w14:paraId="711A9A35" w14:textId="77777777" w:rsidR="00A12FB9" w:rsidRPr="0068435E" w:rsidRDefault="00A12FB9" w:rsidP="0035277A">
            <w:pPr>
              <w:spacing w:after="0" w:line="276" w:lineRule="auto"/>
              <w:jc w:val="center"/>
              <w:rPr>
                <w:rFonts w:cs="Calibri Light"/>
                <w:color w:val="1F3864"/>
                <w:sz w:val="16"/>
                <w:szCs w:val="16"/>
                <w:lang w:val="ca-ES"/>
              </w:rPr>
            </w:pPr>
          </w:p>
        </w:tc>
      </w:tr>
      <w:tr w:rsidR="00A12FB9" w:rsidRPr="0068435E" w14:paraId="0A5C360B" w14:textId="77777777" w:rsidTr="0035277A">
        <w:trPr>
          <w:trHeight w:val="23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EE333D4"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450F0646" w14:textId="77777777" w:rsidR="00A12FB9" w:rsidRPr="0068435E" w:rsidRDefault="00342976" w:rsidP="00342976">
            <w:pPr>
              <w:spacing w:after="0" w:line="276" w:lineRule="auto"/>
              <w:jc w:val="center"/>
              <w:rPr>
                <w:rFonts w:cs="Calibri Light"/>
                <w:color w:val="1F3864"/>
                <w:lang w:val="ca-ES"/>
              </w:rPr>
            </w:pPr>
            <w:r w:rsidRPr="0068435E">
              <w:rPr>
                <w:rFonts w:cs="Calibri Light"/>
                <w:color w:val="1F3864"/>
                <w:lang w:val="ca-ES"/>
              </w:rPr>
              <w:t>Grau</w:t>
            </w:r>
            <w:r w:rsidR="00A12FB9" w:rsidRPr="0068435E">
              <w:rPr>
                <w:rFonts w:cs="Calibri Light"/>
                <w:color w:val="1F3864"/>
                <w:lang w:val="ca-ES"/>
              </w:rPr>
              <w:t xml:space="preserve"> d</w:t>
            </w:r>
            <w:r w:rsidRPr="0068435E">
              <w:rPr>
                <w:rFonts w:cs="Calibri Light"/>
                <w:color w:val="1F3864"/>
                <w:lang w:val="ca-ES"/>
              </w:rPr>
              <w:t>’impacte</w:t>
            </w:r>
          </w:p>
        </w:tc>
        <w:tc>
          <w:tcPr>
            <w:tcW w:w="8471" w:type="dxa"/>
            <w:gridSpan w:val="34"/>
            <w:tcBorders>
              <w:top w:val="single" w:sz="4" w:space="0" w:color="ACB9CA"/>
              <w:left w:val="single" w:sz="4" w:space="0" w:color="ACB9CA"/>
              <w:bottom w:val="single" w:sz="4" w:space="0" w:color="ACB9CA"/>
              <w:right w:val="single" w:sz="4" w:space="0" w:color="ACB9CA"/>
            </w:tcBorders>
            <w:shd w:val="clear" w:color="auto" w:fill="DAEEF3"/>
          </w:tcPr>
          <w:p w14:paraId="0D268DB1" w14:textId="77777777" w:rsidR="00A12FB9" w:rsidRPr="0068435E" w:rsidRDefault="00A12FB9" w:rsidP="00342976">
            <w:pPr>
              <w:spacing w:after="0" w:line="276" w:lineRule="auto"/>
              <w:jc w:val="center"/>
              <w:rPr>
                <w:rFonts w:cs="Calibri Light"/>
                <w:color w:val="1F3864"/>
                <w:sz w:val="20"/>
                <w:szCs w:val="20"/>
                <w:lang w:val="ca-ES"/>
              </w:rPr>
            </w:pPr>
            <w:r w:rsidRPr="0068435E">
              <w:rPr>
                <w:rFonts w:cs="Calibri Light"/>
                <w:color w:val="1F3864"/>
                <w:sz w:val="24"/>
                <w:szCs w:val="24"/>
                <w:lang w:val="ca-ES"/>
              </w:rPr>
              <w:t xml:space="preserve">En base a rúbrica </w:t>
            </w:r>
            <w:r w:rsidRPr="0068435E">
              <w:rPr>
                <w:rFonts w:cs="Calibri Light"/>
                <w:color w:val="1F3864"/>
                <w:sz w:val="20"/>
                <w:szCs w:val="20"/>
                <w:lang w:val="ca-ES"/>
              </w:rPr>
              <w:t>(</w:t>
            </w:r>
            <w:r w:rsidR="00342976" w:rsidRPr="0068435E">
              <w:rPr>
                <w:rFonts w:cs="Calibri Light"/>
                <w:color w:val="1F3864"/>
                <w:sz w:val="20"/>
                <w:szCs w:val="20"/>
                <w:lang w:val="ca-ES"/>
              </w:rPr>
              <w:t>establert</w:t>
            </w:r>
            <w:r w:rsidR="00354F08" w:rsidRPr="0068435E">
              <w:rPr>
                <w:rFonts w:cs="Calibri Light"/>
                <w:color w:val="1F3864"/>
                <w:sz w:val="20"/>
                <w:szCs w:val="20"/>
                <w:lang w:val="ca-ES"/>
              </w:rPr>
              <w:t>a en el Cat</w:t>
            </w:r>
            <w:r w:rsidR="00342976" w:rsidRPr="0068435E">
              <w:rPr>
                <w:rFonts w:cs="Calibri Light"/>
                <w:color w:val="1F3864"/>
                <w:sz w:val="20"/>
                <w:szCs w:val="20"/>
                <w:lang w:val="ca-ES"/>
              </w:rPr>
              <w:t>à</w:t>
            </w:r>
            <w:r w:rsidR="00354F08" w:rsidRPr="0068435E">
              <w:rPr>
                <w:rFonts w:cs="Calibri Light"/>
                <w:color w:val="1F3864"/>
                <w:sz w:val="20"/>
                <w:szCs w:val="20"/>
                <w:lang w:val="ca-ES"/>
              </w:rPr>
              <w:t>l</w:t>
            </w:r>
            <w:r w:rsidR="00342976" w:rsidRPr="0068435E">
              <w:rPr>
                <w:rFonts w:cs="Calibri Light"/>
                <w:color w:val="1F3864"/>
                <w:sz w:val="20"/>
                <w:szCs w:val="20"/>
                <w:lang w:val="ca-ES"/>
              </w:rPr>
              <w:t>e</w:t>
            </w:r>
            <w:r w:rsidR="00354F08" w:rsidRPr="0068435E">
              <w:rPr>
                <w:rFonts w:cs="Calibri Light"/>
                <w:color w:val="1F3864"/>
                <w:sz w:val="20"/>
                <w:szCs w:val="20"/>
                <w:lang w:val="ca-ES"/>
              </w:rPr>
              <w:t>g d</w:t>
            </w:r>
            <w:r w:rsidR="00342976" w:rsidRPr="0068435E">
              <w:rPr>
                <w:rFonts w:cs="Calibri Light"/>
                <w:color w:val="1F3864"/>
                <w:sz w:val="20"/>
                <w:szCs w:val="20"/>
                <w:lang w:val="ca-ES"/>
              </w:rPr>
              <w:t>’</w:t>
            </w:r>
            <w:r w:rsidR="00354F08" w:rsidRPr="0068435E">
              <w:rPr>
                <w:rFonts w:cs="Calibri Light"/>
                <w:color w:val="1F3864"/>
                <w:sz w:val="20"/>
                <w:szCs w:val="20"/>
                <w:lang w:val="ca-ES"/>
              </w:rPr>
              <w:t>AP</w:t>
            </w:r>
            <w:r w:rsidRPr="0068435E">
              <w:rPr>
                <w:rFonts w:cs="Calibri Light"/>
                <w:color w:val="1F3864"/>
                <w:sz w:val="20"/>
                <w:szCs w:val="20"/>
                <w:lang w:val="ca-ES"/>
              </w:rPr>
              <w:t xml:space="preserve">) </w:t>
            </w:r>
          </w:p>
        </w:tc>
      </w:tr>
      <w:tr w:rsidR="00A12FB9" w:rsidRPr="0068435E" w14:paraId="3339CFB1" w14:textId="77777777" w:rsidTr="0035277A">
        <w:trPr>
          <w:trHeight w:val="231"/>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D6BC734"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24"/>
                <w:szCs w:val="24"/>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4A104AC"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24"/>
                <w:szCs w:val="24"/>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4018C83E"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0%</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vAlign w:val="center"/>
          </w:tcPr>
          <w:p w14:paraId="35579432"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25%</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292DB4B9"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50%</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5D8D2F8D"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75%</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0B7AE7F6"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100%</w:t>
            </w:r>
          </w:p>
        </w:tc>
      </w:tr>
      <w:tr w:rsidR="00A12FB9" w:rsidRPr="0068435E" w14:paraId="21677357" w14:textId="77777777" w:rsidTr="0035277A">
        <w:trPr>
          <w:trHeight w:val="2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14B4F84"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AABDC09"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723"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53AB492B" w14:textId="77777777" w:rsidR="00A12FB9" w:rsidRPr="0068435E" w:rsidRDefault="00A12FB9" w:rsidP="00342976">
            <w:pPr>
              <w:spacing w:after="0" w:line="276" w:lineRule="auto"/>
              <w:jc w:val="center"/>
              <w:rPr>
                <w:rFonts w:cs="Calibri Light"/>
                <w:color w:val="1F3864"/>
                <w:sz w:val="16"/>
                <w:szCs w:val="16"/>
                <w:lang w:val="ca-ES"/>
              </w:rPr>
            </w:pPr>
            <w:r w:rsidRPr="0068435E">
              <w:rPr>
                <w:rFonts w:cs="Calibri Light"/>
                <w:color w:val="1F3864"/>
                <w:sz w:val="16"/>
                <w:szCs w:val="16"/>
                <w:lang w:val="ca-ES"/>
              </w:rPr>
              <w:t>S</w:t>
            </w:r>
            <w:r w:rsidR="00342976" w:rsidRPr="0068435E">
              <w:rPr>
                <w:rFonts w:cs="Calibri Light"/>
                <w:color w:val="1F3864"/>
                <w:sz w:val="16"/>
                <w:szCs w:val="16"/>
                <w:lang w:val="ca-ES"/>
              </w:rPr>
              <w:t>e</w:t>
            </w:r>
            <w:r w:rsidRPr="0068435E">
              <w:rPr>
                <w:rFonts w:cs="Calibri Light"/>
                <w:color w:val="1F3864"/>
                <w:sz w:val="16"/>
                <w:szCs w:val="16"/>
                <w:lang w:val="ca-ES"/>
              </w:rPr>
              <w:t>n</w:t>
            </w:r>
            <w:r w:rsidR="00342976" w:rsidRPr="0068435E">
              <w:rPr>
                <w:rFonts w:cs="Calibri Light"/>
                <w:color w:val="1F3864"/>
                <w:sz w:val="16"/>
                <w:szCs w:val="16"/>
                <w:lang w:val="ca-ES"/>
              </w:rPr>
              <w:t>se</w:t>
            </w:r>
            <w:r w:rsidRPr="0068435E">
              <w:rPr>
                <w:rFonts w:cs="Calibri Light"/>
                <w:color w:val="1F3864"/>
                <w:sz w:val="16"/>
                <w:szCs w:val="16"/>
                <w:lang w:val="ca-ES"/>
              </w:rPr>
              <w:t xml:space="preserve"> </w:t>
            </w:r>
            <w:r w:rsidR="00342976" w:rsidRPr="0068435E">
              <w:rPr>
                <w:rFonts w:cs="Calibri Light"/>
                <w:color w:val="1F3864"/>
                <w:sz w:val="16"/>
                <w:szCs w:val="16"/>
                <w:lang w:val="ca-ES"/>
              </w:rPr>
              <w:t>evidències</w:t>
            </w:r>
            <w:r w:rsidRPr="0068435E">
              <w:rPr>
                <w:rFonts w:cs="Calibri Light"/>
                <w:color w:val="1F3864"/>
                <w:sz w:val="16"/>
                <w:szCs w:val="16"/>
                <w:lang w:val="ca-ES"/>
              </w:rPr>
              <w:t xml:space="preserve"> o </w:t>
            </w:r>
            <w:r w:rsidR="00342976" w:rsidRPr="0068435E">
              <w:rPr>
                <w:rFonts w:cs="Calibri Light"/>
                <w:color w:val="1F3864"/>
                <w:sz w:val="16"/>
                <w:szCs w:val="16"/>
                <w:lang w:val="ca-ES"/>
              </w:rPr>
              <w:t>anecdòtiques</w:t>
            </w:r>
          </w:p>
        </w:tc>
        <w:tc>
          <w:tcPr>
            <w:tcW w:w="1699" w:type="dxa"/>
            <w:gridSpan w:val="8"/>
            <w:tcBorders>
              <w:top w:val="single" w:sz="4" w:space="0" w:color="ACB9CA"/>
              <w:left w:val="single" w:sz="4" w:space="0" w:color="ACB9CA"/>
              <w:bottom w:val="single" w:sz="4" w:space="0" w:color="ACB9CA"/>
              <w:right w:val="single" w:sz="4" w:space="0" w:color="ACB9CA"/>
            </w:tcBorders>
            <w:shd w:val="clear" w:color="auto" w:fill="auto"/>
            <w:vAlign w:val="center"/>
          </w:tcPr>
          <w:p w14:paraId="58149F0A"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A</w:t>
            </w:r>
            <w:r w:rsidR="00342976" w:rsidRPr="0068435E">
              <w:rPr>
                <w:rFonts w:cs="Calibri Light"/>
                <w:color w:val="1F3864"/>
                <w:sz w:val="16"/>
                <w:szCs w:val="16"/>
                <w:lang w:val="ca-ES"/>
              </w:rPr>
              <w:t>lguna evidè</w:t>
            </w:r>
            <w:r w:rsidRPr="0068435E">
              <w:rPr>
                <w:rFonts w:cs="Calibri Light"/>
                <w:color w:val="1F3864"/>
                <w:sz w:val="16"/>
                <w:szCs w:val="16"/>
                <w:lang w:val="ca-ES"/>
              </w:rPr>
              <w:t>ncia</w:t>
            </w:r>
          </w:p>
        </w:tc>
        <w:tc>
          <w:tcPr>
            <w:tcW w:w="1697"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266B422D" w14:textId="77777777" w:rsidR="00A12FB9" w:rsidRPr="0068435E" w:rsidRDefault="00342976"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Evidències</w:t>
            </w:r>
          </w:p>
        </w:tc>
        <w:tc>
          <w:tcPr>
            <w:tcW w:w="1695" w:type="dxa"/>
            <w:gridSpan w:val="7"/>
            <w:tcBorders>
              <w:top w:val="single" w:sz="4" w:space="0" w:color="ACB9CA"/>
              <w:left w:val="single" w:sz="4" w:space="0" w:color="ACB9CA"/>
              <w:bottom w:val="single" w:sz="4" w:space="0" w:color="ACB9CA"/>
              <w:right w:val="single" w:sz="4" w:space="0" w:color="ACB9CA"/>
            </w:tcBorders>
            <w:shd w:val="clear" w:color="auto" w:fill="auto"/>
            <w:vAlign w:val="center"/>
          </w:tcPr>
          <w:p w14:paraId="611CAB61" w14:textId="77777777" w:rsidR="00A12FB9" w:rsidRPr="0068435E" w:rsidRDefault="00342976"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Evidències</w:t>
            </w:r>
            <w:r w:rsidR="00A12FB9" w:rsidRPr="0068435E">
              <w:rPr>
                <w:rFonts w:cs="Calibri Light"/>
                <w:color w:val="1F3864"/>
                <w:sz w:val="16"/>
                <w:szCs w:val="16"/>
                <w:lang w:val="ca-ES"/>
              </w:rPr>
              <w:t xml:space="preserve"> </w:t>
            </w:r>
            <w:r w:rsidRPr="0068435E">
              <w:rPr>
                <w:rFonts w:cs="Calibri Light"/>
                <w:color w:val="1F3864"/>
                <w:sz w:val="16"/>
                <w:szCs w:val="16"/>
                <w:lang w:val="ca-ES"/>
              </w:rPr>
              <w:t>clares</w:t>
            </w:r>
          </w:p>
        </w:tc>
        <w:tc>
          <w:tcPr>
            <w:tcW w:w="1657" w:type="dxa"/>
            <w:gridSpan w:val="6"/>
            <w:tcBorders>
              <w:top w:val="single" w:sz="4" w:space="0" w:color="ACB9CA"/>
              <w:left w:val="single" w:sz="4" w:space="0" w:color="ACB9CA"/>
              <w:bottom w:val="single" w:sz="4" w:space="0" w:color="ACB9CA"/>
              <w:right w:val="single" w:sz="4" w:space="0" w:color="ACB9CA"/>
            </w:tcBorders>
            <w:shd w:val="clear" w:color="auto" w:fill="auto"/>
            <w:vAlign w:val="center"/>
          </w:tcPr>
          <w:p w14:paraId="525F5B3A" w14:textId="77777777" w:rsidR="00A12FB9" w:rsidRPr="0068435E" w:rsidRDefault="00342976"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Evidè</w:t>
            </w:r>
            <w:r w:rsidR="00A12FB9" w:rsidRPr="0068435E">
              <w:rPr>
                <w:rFonts w:cs="Calibri Light"/>
                <w:color w:val="1F3864"/>
                <w:sz w:val="16"/>
                <w:szCs w:val="16"/>
                <w:lang w:val="ca-ES"/>
              </w:rPr>
              <w:t>ncia total</w:t>
            </w:r>
          </w:p>
        </w:tc>
      </w:tr>
      <w:tr w:rsidR="00A12FB9" w:rsidRPr="0068435E" w14:paraId="76547F23" w14:textId="77777777" w:rsidTr="0035277A">
        <w:trPr>
          <w:trHeight w:val="2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F82752B"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CA203BD"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1EEB5C65" w14:textId="77777777" w:rsidR="00A12FB9" w:rsidRPr="0068435E" w:rsidRDefault="00A12FB9" w:rsidP="0035277A">
            <w:pPr>
              <w:spacing w:after="0" w:line="276"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322F001"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0</w:t>
            </w:r>
          </w:p>
        </w:tc>
        <w:tc>
          <w:tcPr>
            <w:tcW w:w="33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4C3CC76"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5</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0FA5DB3D"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2E3969C"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15</w:t>
            </w:r>
          </w:p>
        </w:tc>
        <w:tc>
          <w:tcPr>
            <w:tcW w:w="31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4BC2F5A"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20</w:t>
            </w:r>
          </w:p>
        </w:tc>
        <w:tc>
          <w:tcPr>
            <w:tcW w:w="353"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3944935F"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25</w:t>
            </w:r>
          </w:p>
        </w:tc>
        <w:tc>
          <w:tcPr>
            <w:tcW w:w="347" w:type="dxa"/>
            <w:gridSpan w:val="3"/>
            <w:tcBorders>
              <w:top w:val="single" w:sz="4" w:space="0" w:color="ACB9CA"/>
              <w:left w:val="single" w:sz="4" w:space="0" w:color="ACB9CA"/>
              <w:bottom w:val="single" w:sz="4" w:space="0" w:color="ACB9CA"/>
              <w:right w:val="single" w:sz="4" w:space="0" w:color="ACB9CA"/>
            </w:tcBorders>
            <w:shd w:val="clear" w:color="auto" w:fill="FFFFCC"/>
            <w:vAlign w:val="center"/>
          </w:tcPr>
          <w:p w14:paraId="60DA3216"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30</w:t>
            </w:r>
          </w:p>
        </w:tc>
        <w:tc>
          <w:tcPr>
            <w:tcW w:w="34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91C6846"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35</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E96C845"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40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DED4AF3"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45</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2EC8893D"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50</w:t>
            </w: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658417D4"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55</w:t>
            </w:r>
          </w:p>
        </w:tc>
        <w:tc>
          <w:tcPr>
            <w:tcW w:w="34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F48C20F"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60</w:t>
            </w:r>
          </w:p>
        </w:tc>
        <w:tc>
          <w:tcPr>
            <w:tcW w:w="339"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FC84AF2"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65</w:t>
            </w:r>
          </w:p>
        </w:tc>
        <w:tc>
          <w:tcPr>
            <w:tcW w:w="325"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43D8313"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70</w:t>
            </w: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481C4B99"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75</w:t>
            </w:r>
          </w:p>
        </w:tc>
        <w:tc>
          <w:tcPr>
            <w:tcW w:w="339"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0AAF667E"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80</w:t>
            </w: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663C344E"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85</w:t>
            </w:r>
          </w:p>
        </w:tc>
        <w:tc>
          <w:tcPr>
            <w:tcW w:w="337"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2850DD93"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90</w:t>
            </w:r>
          </w:p>
        </w:tc>
        <w:tc>
          <w:tcPr>
            <w:tcW w:w="339" w:type="dxa"/>
            <w:tcBorders>
              <w:top w:val="single" w:sz="4" w:space="0" w:color="ACB9CA"/>
              <w:left w:val="single" w:sz="4" w:space="0" w:color="ACB9CA"/>
              <w:bottom w:val="single" w:sz="4" w:space="0" w:color="ACB9CA"/>
              <w:right w:val="single" w:sz="4" w:space="0" w:color="ACB9CA"/>
            </w:tcBorders>
            <w:shd w:val="clear" w:color="auto" w:fill="C2D69B"/>
            <w:vAlign w:val="center"/>
          </w:tcPr>
          <w:p w14:paraId="162A771E"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95</w:t>
            </w:r>
          </w:p>
        </w:tc>
        <w:tc>
          <w:tcPr>
            <w:tcW w:w="339" w:type="dxa"/>
            <w:tcBorders>
              <w:top w:val="single" w:sz="4" w:space="0" w:color="ACB9CA"/>
              <w:left w:val="single" w:sz="4" w:space="0" w:color="ACB9CA"/>
              <w:bottom w:val="single" w:sz="4" w:space="0" w:color="ACB9CA"/>
              <w:right w:val="single" w:sz="4" w:space="0" w:color="ACB9CA"/>
            </w:tcBorders>
            <w:shd w:val="clear" w:color="auto" w:fill="C2D69B"/>
            <w:vAlign w:val="center"/>
          </w:tcPr>
          <w:p w14:paraId="02B72823"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100</w:t>
            </w:r>
          </w:p>
        </w:tc>
        <w:tc>
          <w:tcPr>
            <w:tcW w:w="642" w:type="dxa"/>
            <w:gridSpan w:val="3"/>
            <w:tcBorders>
              <w:top w:val="single" w:sz="4" w:space="0" w:color="ACB9CA"/>
              <w:left w:val="single" w:sz="4" w:space="0" w:color="ACB9CA"/>
              <w:bottom w:val="single" w:sz="4" w:space="0" w:color="ACB9CA"/>
              <w:right w:val="single" w:sz="4" w:space="0" w:color="ACB9CA"/>
            </w:tcBorders>
            <w:shd w:val="clear" w:color="auto" w:fill="auto"/>
            <w:vAlign w:val="center"/>
          </w:tcPr>
          <w:p w14:paraId="1CEF4BAA" w14:textId="77777777" w:rsidR="00A12FB9" w:rsidRPr="0068435E" w:rsidRDefault="00A12FB9" w:rsidP="0035277A">
            <w:pPr>
              <w:spacing w:after="0" w:line="276" w:lineRule="auto"/>
              <w:jc w:val="center"/>
              <w:rPr>
                <w:rFonts w:cs="Calibri Light"/>
                <w:color w:val="1F3864"/>
                <w:sz w:val="16"/>
                <w:szCs w:val="16"/>
                <w:lang w:val="ca-ES"/>
              </w:rPr>
            </w:pPr>
            <w:r w:rsidRPr="0068435E">
              <w:rPr>
                <w:rFonts w:cs="Calibri Light"/>
                <w:color w:val="1F3864"/>
                <w:sz w:val="16"/>
                <w:szCs w:val="16"/>
                <w:lang w:val="ca-ES"/>
              </w:rPr>
              <w:t>Global</w:t>
            </w:r>
          </w:p>
        </w:tc>
      </w:tr>
      <w:tr w:rsidR="00A12FB9" w:rsidRPr="0068435E" w14:paraId="08FCA294" w14:textId="77777777" w:rsidTr="0035277A">
        <w:trPr>
          <w:trHeight w:val="280"/>
        </w:trPr>
        <w:tc>
          <w:tcPr>
            <w:tcW w:w="333"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7EFE50A" w14:textId="77777777" w:rsidR="00A12FB9" w:rsidRPr="0068435E" w:rsidRDefault="00A12FB9" w:rsidP="0035277A">
            <w:pPr>
              <w:widowControl w:val="0"/>
              <w:pBdr>
                <w:top w:val="nil"/>
                <w:left w:val="nil"/>
                <w:bottom w:val="nil"/>
                <w:right w:val="nil"/>
                <w:between w:val="nil"/>
              </w:pBdr>
              <w:spacing w:after="0" w:line="276" w:lineRule="auto"/>
              <w:rPr>
                <w:rFonts w:cs="Calibri Light"/>
                <w:color w:val="1F3864"/>
                <w:sz w:val="16"/>
                <w:szCs w:val="16"/>
                <w:lang w:val="ca-ES"/>
              </w:rPr>
            </w:pPr>
          </w:p>
        </w:tc>
        <w:tc>
          <w:tcPr>
            <w:tcW w:w="1109"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44D1216F" w14:textId="77777777" w:rsidR="00A12FB9" w:rsidRPr="0068435E" w:rsidRDefault="00A12FB9" w:rsidP="0035277A">
            <w:pPr>
              <w:widowControl w:val="0"/>
              <w:pBdr>
                <w:left w:val="nil"/>
                <w:bottom w:val="nil"/>
                <w:right w:val="nil"/>
                <w:between w:val="nil"/>
              </w:pBdr>
              <w:spacing w:after="0" w:line="276" w:lineRule="auto"/>
              <w:rPr>
                <w:rFonts w:cs="Calibri Light"/>
                <w:color w:val="1F3864"/>
                <w:sz w:val="16"/>
                <w:szCs w:val="16"/>
                <w:lang w:val="ca-ES"/>
              </w:rPr>
            </w:pPr>
          </w:p>
        </w:tc>
        <w:tc>
          <w:tcPr>
            <w:tcW w:w="708" w:type="dxa"/>
            <w:gridSpan w:val="2"/>
            <w:tcBorders>
              <w:top w:val="single" w:sz="4" w:space="0" w:color="ACB9CA"/>
              <w:left w:val="single" w:sz="4" w:space="0" w:color="ACB9CA"/>
              <w:bottom w:val="single" w:sz="4" w:space="0" w:color="ACB9CA"/>
              <w:right w:val="single" w:sz="4" w:space="0" w:color="ACB9CA"/>
            </w:tcBorders>
            <w:shd w:val="clear" w:color="auto" w:fill="F2F2F2"/>
            <w:vAlign w:val="center"/>
          </w:tcPr>
          <w:p w14:paraId="49023384" w14:textId="77777777" w:rsidR="00A12FB9" w:rsidRPr="0068435E" w:rsidRDefault="00A15566" w:rsidP="0035277A">
            <w:pPr>
              <w:spacing w:after="0" w:line="240" w:lineRule="auto"/>
              <w:jc w:val="both"/>
              <w:rPr>
                <w:rFonts w:cs="Calibri Light"/>
                <w:color w:val="1F3864"/>
                <w:sz w:val="16"/>
                <w:szCs w:val="16"/>
                <w:lang w:val="ca-ES"/>
              </w:rPr>
            </w:pPr>
            <w:r w:rsidRPr="0068435E">
              <w:rPr>
                <w:rFonts w:cs="Calibri Light"/>
                <w:color w:val="1F3864"/>
                <w:sz w:val="16"/>
                <w:szCs w:val="16"/>
                <w:lang w:val="ca-ES"/>
              </w:rPr>
              <w:t>Global (1)</w:t>
            </w:r>
          </w:p>
        </w:tc>
        <w:tc>
          <w:tcPr>
            <w:tcW w:w="337"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517F98F" w14:textId="77777777" w:rsidR="00A12FB9" w:rsidRPr="0068435E" w:rsidRDefault="00A12FB9" w:rsidP="0035277A">
            <w:pPr>
              <w:spacing w:after="0" w:line="240"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4223B45" w14:textId="77777777" w:rsidR="00A12FB9" w:rsidRPr="0068435E" w:rsidRDefault="00A12FB9" w:rsidP="0035277A">
            <w:pPr>
              <w:spacing w:after="0" w:line="240"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539CD7A1" w14:textId="77777777" w:rsidR="00A12FB9" w:rsidRPr="0068435E"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A9A2604" w14:textId="77777777" w:rsidR="00A12FB9" w:rsidRPr="0068435E" w:rsidRDefault="00A12FB9" w:rsidP="0035277A">
            <w:pPr>
              <w:spacing w:after="0" w:line="240" w:lineRule="auto"/>
              <w:jc w:val="center"/>
              <w:rPr>
                <w:rFonts w:cs="Calibri Light"/>
                <w:color w:val="1F3864"/>
                <w:sz w:val="16"/>
                <w:szCs w:val="16"/>
                <w:lang w:val="ca-ES"/>
              </w:rPr>
            </w:pPr>
          </w:p>
        </w:tc>
        <w:tc>
          <w:tcPr>
            <w:tcW w:w="31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DD220FA" w14:textId="77777777" w:rsidR="00A12FB9" w:rsidRPr="0068435E" w:rsidRDefault="00A12FB9" w:rsidP="0035277A">
            <w:pPr>
              <w:spacing w:after="0" w:line="240" w:lineRule="auto"/>
              <w:jc w:val="center"/>
              <w:rPr>
                <w:rFonts w:cs="Calibri Light"/>
                <w:color w:val="1F3864"/>
                <w:sz w:val="16"/>
                <w:szCs w:val="16"/>
                <w:lang w:val="ca-ES"/>
              </w:rPr>
            </w:pPr>
          </w:p>
        </w:tc>
        <w:tc>
          <w:tcPr>
            <w:tcW w:w="359" w:type="dxa"/>
            <w:gridSpan w:val="3"/>
            <w:tcBorders>
              <w:top w:val="single" w:sz="4" w:space="0" w:color="ACB9CA"/>
              <w:left w:val="single" w:sz="4" w:space="0" w:color="ACB9CA"/>
              <w:bottom w:val="single" w:sz="4" w:space="0" w:color="ACB9CA"/>
              <w:right w:val="single" w:sz="4" w:space="0" w:color="ACB9CA"/>
            </w:tcBorders>
            <w:shd w:val="clear" w:color="auto" w:fill="auto"/>
            <w:vAlign w:val="center"/>
          </w:tcPr>
          <w:p w14:paraId="7B186A81" w14:textId="77777777" w:rsidR="00A12FB9" w:rsidRPr="0068435E" w:rsidRDefault="00A12FB9" w:rsidP="0035277A">
            <w:pPr>
              <w:spacing w:after="0" w:line="240"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4F24943C" w14:textId="77777777" w:rsidR="00A12FB9" w:rsidRPr="0068435E" w:rsidRDefault="00A12FB9" w:rsidP="0035277A">
            <w:pPr>
              <w:spacing w:after="0" w:line="240" w:lineRule="auto"/>
              <w:jc w:val="center"/>
              <w:rPr>
                <w:rFonts w:cs="Calibri Light"/>
                <w:color w:val="1F3864"/>
                <w:sz w:val="16"/>
                <w:szCs w:val="16"/>
                <w:lang w:val="ca-ES"/>
              </w:rPr>
            </w:pPr>
          </w:p>
        </w:tc>
        <w:tc>
          <w:tcPr>
            <w:tcW w:w="34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AD9664E" w14:textId="77777777" w:rsidR="00A12FB9" w:rsidRPr="0068435E"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6BF7610E" w14:textId="77777777" w:rsidR="00A12FB9" w:rsidRPr="0068435E"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25DC539F" w14:textId="77777777" w:rsidR="00A12FB9" w:rsidRPr="0068435E" w:rsidRDefault="00A12FB9" w:rsidP="0035277A">
            <w:pPr>
              <w:spacing w:after="0" w:line="240"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63E83F18" w14:textId="77777777" w:rsidR="00A12FB9" w:rsidRPr="0068435E" w:rsidRDefault="00A12FB9" w:rsidP="0035277A">
            <w:pPr>
              <w:spacing w:after="0" w:line="240" w:lineRule="auto"/>
              <w:jc w:val="center"/>
              <w:rPr>
                <w:rFonts w:cs="Calibri Light"/>
                <w:color w:val="1F3864"/>
                <w:sz w:val="16"/>
                <w:szCs w:val="16"/>
                <w:lang w:val="ca-ES"/>
              </w:rPr>
            </w:pPr>
          </w:p>
        </w:tc>
        <w:tc>
          <w:tcPr>
            <w:tcW w:w="339"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6FBAD364" w14:textId="77777777" w:rsidR="00A12FB9" w:rsidRPr="0068435E" w:rsidRDefault="00A12FB9" w:rsidP="0035277A">
            <w:pPr>
              <w:spacing w:after="0" w:line="240" w:lineRule="auto"/>
              <w:jc w:val="center"/>
              <w:rPr>
                <w:rFonts w:cs="Calibri Light"/>
                <w:color w:val="1F3864"/>
                <w:sz w:val="16"/>
                <w:szCs w:val="16"/>
                <w:lang w:val="ca-ES"/>
              </w:rPr>
            </w:pPr>
          </w:p>
        </w:tc>
        <w:tc>
          <w:tcPr>
            <w:tcW w:w="341" w:type="dxa"/>
            <w:tcBorders>
              <w:top w:val="single" w:sz="4" w:space="0" w:color="ACB9CA"/>
              <w:left w:val="single" w:sz="4" w:space="0" w:color="ACB9CA"/>
              <w:bottom w:val="single" w:sz="4" w:space="0" w:color="ACB9CA"/>
              <w:right w:val="single" w:sz="4" w:space="0" w:color="ACB9CA"/>
            </w:tcBorders>
            <w:shd w:val="clear" w:color="auto" w:fill="auto"/>
            <w:vAlign w:val="center"/>
          </w:tcPr>
          <w:p w14:paraId="5DC4596E" w14:textId="77777777" w:rsidR="00A12FB9" w:rsidRPr="0068435E"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71E9947C" w14:textId="77777777" w:rsidR="00A12FB9" w:rsidRPr="0068435E" w:rsidRDefault="00A12FB9" w:rsidP="0035277A">
            <w:pPr>
              <w:spacing w:after="0" w:line="240" w:lineRule="auto"/>
              <w:jc w:val="center"/>
              <w:rPr>
                <w:rFonts w:cs="Calibri Light"/>
                <w:color w:val="1F3864"/>
                <w:sz w:val="16"/>
                <w:szCs w:val="16"/>
                <w:lang w:val="ca-ES"/>
              </w:rPr>
            </w:pPr>
          </w:p>
        </w:tc>
        <w:tc>
          <w:tcPr>
            <w:tcW w:w="325" w:type="dxa"/>
            <w:tcBorders>
              <w:top w:val="single" w:sz="4" w:space="0" w:color="ACB9CA"/>
              <w:left w:val="single" w:sz="4" w:space="0" w:color="ACB9CA"/>
              <w:bottom w:val="single" w:sz="4" w:space="0" w:color="ACB9CA"/>
              <w:right w:val="single" w:sz="4" w:space="0" w:color="ACB9CA"/>
            </w:tcBorders>
            <w:shd w:val="clear" w:color="auto" w:fill="auto"/>
            <w:vAlign w:val="center"/>
          </w:tcPr>
          <w:p w14:paraId="1413D853" w14:textId="77777777" w:rsidR="00A12FB9" w:rsidRPr="0068435E" w:rsidRDefault="00A12FB9" w:rsidP="0035277A">
            <w:pPr>
              <w:spacing w:after="0" w:line="240" w:lineRule="auto"/>
              <w:jc w:val="center"/>
              <w:rPr>
                <w:rFonts w:cs="Calibri Light"/>
                <w:color w:val="1F3864"/>
                <w:sz w:val="16"/>
                <w:szCs w:val="16"/>
                <w:lang w:val="ca-ES"/>
              </w:rPr>
            </w:pPr>
          </w:p>
        </w:tc>
        <w:tc>
          <w:tcPr>
            <w:tcW w:w="35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2A7A9836" w14:textId="77777777" w:rsidR="00A12FB9" w:rsidRPr="0068435E"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47CE7A2C" w14:textId="77777777" w:rsidR="00A12FB9" w:rsidRPr="0068435E" w:rsidRDefault="00A12FB9" w:rsidP="0035277A">
            <w:pPr>
              <w:spacing w:after="0" w:line="240" w:lineRule="auto"/>
              <w:jc w:val="center"/>
              <w:rPr>
                <w:rFonts w:cs="Calibri Light"/>
                <w:color w:val="1F3864"/>
                <w:sz w:val="16"/>
                <w:szCs w:val="16"/>
                <w:lang w:val="ca-ES"/>
              </w:rPr>
            </w:pPr>
          </w:p>
        </w:tc>
        <w:tc>
          <w:tcPr>
            <w:tcW w:w="341" w:type="dxa"/>
            <w:gridSpan w:val="2"/>
            <w:tcBorders>
              <w:top w:val="single" w:sz="4" w:space="0" w:color="ACB9CA"/>
              <w:left w:val="single" w:sz="4" w:space="0" w:color="ACB9CA"/>
              <w:bottom w:val="single" w:sz="4" w:space="0" w:color="ACB9CA"/>
              <w:right w:val="single" w:sz="4" w:space="0" w:color="ACB9CA"/>
            </w:tcBorders>
            <w:shd w:val="clear" w:color="auto" w:fill="auto"/>
            <w:vAlign w:val="center"/>
          </w:tcPr>
          <w:p w14:paraId="2C7DA92C" w14:textId="77777777" w:rsidR="00A12FB9" w:rsidRPr="0068435E" w:rsidRDefault="00A12FB9" w:rsidP="0035277A">
            <w:pPr>
              <w:spacing w:after="0" w:line="240" w:lineRule="auto"/>
              <w:jc w:val="center"/>
              <w:rPr>
                <w:rFonts w:cs="Calibri Light"/>
                <w:color w:val="1F3864"/>
                <w:sz w:val="16"/>
                <w:szCs w:val="16"/>
                <w:lang w:val="ca-ES"/>
              </w:rPr>
            </w:pPr>
          </w:p>
        </w:tc>
        <w:tc>
          <w:tcPr>
            <w:tcW w:w="337" w:type="dxa"/>
            <w:tcBorders>
              <w:top w:val="single" w:sz="4" w:space="0" w:color="ACB9CA"/>
              <w:left w:val="single" w:sz="4" w:space="0" w:color="ACB9CA"/>
              <w:bottom w:val="single" w:sz="4" w:space="0" w:color="ACB9CA"/>
              <w:right w:val="single" w:sz="4" w:space="0" w:color="ACB9CA"/>
            </w:tcBorders>
            <w:shd w:val="clear" w:color="auto" w:fill="auto"/>
            <w:vAlign w:val="center"/>
          </w:tcPr>
          <w:p w14:paraId="3F904CCB" w14:textId="77777777" w:rsidR="00A12FB9" w:rsidRPr="0068435E"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040360B8" w14:textId="77777777" w:rsidR="00A12FB9" w:rsidRPr="0068435E" w:rsidRDefault="00A12FB9" w:rsidP="0035277A">
            <w:pPr>
              <w:spacing w:after="0" w:line="240" w:lineRule="auto"/>
              <w:jc w:val="center"/>
              <w:rPr>
                <w:rFonts w:cs="Calibri Light"/>
                <w:color w:val="1F3864"/>
                <w:sz w:val="16"/>
                <w:szCs w:val="16"/>
                <w:lang w:val="ca-ES"/>
              </w:rPr>
            </w:pPr>
          </w:p>
        </w:tc>
        <w:tc>
          <w:tcPr>
            <w:tcW w:w="339" w:type="dxa"/>
            <w:tcBorders>
              <w:top w:val="single" w:sz="4" w:space="0" w:color="ACB9CA"/>
              <w:left w:val="single" w:sz="4" w:space="0" w:color="ACB9CA"/>
              <w:bottom w:val="single" w:sz="4" w:space="0" w:color="ACB9CA"/>
              <w:right w:val="single" w:sz="4" w:space="0" w:color="ACB9CA"/>
            </w:tcBorders>
            <w:shd w:val="clear" w:color="auto" w:fill="auto"/>
            <w:vAlign w:val="center"/>
          </w:tcPr>
          <w:p w14:paraId="17A1CA98" w14:textId="77777777" w:rsidR="00A12FB9" w:rsidRPr="0068435E" w:rsidRDefault="00A12FB9" w:rsidP="0035277A">
            <w:pPr>
              <w:spacing w:after="0" w:line="240" w:lineRule="auto"/>
              <w:jc w:val="center"/>
              <w:rPr>
                <w:rFonts w:cs="Calibri Light"/>
                <w:color w:val="1F3864"/>
                <w:sz w:val="16"/>
                <w:szCs w:val="16"/>
                <w:lang w:val="ca-ES"/>
              </w:rPr>
            </w:pPr>
          </w:p>
        </w:tc>
        <w:tc>
          <w:tcPr>
            <w:tcW w:w="642" w:type="dxa"/>
            <w:gridSpan w:val="3"/>
            <w:tcBorders>
              <w:top w:val="single" w:sz="4" w:space="0" w:color="ACB9CA"/>
              <w:left w:val="single" w:sz="4" w:space="0" w:color="ACB9CA"/>
              <w:bottom w:val="single" w:sz="4" w:space="0" w:color="ACB9CA"/>
              <w:right w:val="single" w:sz="4" w:space="0" w:color="ACB9CA"/>
            </w:tcBorders>
            <w:shd w:val="clear" w:color="auto" w:fill="auto"/>
            <w:vAlign w:val="center"/>
          </w:tcPr>
          <w:p w14:paraId="1A55251A" w14:textId="77777777" w:rsidR="00A12FB9" w:rsidRPr="0068435E" w:rsidRDefault="00A12FB9" w:rsidP="0035277A">
            <w:pPr>
              <w:spacing w:after="0" w:line="240" w:lineRule="auto"/>
              <w:jc w:val="center"/>
              <w:rPr>
                <w:rFonts w:cs="Calibri Light"/>
                <w:color w:val="1F3864"/>
                <w:sz w:val="16"/>
                <w:szCs w:val="16"/>
                <w:lang w:val="ca-ES"/>
              </w:rPr>
            </w:pPr>
          </w:p>
        </w:tc>
      </w:tr>
    </w:tbl>
    <w:p w14:paraId="14A02D8E" w14:textId="77777777" w:rsidR="00341E80" w:rsidRPr="0068435E" w:rsidRDefault="00341E80" w:rsidP="00341E80">
      <w:pPr>
        <w:jc w:val="both"/>
        <w:rPr>
          <w:rFonts w:cs="Calibri Light"/>
          <w:color w:val="1F3864"/>
          <w:sz w:val="18"/>
          <w:szCs w:val="18"/>
          <w:lang w:val="ca-ES"/>
        </w:rPr>
      </w:pPr>
      <w:r w:rsidRPr="0068435E">
        <w:rPr>
          <w:rFonts w:cs="Calibri Light"/>
          <w:color w:val="1F3864"/>
          <w:sz w:val="18"/>
          <w:szCs w:val="18"/>
          <w:lang w:val="ca-ES"/>
        </w:rPr>
        <w:t xml:space="preserve">Nota. </w:t>
      </w:r>
      <w:r w:rsidR="00342976" w:rsidRPr="0068435E">
        <w:rPr>
          <w:rFonts w:cs="Calibri Light"/>
          <w:color w:val="1F3864"/>
          <w:sz w:val="18"/>
          <w:szCs w:val="18"/>
          <w:lang w:val="ca-ES"/>
        </w:rPr>
        <w:t xml:space="preserve">Tot i que </w:t>
      </w:r>
      <w:r w:rsidRPr="0068435E">
        <w:rPr>
          <w:rFonts w:cs="Calibri Light"/>
          <w:color w:val="1F3864"/>
          <w:sz w:val="18"/>
          <w:szCs w:val="18"/>
          <w:lang w:val="ca-ES"/>
        </w:rPr>
        <w:t xml:space="preserve">el document </w:t>
      </w:r>
      <w:r w:rsidR="00342976" w:rsidRPr="0068435E">
        <w:rPr>
          <w:rFonts w:cs="Calibri Light"/>
          <w:color w:val="1F3864"/>
          <w:sz w:val="18"/>
          <w:szCs w:val="18"/>
          <w:lang w:val="ca-ES"/>
        </w:rPr>
        <w:t xml:space="preserve">nomé </w:t>
      </w:r>
      <w:r w:rsidRPr="0068435E">
        <w:rPr>
          <w:rFonts w:cs="Calibri Light"/>
          <w:color w:val="1F3864"/>
          <w:sz w:val="18"/>
          <w:szCs w:val="18"/>
          <w:lang w:val="ca-ES"/>
        </w:rPr>
        <w:t>prev</w:t>
      </w:r>
      <w:r w:rsidR="00342976" w:rsidRPr="0068435E">
        <w:rPr>
          <w:rFonts w:cs="Calibri Light"/>
          <w:color w:val="1F3864"/>
          <w:sz w:val="18"/>
          <w:szCs w:val="18"/>
          <w:lang w:val="ca-ES"/>
        </w:rPr>
        <w:t>eu</w:t>
      </w:r>
      <w:r w:rsidRPr="0068435E">
        <w:rPr>
          <w:rFonts w:cs="Calibri Light"/>
          <w:color w:val="1F3864"/>
          <w:sz w:val="18"/>
          <w:szCs w:val="18"/>
          <w:lang w:val="ca-ES"/>
        </w:rPr>
        <w:t xml:space="preserve"> l</w:t>
      </w:r>
      <w:r w:rsidR="00342976" w:rsidRPr="0068435E">
        <w:rPr>
          <w:rFonts w:cs="Calibri Light"/>
          <w:color w:val="1F3864"/>
          <w:sz w:val="18"/>
          <w:szCs w:val="18"/>
          <w:lang w:val="ca-ES"/>
        </w:rPr>
        <w:t>’a</w:t>
      </w:r>
      <w:r w:rsidRPr="0068435E">
        <w:rPr>
          <w:rFonts w:cs="Calibri Light"/>
          <w:color w:val="1F3864"/>
          <w:sz w:val="18"/>
          <w:szCs w:val="18"/>
          <w:lang w:val="ca-ES"/>
        </w:rPr>
        <w:t xml:space="preserve">valuació de final de curs, </w:t>
      </w:r>
      <w:r w:rsidR="00342976" w:rsidRPr="0068435E">
        <w:rPr>
          <w:rFonts w:cs="Calibri Light"/>
          <w:color w:val="1F3864"/>
          <w:sz w:val="18"/>
          <w:szCs w:val="18"/>
          <w:lang w:val="ca-ES"/>
        </w:rPr>
        <w:t>é</w:t>
      </w:r>
      <w:r w:rsidRPr="0068435E">
        <w:rPr>
          <w:rFonts w:cs="Calibri Light"/>
          <w:color w:val="1F3864"/>
          <w:sz w:val="18"/>
          <w:szCs w:val="18"/>
          <w:lang w:val="ca-ES"/>
        </w:rPr>
        <w:t>s m</w:t>
      </w:r>
      <w:r w:rsidR="00342976" w:rsidRPr="0068435E">
        <w:rPr>
          <w:rFonts w:cs="Calibri Light"/>
          <w:color w:val="1F3864"/>
          <w:sz w:val="18"/>
          <w:szCs w:val="18"/>
          <w:lang w:val="ca-ES"/>
        </w:rPr>
        <w:t>olt</w:t>
      </w:r>
      <w:r w:rsidRPr="0068435E">
        <w:rPr>
          <w:rFonts w:cs="Calibri Light"/>
          <w:color w:val="1F3864"/>
          <w:sz w:val="18"/>
          <w:szCs w:val="18"/>
          <w:lang w:val="ca-ES"/>
        </w:rPr>
        <w:t xml:space="preserve"> important que </w:t>
      </w:r>
      <w:r w:rsidR="00342976" w:rsidRPr="0068435E">
        <w:rPr>
          <w:rFonts w:cs="Calibri Light"/>
          <w:color w:val="1F3864"/>
          <w:sz w:val="18"/>
          <w:szCs w:val="18"/>
          <w:lang w:val="ca-ES"/>
        </w:rPr>
        <w:t>e</w:t>
      </w:r>
      <w:r w:rsidRPr="0068435E">
        <w:rPr>
          <w:rFonts w:cs="Calibri Light"/>
          <w:color w:val="1F3864"/>
          <w:sz w:val="18"/>
          <w:szCs w:val="18"/>
          <w:lang w:val="ca-ES"/>
        </w:rPr>
        <w:t xml:space="preserve">s </w:t>
      </w:r>
      <w:r w:rsidR="00342976" w:rsidRPr="0068435E">
        <w:rPr>
          <w:rFonts w:cs="Calibri Light"/>
          <w:color w:val="1F3864"/>
          <w:sz w:val="18"/>
          <w:szCs w:val="18"/>
          <w:lang w:val="ca-ES"/>
        </w:rPr>
        <w:t>faci</w:t>
      </w:r>
      <w:r w:rsidRPr="0068435E">
        <w:rPr>
          <w:rFonts w:cs="Calibri Light"/>
          <w:color w:val="1F3864"/>
          <w:sz w:val="18"/>
          <w:szCs w:val="18"/>
          <w:lang w:val="ca-ES"/>
        </w:rPr>
        <w:t xml:space="preserve"> </w:t>
      </w:r>
      <w:r w:rsidR="00342976" w:rsidRPr="0068435E">
        <w:rPr>
          <w:rFonts w:cs="Calibri Light"/>
          <w:color w:val="1F3864"/>
          <w:sz w:val="18"/>
          <w:szCs w:val="18"/>
          <w:lang w:val="ca-ES"/>
        </w:rPr>
        <w:t>a</w:t>
      </w:r>
      <w:r w:rsidRPr="0068435E">
        <w:rPr>
          <w:rFonts w:cs="Calibri Light"/>
          <w:color w:val="1F3864"/>
          <w:sz w:val="18"/>
          <w:szCs w:val="18"/>
          <w:lang w:val="ca-ES"/>
        </w:rPr>
        <w:t xml:space="preserve"> l</w:t>
      </w:r>
      <w:r w:rsidR="00342976" w:rsidRPr="0068435E">
        <w:rPr>
          <w:rFonts w:cs="Calibri Light"/>
          <w:color w:val="1F3864"/>
          <w:sz w:val="18"/>
          <w:szCs w:val="18"/>
          <w:lang w:val="ca-ES"/>
        </w:rPr>
        <w:t>e</w:t>
      </w:r>
      <w:r w:rsidRPr="0068435E">
        <w:rPr>
          <w:rFonts w:cs="Calibri Light"/>
          <w:color w:val="1F3864"/>
          <w:sz w:val="18"/>
          <w:szCs w:val="18"/>
          <w:lang w:val="ca-ES"/>
        </w:rPr>
        <w:t xml:space="preserve">s tres </w:t>
      </w:r>
      <w:r w:rsidR="00342976" w:rsidRPr="0068435E">
        <w:rPr>
          <w:rFonts w:cs="Calibri Light"/>
          <w:color w:val="1F3864"/>
          <w:sz w:val="18"/>
          <w:szCs w:val="18"/>
          <w:lang w:val="ca-ES"/>
        </w:rPr>
        <w:t>avaluacions</w:t>
      </w:r>
      <w:r w:rsidRPr="0068435E">
        <w:rPr>
          <w:rFonts w:cs="Calibri Light"/>
          <w:color w:val="1F3864"/>
          <w:sz w:val="18"/>
          <w:szCs w:val="18"/>
          <w:lang w:val="ca-ES"/>
        </w:rPr>
        <w:t xml:space="preserve"> de curs </w:t>
      </w:r>
      <w:r w:rsidR="00342976" w:rsidRPr="0068435E">
        <w:rPr>
          <w:rFonts w:cs="Calibri Light"/>
          <w:color w:val="1F3864"/>
          <w:sz w:val="18"/>
          <w:szCs w:val="18"/>
          <w:lang w:val="ca-ES"/>
        </w:rPr>
        <w:t>i</w:t>
      </w:r>
      <w:r w:rsidRPr="0068435E">
        <w:rPr>
          <w:rFonts w:cs="Calibri Light"/>
          <w:color w:val="1F3864"/>
          <w:sz w:val="18"/>
          <w:szCs w:val="18"/>
          <w:lang w:val="ca-ES"/>
        </w:rPr>
        <w:t xml:space="preserve"> </w:t>
      </w:r>
      <w:r w:rsidR="00342976" w:rsidRPr="0068435E">
        <w:rPr>
          <w:rFonts w:cs="Calibri Light"/>
          <w:color w:val="1F3864"/>
          <w:sz w:val="18"/>
          <w:szCs w:val="18"/>
          <w:lang w:val="ca-ES"/>
        </w:rPr>
        <w:t>e</w:t>
      </w:r>
      <w:r w:rsidRPr="0068435E">
        <w:rPr>
          <w:rFonts w:cs="Calibri Light"/>
          <w:color w:val="1F3864"/>
          <w:sz w:val="18"/>
          <w:szCs w:val="18"/>
          <w:lang w:val="ca-ES"/>
        </w:rPr>
        <w:t>s reflexion</w:t>
      </w:r>
      <w:r w:rsidR="00342976" w:rsidRPr="0068435E">
        <w:rPr>
          <w:rFonts w:cs="Calibri Light"/>
          <w:color w:val="1F3864"/>
          <w:sz w:val="18"/>
          <w:szCs w:val="18"/>
          <w:lang w:val="ca-ES"/>
        </w:rPr>
        <w:t>i</w:t>
      </w:r>
      <w:r w:rsidRPr="0068435E">
        <w:rPr>
          <w:rFonts w:cs="Calibri Light"/>
          <w:color w:val="1F3864"/>
          <w:sz w:val="18"/>
          <w:szCs w:val="18"/>
          <w:lang w:val="ca-ES"/>
        </w:rPr>
        <w:t xml:space="preserve"> p</w:t>
      </w:r>
      <w:r w:rsidR="00342976" w:rsidRPr="0068435E">
        <w:rPr>
          <w:rFonts w:cs="Calibri Light"/>
          <w:color w:val="1F3864"/>
          <w:sz w:val="18"/>
          <w:szCs w:val="18"/>
          <w:lang w:val="ca-ES"/>
        </w:rPr>
        <w:t>e</w:t>
      </w:r>
      <w:r w:rsidRPr="0068435E">
        <w:rPr>
          <w:rFonts w:cs="Calibri Light"/>
          <w:color w:val="1F3864"/>
          <w:sz w:val="18"/>
          <w:szCs w:val="18"/>
          <w:lang w:val="ca-ES"/>
        </w:rPr>
        <w:t>r</w:t>
      </w:r>
      <w:r w:rsidR="00342976" w:rsidRPr="0068435E">
        <w:rPr>
          <w:rFonts w:cs="Calibri Light"/>
          <w:color w:val="1F3864"/>
          <w:sz w:val="18"/>
          <w:szCs w:val="18"/>
          <w:lang w:val="ca-ES"/>
        </w:rPr>
        <w:t xml:space="preserve"> tal d’anar</w:t>
      </w:r>
      <w:r w:rsidRPr="0068435E">
        <w:rPr>
          <w:rFonts w:cs="Calibri Light"/>
          <w:color w:val="1F3864"/>
          <w:sz w:val="18"/>
          <w:szCs w:val="18"/>
          <w:lang w:val="ca-ES"/>
        </w:rPr>
        <w:t xml:space="preserve"> adaptan</w:t>
      </w:r>
      <w:r w:rsidR="00342976" w:rsidRPr="0068435E">
        <w:rPr>
          <w:rFonts w:cs="Calibri Light"/>
          <w:color w:val="1F3864"/>
          <w:sz w:val="18"/>
          <w:szCs w:val="18"/>
          <w:lang w:val="ca-ES"/>
        </w:rPr>
        <w:t>t</w:t>
      </w:r>
      <w:r w:rsidRPr="0068435E">
        <w:rPr>
          <w:rFonts w:cs="Calibri Light"/>
          <w:color w:val="1F3864"/>
          <w:sz w:val="18"/>
          <w:szCs w:val="18"/>
          <w:lang w:val="ca-ES"/>
        </w:rPr>
        <w:t xml:space="preserve"> l</w:t>
      </w:r>
      <w:r w:rsidR="00342976" w:rsidRPr="0068435E">
        <w:rPr>
          <w:rFonts w:cs="Calibri Light"/>
          <w:color w:val="1F3864"/>
          <w:sz w:val="18"/>
          <w:szCs w:val="18"/>
          <w:lang w:val="ca-ES"/>
        </w:rPr>
        <w:t>’</w:t>
      </w:r>
      <w:r w:rsidRPr="0068435E">
        <w:rPr>
          <w:rFonts w:cs="Calibri Light"/>
          <w:color w:val="1F3864"/>
          <w:sz w:val="18"/>
          <w:szCs w:val="18"/>
          <w:lang w:val="ca-ES"/>
        </w:rPr>
        <w:t>aplicació</w:t>
      </w:r>
      <w:r w:rsidR="00342976" w:rsidRPr="0068435E">
        <w:rPr>
          <w:rFonts w:cs="Calibri Light"/>
          <w:color w:val="1F3864"/>
          <w:sz w:val="18"/>
          <w:szCs w:val="18"/>
          <w:lang w:val="ca-ES"/>
        </w:rPr>
        <w:t xml:space="preserve"> de l’</w:t>
      </w:r>
      <w:r w:rsidRPr="0068435E">
        <w:rPr>
          <w:rFonts w:cs="Calibri Light"/>
          <w:color w:val="1F3864"/>
          <w:sz w:val="18"/>
          <w:szCs w:val="18"/>
          <w:lang w:val="ca-ES"/>
        </w:rPr>
        <w:t>Activi</w:t>
      </w:r>
      <w:r w:rsidR="00342976" w:rsidRPr="0068435E">
        <w:rPr>
          <w:rFonts w:cs="Calibri Light"/>
          <w:color w:val="1F3864"/>
          <w:sz w:val="18"/>
          <w:szCs w:val="18"/>
          <w:lang w:val="ca-ES"/>
        </w:rPr>
        <w:t>t</w:t>
      </w:r>
      <w:r w:rsidRPr="0068435E">
        <w:rPr>
          <w:rFonts w:cs="Calibri Light"/>
          <w:color w:val="1F3864"/>
          <w:sz w:val="18"/>
          <w:szCs w:val="18"/>
          <w:lang w:val="ca-ES"/>
        </w:rPr>
        <w:t>a</w:t>
      </w:r>
      <w:r w:rsidR="00342976" w:rsidRPr="0068435E">
        <w:rPr>
          <w:rFonts w:cs="Calibri Light"/>
          <w:color w:val="1F3864"/>
          <w:sz w:val="18"/>
          <w:szCs w:val="18"/>
          <w:lang w:val="ca-ES"/>
        </w:rPr>
        <w:t>t</w:t>
      </w:r>
      <w:r w:rsidRPr="0068435E">
        <w:rPr>
          <w:rFonts w:cs="Calibri Light"/>
          <w:color w:val="1F3864"/>
          <w:sz w:val="18"/>
          <w:szCs w:val="18"/>
          <w:lang w:val="ca-ES"/>
        </w:rPr>
        <w:t xml:space="preserve"> a la reali</w:t>
      </w:r>
      <w:r w:rsidR="00342976" w:rsidRPr="0068435E">
        <w:rPr>
          <w:rFonts w:cs="Calibri Light"/>
          <w:color w:val="1F3864"/>
          <w:sz w:val="18"/>
          <w:szCs w:val="18"/>
          <w:lang w:val="ca-ES"/>
        </w:rPr>
        <w:t>t</w:t>
      </w:r>
      <w:r w:rsidRPr="0068435E">
        <w:rPr>
          <w:rFonts w:cs="Calibri Light"/>
          <w:color w:val="1F3864"/>
          <w:sz w:val="18"/>
          <w:szCs w:val="18"/>
          <w:lang w:val="ca-ES"/>
        </w:rPr>
        <w:t>a</w:t>
      </w:r>
      <w:r w:rsidR="00342976" w:rsidRPr="0068435E">
        <w:rPr>
          <w:rFonts w:cs="Calibri Light"/>
          <w:color w:val="1F3864"/>
          <w:sz w:val="18"/>
          <w:szCs w:val="18"/>
          <w:lang w:val="ca-ES"/>
        </w:rPr>
        <w:t>t</w:t>
      </w:r>
      <w:r w:rsidRPr="0068435E">
        <w:rPr>
          <w:rFonts w:cs="Calibri Light"/>
          <w:color w:val="1F3864"/>
          <w:sz w:val="18"/>
          <w:szCs w:val="18"/>
          <w:lang w:val="ca-ES"/>
        </w:rPr>
        <w:t xml:space="preserve"> </w:t>
      </w:r>
      <w:r w:rsidR="00342976" w:rsidRPr="0068435E">
        <w:rPr>
          <w:rFonts w:cs="Calibri Light"/>
          <w:color w:val="1F3864"/>
          <w:sz w:val="18"/>
          <w:szCs w:val="18"/>
          <w:lang w:val="ca-ES"/>
        </w:rPr>
        <w:t>i</w:t>
      </w:r>
      <w:r w:rsidRPr="0068435E">
        <w:rPr>
          <w:rFonts w:cs="Calibri Light"/>
          <w:color w:val="1F3864"/>
          <w:sz w:val="18"/>
          <w:szCs w:val="18"/>
          <w:lang w:val="ca-ES"/>
        </w:rPr>
        <w:t xml:space="preserve"> no esperar a </w:t>
      </w:r>
      <w:r w:rsidR="00342976" w:rsidRPr="0068435E">
        <w:rPr>
          <w:rFonts w:cs="Calibri Light"/>
          <w:color w:val="1F3864"/>
          <w:sz w:val="18"/>
          <w:szCs w:val="18"/>
          <w:lang w:val="ca-ES"/>
        </w:rPr>
        <w:t xml:space="preserve">fer-ho només </w:t>
      </w:r>
      <w:r w:rsidRPr="0068435E">
        <w:rPr>
          <w:rFonts w:cs="Calibri Light"/>
          <w:color w:val="1F3864"/>
          <w:sz w:val="18"/>
          <w:szCs w:val="18"/>
          <w:lang w:val="ca-ES"/>
        </w:rPr>
        <w:t>entre cursos.</w:t>
      </w:r>
    </w:p>
    <w:p w14:paraId="6766C1C9" w14:textId="77777777" w:rsidR="00A12FB9" w:rsidRPr="0068435E" w:rsidRDefault="00342976" w:rsidP="00A12FB9">
      <w:pPr>
        <w:jc w:val="both"/>
        <w:rPr>
          <w:rFonts w:cs="Calibri Light"/>
          <w:color w:val="1F3864"/>
          <w:sz w:val="18"/>
          <w:szCs w:val="18"/>
          <w:lang w:val="ca-ES"/>
        </w:rPr>
      </w:pPr>
      <w:r w:rsidRPr="0068435E">
        <w:rPr>
          <w:rFonts w:cs="Calibri Light"/>
          <w:color w:val="1F3864"/>
          <w:sz w:val="18"/>
          <w:szCs w:val="18"/>
          <w:lang w:val="ca-ES"/>
        </w:rPr>
        <w:t>Observacions</w:t>
      </w:r>
      <w:r w:rsidR="00A12FB9" w:rsidRPr="0068435E">
        <w:rPr>
          <w:rFonts w:cs="Calibri Light"/>
          <w:color w:val="1F3864"/>
          <w:sz w:val="18"/>
          <w:szCs w:val="18"/>
          <w:lang w:val="ca-ES"/>
        </w:rPr>
        <w:t>:</w:t>
      </w:r>
    </w:p>
    <w:p w14:paraId="1AABA9F2" w14:textId="77777777" w:rsidR="00A12FB9" w:rsidRPr="0068435E" w:rsidRDefault="00A12FB9" w:rsidP="00A12FB9">
      <w:pPr>
        <w:jc w:val="both"/>
        <w:rPr>
          <w:rFonts w:cs="Calibri Light"/>
          <w:color w:val="1F3864"/>
          <w:sz w:val="18"/>
          <w:szCs w:val="18"/>
          <w:lang w:val="ca-ES"/>
        </w:rPr>
      </w:pPr>
      <w:r w:rsidRPr="0068435E">
        <w:rPr>
          <w:rFonts w:cs="Calibri Light"/>
          <w:color w:val="1F3864"/>
          <w:sz w:val="18"/>
          <w:szCs w:val="18"/>
          <w:lang w:val="ca-ES"/>
        </w:rPr>
        <w:t xml:space="preserve">-La </w:t>
      </w:r>
      <w:r w:rsidR="00342976" w:rsidRPr="0068435E">
        <w:rPr>
          <w:rFonts w:cs="Calibri Light"/>
          <w:color w:val="1F3864"/>
          <w:sz w:val="18"/>
          <w:szCs w:val="18"/>
          <w:lang w:val="ca-ES"/>
        </w:rPr>
        <w:t>freqüència</w:t>
      </w:r>
      <w:r w:rsidRPr="0068435E">
        <w:rPr>
          <w:rFonts w:cs="Calibri Light"/>
          <w:color w:val="1F3864"/>
          <w:sz w:val="18"/>
          <w:szCs w:val="18"/>
          <w:lang w:val="ca-ES"/>
        </w:rPr>
        <w:t xml:space="preserve"> de l</w:t>
      </w:r>
      <w:r w:rsidR="00342976" w:rsidRPr="0068435E">
        <w:rPr>
          <w:rFonts w:cs="Calibri Light"/>
          <w:color w:val="1F3864"/>
          <w:sz w:val="18"/>
          <w:szCs w:val="18"/>
          <w:lang w:val="ca-ES"/>
        </w:rPr>
        <w:t>’avaluació</w:t>
      </w:r>
      <w:r w:rsidRPr="0068435E">
        <w:rPr>
          <w:rFonts w:cs="Calibri Light"/>
          <w:color w:val="1F3864"/>
          <w:sz w:val="18"/>
          <w:szCs w:val="18"/>
          <w:lang w:val="ca-ES"/>
        </w:rPr>
        <w:t xml:space="preserve"> rec</w:t>
      </w:r>
      <w:r w:rsidR="00342976" w:rsidRPr="0068435E">
        <w:rPr>
          <w:rFonts w:cs="Calibri Light"/>
          <w:color w:val="1F3864"/>
          <w:sz w:val="18"/>
          <w:szCs w:val="18"/>
          <w:lang w:val="ca-ES"/>
        </w:rPr>
        <w:t>ull</w:t>
      </w:r>
      <w:r w:rsidRPr="0068435E">
        <w:rPr>
          <w:rFonts w:cs="Calibri Light"/>
          <w:color w:val="1F3864"/>
          <w:sz w:val="18"/>
          <w:szCs w:val="18"/>
          <w:lang w:val="ca-ES"/>
        </w:rPr>
        <w:t xml:space="preserve"> la </w:t>
      </w:r>
      <w:r w:rsidR="00182D0D" w:rsidRPr="0068435E">
        <w:rPr>
          <w:rFonts w:cs="Calibri Light"/>
          <w:color w:val="1F3864"/>
          <w:sz w:val="18"/>
          <w:szCs w:val="18"/>
          <w:lang w:val="ca-ES"/>
        </w:rPr>
        <w:t>regularitat amb</w:t>
      </w:r>
      <w:r w:rsidRPr="0068435E">
        <w:rPr>
          <w:rFonts w:cs="Calibri Light"/>
          <w:color w:val="1F3864"/>
          <w:sz w:val="18"/>
          <w:szCs w:val="18"/>
          <w:lang w:val="ca-ES"/>
        </w:rPr>
        <w:t xml:space="preserve"> la que s</w:t>
      </w:r>
      <w:r w:rsidR="00182D0D" w:rsidRPr="0068435E">
        <w:rPr>
          <w:rFonts w:cs="Calibri Light"/>
          <w:color w:val="1F3864"/>
          <w:sz w:val="18"/>
          <w:szCs w:val="18"/>
          <w:lang w:val="ca-ES"/>
        </w:rPr>
        <w:t>’a</w:t>
      </w:r>
      <w:r w:rsidRPr="0068435E">
        <w:rPr>
          <w:rFonts w:cs="Calibri Light"/>
          <w:color w:val="1F3864"/>
          <w:sz w:val="18"/>
          <w:szCs w:val="18"/>
          <w:lang w:val="ca-ES"/>
        </w:rPr>
        <w:t>val</w:t>
      </w:r>
      <w:r w:rsidR="00182D0D" w:rsidRPr="0068435E">
        <w:rPr>
          <w:rFonts w:cs="Calibri Light"/>
          <w:color w:val="1F3864"/>
          <w:sz w:val="18"/>
          <w:szCs w:val="18"/>
          <w:lang w:val="ca-ES"/>
        </w:rPr>
        <w:t>u</w:t>
      </w:r>
      <w:r w:rsidRPr="0068435E">
        <w:rPr>
          <w:rFonts w:cs="Calibri Light"/>
          <w:color w:val="1F3864"/>
          <w:sz w:val="18"/>
          <w:szCs w:val="18"/>
          <w:lang w:val="ca-ES"/>
        </w:rPr>
        <w:t>a l</w:t>
      </w:r>
      <w:r w:rsidR="00182D0D" w:rsidRPr="0068435E">
        <w:rPr>
          <w:rFonts w:cs="Calibri Light"/>
          <w:color w:val="1F3864"/>
          <w:sz w:val="18"/>
          <w:szCs w:val="18"/>
          <w:lang w:val="ca-ES"/>
        </w:rPr>
        <w:t>’</w:t>
      </w:r>
      <w:r w:rsidR="00354F08" w:rsidRPr="0068435E">
        <w:rPr>
          <w:rFonts w:cs="Calibri Light"/>
          <w:color w:val="1F3864"/>
          <w:sz w:val="18"/>
          <w:szCs w:val="18"/>
          <w:lang w:val="ca-ES"/>
        </w:rPr>
        <w:t>A</w:t>
      </w:r>
      <w:r w:rsidRPr="0068435E">
        <w:rPr>
          <w:rFonts w:cs="Calibri Light"/>
          <w:color w:val="1F3864"/>
          <w:sz w:val="18"/>
          <w:szCs w:val="18"/>
          <w:lang w:val="ca-ES"/>
        </w:rPr>
        <w:t>ctivi</w:t>
      </w:r>
      <w:r w:rsidR="00182D0D" w:rsidRPr="0068435E">
        <w:rPr>
          <w:rFonts w:cs="Calibri Light"/>
          <w:color w:val="1F3864"/>
          <w:sz w:val="18"/>
          <w:szCs w:val="18"/>
          <w:lang w:val="ca-ES"/>
        </w:rPr>
        <w:t>t</w:t>
      </w:r>
      <w:r w:rsidRPr="0068435E">
        <w:rPr>
          <w:rFonts w:cs="Calibri Light"/>
          <w:color w:val="1F3864"/>
          <w:sz w:val="18"/>
          <w:szCs w:val="18"/>
          <w:lang w:val="ca-ES"/>
        </w:rPr>
        <w:t>a</w:t>
      </w:r>
      <w:r w:rsidR="00182D0D" w:rsidRPr="0068435E">
        <w:rPr>
          <w:rFonts w:cs="Calibri Light"/>
          <w:color w:val="1F3864"/>
          <w:sz w:val="18"/>
          <w:szCs w:val="18"/>
          <w:lang w:val="ca-ES"/>
        </w:rPr>
        <w:t>t</w:t>
      </w:r>
      <w:r w:rsidRPr="0068435E">
        <w:rPr>
          <w:rFonts w:cs="Calibri Light"/>
          <w:color w:val="1F3864"/>
          <w:sz w:val="18"/>
          <w:szCs w:val="18"/>
          <w:lang w:val="ca-ES"/>
        </w:rPr>
        <w:t xml:space="preserve"> palanca</w:t>
      </w:r>
    </w:p>
    <w:p w14:paraId="5CA8778A" w14:textId="77777777" w:rsidR="00A12FB9" w:rsidRPr="0068435E" w:rsidRDefault="00A12FB9" w:rsidP="00A12FB9">
      <w:pPr>
        <w:spacing w:after="0" w:line="276" w:lineRule="auto"/>
        <w:rPr>
          <w:rFonts w:cs="Calibri Light"/>
          <w:color w:val="1F3864"/>
          <w:sz w:val="18"/>
          <w:szCs w:val="18"/>
          <w:lang w:val="ca-ES"/>
        </w:rPr>
      </w:pPr>
      <w:r w:rsidRPr="0068435E">
        <w:rPr>
          <w:rFonts w:cs="Calibri Light"/>
          <w:color w:val="1F3864"/>
          <w:sz w:val="18"/>
          <w:szCs w:val="18"/>
          <w:lang w:val="ca-ES"/>
        </w:rPr>
        <w:t>-</w:t>
      </w:r>
      <w:r w:rsidR="00182D0D" w:rsidRPr="0068435E">
        <w:rPr>
          <w:rFonts w:cs="Calibri Light"/>
          <w:color w:val="1F3864"/>
          <w:sz w:val="18"/>
          <w:szCs w:val="18"/>
          <w:lang w:val="ca-ES"/>
        </w:rPr>
        <w:t>Avaluació formativa pe</w:t>
      </w:r>
      <w:r w:rsidRPr="0068435E">
        <w:rPr>
          <w:rFonts w:cs="Calibri Light"/>
          <w:color w:val="1F3864"/>
          <w:sz w:val="18"/>
          <w:szCs w:val="18"/>
          <w:lang w:val="ca-ES"/>
        </w:rPr>
        <w:t>l</w:t>
      </w:r>
      <w:r w:rsidR="00182D0D" w:rsidRPr="0068435E">
        <w:rPr>
          <w:rFonts w:cs="Calibri Light"/>
          <w:color w:val="1F3864"/>
          <w:sz w:val="18"/>
          <w:szCs w:val="18"/>
          <w:lang w:val="ca-ES"/>
        </w:rPr>
        <w:t>s diferents agent</w:t>
      </w:r>
      <w:r w:rsidRPr="0068435E">
        <w:rPr>
          <w:rFonts w:cs="Calibri Light"/>
          <w:color w:val="1F3864"/>
          <w:sz w:val="18"/>
          <w:szCs w:val="18"/>
          <w:lang w:val="ca-ES"/>
        </w:rPr>
        <w:t xml:space="preserve">s </w:t>
      </w:r>
      <w:r w:rsidR="00182D0D" w:rsidRPr="0068435E">
        <w:rPr>
          <w:rFonts w:cs="Calibri Light"/>
          <w:color w:val="1F3864"/>
          <w:sz w:val="18"/>
          <w:szCs w:val="18"/>
          <w:lang w:val="ca-ES"/>
        </w:rPr>
        <w:t>amb</w:t>
      </w:r>
      <w:r w:rsidRPr="0068435E">
        <w:rPr>
          <w:rFonts w:cs="Calibri Light"/>
          <w:color w:val="1F3864"/>
          <w:sz w:val="18"/>
          <w:szCs w:val="18"/>
          <w:lang w:val="ca-ES"/>
        </w:rPr>
        <w:t xml:space="preserve"> opinió. A </w:t>
      </w:r>
      <w:r w:rsidR="00182D0D" w:rsidRPr="0068435E">
        <w:rPr>
          <w:rFonts w:cs="Calibri Light"/>
          <w:color w:val="1F3864"/>
          <w:sz w:val="18"/>
          <w:szCs w:val="18"/>
          <w:lang w:val="ca-ES"/>
        </w:rPr>
        <w:t>omplir en el moment</w:t>
      </w:r>
      <w:r w:rsidRPr="0068435E">
        <w:rPr>
          <w:rFonts w:cs="Calibri Light"/>
          <w:color w:val="1F3864"/>
          <w:sz w:val="18"/>
          <w:szCs w:val="18"/>
          <w:lang w:val="ca-ES"/>
        </w:rPr>
        <w:t xml:space="preserve"> de fe</w:t>
      </w:r>
      <w:r w:rsidR="00182D0D" w:rsidRPr="0068435E">
        <w:rPr>
          <w:rFonts w:cs="Calibri Light"/>
          <w:color w:val="1F3864"/>
          <w:sz w:val="18"/>
          <w:szCs w:val="18"/>
          <w:lang w:val="ca-ES"/>
        </w:rPr>
        <w:t>r l’a</w:t>
      </w:r>
      <w:r w:rsidRPr="0068435E">
        <w:rPr>
          <w:rFonts w:cs="Calibri Light"/>
          <w:color w:val="1F3864"/>
          <w:sz w:val="18"/>
          <w:szCs w:val="18"/>
          <w:lang w:val="ca-ES"/>
        </w:rPr>
        <w:t>valuació de final de curs de l</w:t>
      </w:r>
      <w:r w:rsidR="00182D0D" w:rsidRPr="0068435E">
        <w:rPr>
          <w:rFonts w:cs="Calibri Light"/>
          <w:color w:val="1F3864"/>
          <w:sz w:val="18"/>
          <w:szCs w:val="18"/>
          <w:lang w:val="ca-ES"/>
        </w:rPr>
        <w:t>’</w:t>
      </w:r>
      <w:r w:rsidRPr="0068435E">
        <w:rPr>
          <w:rFonts w:cs="Calibri Light"/>
          <w:color w:val="1F3864"/>
          <w:sz w:val="18"/>
          <w:szCs w:val="18"/>
          <w:lang w:val="ca-ES"/>
        </w:rPr>
        <w:t>activi</w:t>
      </w:r>
      <w:r w:rsidR="00182D0D" w:rsidRPr="0068435E">
        <w:rPr>
          <w:rFonts w:cs="Calibri Light"/>
          <w:color w:val="1F3864"/>
          <w:sz w:val="18"/>
          <w:szCs w:val="18"/>
          <w:lang w:val="ca-ES"/>
        </w:rPr>
        <w:t>t</w:t>
      </w:r>
      <w:r w:rsidRPr="0068435E">
        <w:rPr>
          <w:rFonts w:cs="Calibri Light"/>
          <w:color w:val="1F3864"/>
          <w:sz w:val="18"/>
          <w:szCs w:val="18"/>
          <w:lang w:val="ca-ES"/>
        </w:rPr>
        <w:t>a</w:t>
      </w:r>
      <w:r w:rsidR="00182D0D" w:rsidRPr="0068435E">
        <w:rPr>
          <w:rFonts w:cs="Calibri Light"/>
          <w:color w:val="1F3864"/>
          <w:sz w:val="18"/>
          <w:szCs w:val="18"/>
          <w:lang w:val="ca-ES"/>
        </w:rPr>
        <w:t>t</w:t>
      </w:r>
      <w:r w:rsidRPr="0068435E">
        <w:rPr>
          <w:rFonts w:cs="Calibri Light"/>
          <w:color w:val="1F3864"/>
          <w:sz w:val="18"/>
          <w:szCs w:val="18"/>
          <w:lang w:val="ca-ES"/>
        </w:rPr>
        <w:t xml:space="preserve"> (Junta d</w:t>
      </w:r>
      <w:r w:rsidR="00A211B3" w:rsidRPr="0068435E">
        <w:rPr>
          <w:rFonts w:cs="Calibri Light"/>
          <w:color w:val="1F3864"/>
          <w:sz w:val="18"/>
          <w:szCs w:val="18"/>
          <w:lang w:val="ca-ES"/>
        </w:rPr>
        <w:t>’avaluació</w:t>
      </w:r>
      <w:r w:rsidRPr="0068435E">
        <w:rPr>
          <w:rFonts w:cs="Calibri Light"/>
          <w:color w:val="1F3864"/>
          <w:sz w:val="18"/>
          <w:szCs w:val="18"/>
          <w:lang w:val="ca-ES"/>
        </w:rPr>
        <w:t xml:space="preserve">, </w:t>
      </w:r>
      <w:r w:rsidR="00A211B3" w:rsidRPr="0068435E">
        <w:rPr>
          <w:rFonts w:cs="Calibri Light"/>
          <w:color w:val="1F3864"/>
          <w:sz w:val="18"/>
          <w:szCs w:val="18"/>
          <w:lang w:val="ca-ES"/>
        </w:rPr>
        <w:t>reunió</w:t>
      </w:r>
      <w:r w:rsidRPr="0068435E">
        <w:rPr>
          <w:rFonts w:cs="Calibri Light"/>
          <w:color w:val="1F3864"/>
          <w:sz w:val="18"/>
          <w:szCs w:val="18"/>
          <w:lang w:val="ca-ES"/>
        </w:rPr>
        <w:t xml:space="preserve"> de</w:t>
      </w:r>
      <w:r w:rsidR="00A211B3" w:rsidRPr="0068435E">
        <w:rPr>
          <w:rFonts w:cs="Calibri Light"/>
          <w:color w:val="1F3864"/>
          <w:sz w:val="18"/>
          <w:szCs w:val="18"/>
          <w:lang w:val="ca-ES"/>
        </w:rPr>
        <w:t xml:space="preserve"> </w:t>
      </w:r>
      <w:r w:rsidRPr="0068435E">
        <w:rPr>
          <w:rFonts w:cs="Calibri Light"/>
          <w:color w:val="1F3864"/>
          <w:sz w:val="18"/>
          <w:szCs w:val="18"/>
          <w:lang w:val="ca-ES"/>
        </w:rPr>
        <w:t>l</w:t>
      </w:r>
      <w:r w:rsidR="00A211B3" w:rsidRPr="0068435E">
        <w:rPr>
          <w:rFonts w:cs="Calibri Light"/>
          <w:color w:val="1F3864"/>
          <w:sz w:val="18"/>
          <w:szCs w:val="18"/>
          <w:lang w:val="ca-ES"/>
        </w:rPr>
        <w:t>’</w:t>
      </w:r>
      <w:r w:rsidRPr="0068435E">
        <w:rPr>
          <w:rFonts w:cs="Calibri Light"/>
          <w:color w:val="1F3864"/>
          <w:sz w:val="18"/>
          <w:szCs w:val="18"/>
          <w:lang w:val="ca-ES"/>
        </w:rPr>
        <w:t>equip docent</w:t>
      </w:r>
      <w:r w:rsidR="00A211B3" w:rsidRPr="0068435E">
        <w:rPr>
          <w:rFonts w:cs="Calibri Light"/>
          <w:color w:val="1F3864"/>
          <w:sz w:val="18"/>
          <w:szCs w:val="18"/>
          <w:lang w:val="ca-ES"/>
        </w:rPr>
        <w:t>, de departament, la direcció…) É</w:t>
      </w:r>
      <w:r w:rsidRPr="0068435E">
        <w:rPr>
          <w:rFonts w:cs="Calibri Light"/>
          <w:color w:val="1F3864"/>
          <w:sz w:val="18"/>
          <w:szCs w:val="18"/>
          <w:lang w:val="ca-ES"/>
        </w:rPr>
        <w:t xml:space="preserve">s </w:t>
      </w:r>
      <w:r w:rsidR="00A211B3" w:rsidRPr="0068435E">
        <w:rPr>
          <w:rFonts w:cs="Calibri Light"/>
          <w:color w:val="1F3864"/>
          <w:sz w:val="18"/>
          <w:szCs w:val="18"/>
          <w:lang w:val="ca-ES"/>
        </w:rPr>
        <w:t>interessant recollir</w:t>
      </w:r>
      <w:r w:rsidRPr="0068435E">
        <w:rPr>
          <w:rFonts w:cs="Calibri Light"/>
          <w:color w:val="1F3864"/>
          <w:sz w:val="18"/>
          <w:szCs w:val="18"/>
          <w:lang w:val="ca-ES"/>
        </w:rPr>
        <w:t xml:space="preserve"> l</w:t>
      </w:r>
      <w:r w:rsidR="00A211B3" w:rsidRPr="0068435E">
        <w:rPr>
          <w:rFonts w:cs="Calibri Light"/>
          <w:color w:val="1F3864"/>
          <w:sz w:val="18"/>
          <w:szCs w:val="18"/>
          <w:lang w:val="ca-ES"/>
        </w:rPr>
        <w:t>es diferent</w:t>
      </w:r>
      <w:r w:rsidRPr="0068435E">
        <w:rPr>
          <w:rFonts w:cs="Calibri Light"/>
          <w:color w:val="1F3864"/>
          <w:sz w:val="18"/>
          <w:szCs w:val="18"/>
          <w:lang w:val="ca-ES"/>
        </w:rPr>
        <w:t>s mirad</w:t>
      </w:r>
      <w:r w:rsidR="00A211B3" w:rsidRPr="0068435E">
        <w:rPr>
          <w:rFonts w:cs="Calibri Light"/>
          <w:color w:val="1F3864"/>
          <w:sz w:val="18"/>
          <w:szCs w:val="18"/>
          <w:lang w:val="ca-ES"/>
        </w:rPr>
        <w:t>e</w:t>
      </w:r>
      <w:r w:rsidRPr="0068435E">
        <w:rPr>
          <w:rFonts w:cs="Calibri Light"/>
          <w:color w:val="1F3864"/>
          <w:sz w:val="18"/>
          <w:szCs w:val="18"/>
          <w:lang w:val="ca-ES"/>
        </w:rPr>
        <w:t xml:space="preserve">s, </w:t>
      </w:r>
      <w:r w:rsidR="00A211B3" w:rsidRPr="0068435E">
        <w:rPr>
          <w:rFonts w:cs="Calibri Light"/>
          <w:color w:val="1F3864"/>
          <w:sz w:val="18"/>
          <w:szCs w:val="18"/>
          <w:lang w:val="ca-ES"/>
        </w:rPr>
        <w:t>i explicitar què</w:t>
      </w:r>
      <w:r w:rsidRPr="0068435E">
        <w:rPr>
          <w:rFonts w:cs="Calibri Light"/>
          <w:color w:val="1F3864"/>
          <w:sz w:val="18"/>
          <w:szCs w:val="18"/>
          <w:lang w:val="ca-ES"/>
        </w:rPr>
        <w:t xml:space="preserve"> ha </w:t>
      </w:r>
      <w:r w:rsidR="00A211B3" w:rsidRPr="0068435E">
        <w:rPr>
          <w:rFonts w:cs="Calibri Light"/>
          <w:color w:val="1F3864"/>
          <w:sz w:val="18"/>
          <w:szCs w:val="18"/>
          <w:lang w:val="ca-ES"/>
        </w:rPr>
        <w:t>funcionat i</w:t>
      </w:r>
      <w:r w:rsidRPr="0068435E">
        <w:rPr>
          <w:rFonts w:cs="Calibri Light"/>
          <w:color w:val="1F3864"/>
          <w:sz w:val="18"/>
          <w:szCs w:val="18"/>
          <w:lang w:val="ca-ES"/>
        </w:rPr>
        <w:t xml:space="preserve"> </w:t>
      </w:r>
      <w:r w:rsidR="00A211B3" w:rsidRPr="0068435E">
        <w:rPr>
          <w:rFonts w:cs="Calibri Light"/>
          <w:color w:val="1F3864"/>
          <w:sz w:val="18"/>
          <w:szCs w:val="18"/>
          <w:lang w:val="ca-ES"/>
        </w:rPr>
        <w:t>què</w:t>
      </w:r>
      <w:r w:rsidRPr="0068435E">
        <w:rPr>
          <w:rFonts w:cs="Calibri Light"/>
          <w:color w:val="1F3864"/>
          <w:sz w:val="18"/>
          <w:szCs w:val="18"/>
          <w:lang w:val="ca-ES"/>
        </w:rPr>
        <w:t xml:space="preserve"> </w:t>
      </w:r>
      <w:r w:rsidR="00A211B3" w:rsidRPr="0068435E">
        <w:rPr>
          <w:rFonts w:cs="Calibri Light"/>
          <w:color w:val="1F3864"/>
          <w:sz w:val="18"/>
          <w:szCs w:val="18"/>
          <w:lang w:val="ca-ES"/>
        </w:rPr>
        <w:t>necessita</w:t>
      </w:r>
      <w:r w:rsidRPr="0068435E">
        <w:rPr>
          <w:rFonts w:cs="Calibri Light"/>
          <w:color w:val="1F3864"/>
          <w:sz w:val="18"/>
          <w:szCs w:val="18"/>
          <w:lang w:val="ca-ES"/>
        </w:rPr>
        <w:t xml:space="preserve"> </w:t>
      </w:r>
      <w:r w:rsidR="00A211B3" w:rsidRPr="0068435E">
        <w:rPr>
          <w:rFonts w:cs="Calibri Light"/>
          <w:color w:val="1F3864"/>
          <w:sz w:val="18"/>
          <w:szCs w:val="18"/>
          <w:lang w:val="ca-ES"/>
        </w:rPr>
        <w:t>millorar, i</w:t>
      </w:r>
      <w:r w:rsidRPr="0068435E">
        <w:rPr>
          <w:rFonts w:cs="Calibri Light"/>
          <w:color w:val="1F3864"/>
          <w:sz w:val="18"/>
          <w:szCs w:val="18"/>
          <w:lang w:val="ca-ES"/>
        </w:rPr>
        <w:t xml:space="preserve"> la </w:t>
      </w:r>
      <w:r w:rsidR="00A211B3" w:rsidRPr="0068435E">
        <w:rPr>
          <w:rFonts w:cs="Calibri Light"/>
          <w:color w:val="1F3864"/>
          <w:sz w:val="18"/>
          <w:szCs w:val="18"/>
          <w:lang w:val="ca-ES"/>
        </w:rPr>
        <w:t>recomanació</w:t>
      </w:r>
      <w:r w:rsidRPr="0068435E">
        <w:rPr>
          <w:rFonts w:cs="Calibri Light"/>
          <w:color w:val="1F3864"/>
          <w:sz w:val="18"/>
          <w:szCs w:val="18"/>
          <w:lang w:val="ca-ES"/>
        </w:rPr>
        <w:t xml:space="preserve"> de </w:t>
      </w:r>
      <w:r w:rsidR="00A211B3" w:rsidRPr="0068435E">
        <w:rPr>
          <w:rFonts w:cs="Calibri Light"/>
          <w:color w:val="1F3864"/>
          <w:sz w:val="18"/>
          <w:szCs w:val="18"/>
          <w:lang w:val="ca-ES"/>
        </w:rPr>
        <w:t>mantenir l’Activitat</w:t>
      </w:r>
      <w:r w:rsidRPr="0068435E">
        <w:rPr>
          <w:rFonts w:cs="Calibri Light"/>
          <w:color w:val="1F3864"/>
          <w:sz w:val="18"/>
          <w:szCs w:val="18"/>
          <w:lang w:val="ca-ES"/>
        </w:rPr>
        <w:t xml:space="preserve"> </w:t>
      </w:r>
      <w:r w:rsidR="00A211B3" w:rsidRPr="0068435E">
        <w:rPr>
          <w:rFonts w:cs="Calibri Light"/>
          <w:color w:val="1F3864"/>
          <w:sz w:val="18"/>
          <w:szCs w:val="18"/>
          <w:lang w:val="ca-ES"/>
        </w:rPr>
        <w:t>amb</w:t>
      </w:r>
      <w:r w:rsidRPr="0068435E">
        <w:rPr>
          <w:rFonts w:cs="Calibri Light"/>
          <w:color w:val="1F3864"/>
          <w:sz w:val="18"/>
          <w:szCs w:val="18"/>
          <w:lang w:val="ca-ES"/>
        </w:rPr>
        <w:t xml:space="preserve"> m</w:t>
      </w:r>
      <w:r w:rsidR="00A211B3" w:rsidRPr="0068435E">
        <w:rPr>
          <w:rFonts w:cs="Calibri Light"/>
          <w:color w:val="1F3864"/>
          <w:sz w:val="18"/>
          <w:szCs w:val="18"/>
          <w:lang w:val="ca-ES"/>
        </w:rPr>
        <w:t>illore</w:t>
      </w:r>
      <w:r w:rsidRPr="0068435E">
        <w:rPr>
          <w:rFonts w:cs="Calibri Light"/>
          <w:color w:val="1F3864"/>
          <w:sz w:val="18"/>
          <w:szCs w:val="18"/>
          <w:lang w:val="ca-ES"/>
        </w:rPr>
        <w:t xml:space="preserve">s, ampliar </w:t>
      </w:r>
      <w:r w:rsidR="00A211B3" w:rsidRPr="0068435E">
        <w:rPr>
          <w:rFonts w:cs="Calibri Light"/>
          <w:color w:val="1F3864"/>
          <w:sz w:val="18"/>
          <w:szCs w:val="18"/>
          <w:lang w:val="ca-ES"/>
        </w:rPr>
        <w:t>la seva aplicació</w:t>
      </w:r>
      <w:r w:rsidRPr="0068435E">
        <w:rPr>
          <w:rFonts w:cs="Calibri Light"/>
          <w:color w:val="1F3864"/>
          <w:sz w:val="18"/>
          <w:szCs w:val="18"/>
          <w:lang w:val="ca-ES"/>
        </w:rPr>
        <w:t xml:space="preserve"> a </w:t>
      </w:r>
      <w:r w:rsidR="00A211B3" w:rsidRPr="0068435E">
        <w:rPr>
          <w:rFonts w:cs="Calibri Light"/>
          <w:color w:val="1F3864"/>
          <w:sz w:val="18"/>
          <w:szCs w:val="18"/>
          <w:lang w:val="ca-ES"/>
        </w:rPr>
        <w:t>més</w:t>
      </w:r>
      <w:r w:rsidRPr="0068435E">
        <w:rPr>
          <w:rFonts w:cs="Calibri Light"/>
          <w:color w:val="1F3864"/>
          <w:sz w:val="18"/>
          <w:szCs w:val="18"/>
          <w:lang w:val="ca-ES"/>
        </w:rPr>
        <w:t xml:space="preserve"> </w:t>
      </w:r>
      <w:r w:rsidR="00A211B3" w:rsidRPr="0068435E">
        <w:rPr>
          <w:rFonts w:cs="Calibri Light"/>
          <w:color w:val="1F3864"/>
          <w:sz w:val="18"/>
          <w:szCs w:val="18"/>
          <w:lang w:val="ca-ES"/>
        </w:rPr>
        <w:t>grups</w:t>
      </w:r>
      <w:r w:rsidRPr="0068435E">
        <w:rPr>
          <w:rFonts w:cs="Calibri Light"/>
          <w:color w:val="1F3864"/>
          <w:sz w:val="18"/>
          <w:szCs w:val="18"/>
          <w:lang w:val="ca-ES"/>
        </w:rPr>
        <w:t>, homologar</w:t>
      </w:r>
      <w:r w:rsidR="00A211B3" w:rsidRPr="0068435E">
        <w:rPr>
          <w:rFonts w:cs="Calibri Light"/>
          <w:color w:val="1F3864"/>
          <w:sz w:val="18"/>
          <w:szCs w:val="18"/>
          <w:lang w:val="ca-ES"/>
        </w:rPr>
        <w:t>-</w:t>
      </w:r>
      <w:r w:rsidRPr="0068435E">
        <w:rPr>
          <w:rFonts w:cs="Calibri Light"/>
          <w:color w:val="1F3864"/>
          <w:sz w:val="18"/>
          <w:szCs w:val="18"/>
          <w:lang w:val="ca-ES"/>
        </w:rPr>
        <w:t>la p</w:t>
      </w:r>
      <w:r w:rsidR="00A211B3" w:rsidRPr="0068435E">
        <w:rPr>
          <w:rFonts w:cs="Calibri Light"/>
          <w:color w:val="1F3864"/>
          <w:sz w:val="18"/>
          <w:szCs w:val="18"/>
          <w:lang w:val="ca-ES"/>
        </w:rPr>
        <w:t>el</w:t>
      </w:r>
      <w:r w:rsidRPr="0068435E">
        <w:rPr>
          <w:rFonts w:cs="Calibri Light"/>
          <w:color w:val="1F3864"/>
          <w:sz w:val="18"/>
          <w:szCs w:val="18"/>
          <w:lang w:val="ca-ES"/>
        </w:rPr>
        <w:t xml:space="preserve"> s</w:t>
      </w:r>
      <w:r w:rsidR="00A211B3" w:rsidRPr="0068435E">
        <w:rPr>
          <w:rFonts w:cs="Calibri Light"/>
          <w:color w:val="1F3864"/>
          <w:sz w:val="18"/>
          <w:szCs w:val="18"/>
          <w:lang w:val="ca-ES"/>
        </w:rPr>
        <w:t>e</w:t>
      </w:r>
      <w:r w:rsidRPr="0068435E">
        <w:rPr>
          <w:rFonts w:cs="Calibri Light"/>
          <w:color w:val="1F3864"/>
          <w:sz w:val="18"/>
          <w:szCs w:val="18"/>
          <w:lang w:val="ca-ES"/>
        </w:rPr>
        <w:t>u b</w:t>
      </w:r>
      <w:r w:rsidR="00A211B3" w:rsidRPr="0068435E">
        <w:rPr>
          <w:rFonts w:cs="Calibri Light"/>
          <w:color w:val="1F3864"/>
          <w:sz w:val="18"/>
          <w:szCs w:val="18"/>
          <w:lang w:val="ca-ES"/>
        </w:rPr>
        <w:t>o</w:t>
      </w:r>
      <w:r w:rsidRPr="0068435E">
        <w:rPr>
          <w:rFonts w:cs="Calibri Light"/>
          <w:color w:val="1F3864"/>
          <w:sz w:val="18"/>
          <w:szCs w:val="18"/>
          <w:lang w:val="ca-ES"/>
        </w:rPr>
        <w:t xml:space="preserve">n </w:t>
      </w:r>
      <w:r w:rsidR="00A211B3" w:rsidRPr="0068435E">
        <w:rPr>
          <w:rFonts w:cs="Calibri Light"/>
          <w:color w:val="1F3864"/>
          <w:sz w:val="18"/>
          <w:szCs w:val="18"/>
          <w:lang w:val="ca-ES"/>
        </w:rPr>
        <w:t>funcionament</w:t>
      </w:r>
      <w:r w:rsidRPr="0068435E">
        <w:rPr>
          <w:rFonts w:cs="Calibri Light"/>
          <w:color w:val="1F3864"/>
          <w:sz w:val="18"/>
          <w:szCs w:val="18"/>
          <w:lang w:val="ca-ES"/>
        </w:rPr>
        <w:t xml:space="preserve"> o descartar</w:t>
      </w:r>
      <w:r w:rsidR="00A211B3" w:rsidRPr="0068435E">
        <w:rPr>
          <w:rFonts w:cs="Calibri Light"/>
          <w:color w:val="1F3864"/>
          <w:sz w:val="18"/>
          <w:szCs w:val="18"/>
          <w:lang w:val="ca-ES"/>
        </w:rPr>
        <w:t>-la pe</w:t>
      </w:r>
      <w:r w:rsidRPr="0068435E">
        <w:rPr>
          <w:rFonts w:cs="Calibri Light"/>
          <w:color w:val="1F3864"/>
          <w:sz w:val="18"/>
          <w:szCs w:val="18"/>
          <w:lang w:val="ca-ES"/>
        </w:rPr>
        <w:t>r</w:t>
      </w:r>
      <w:r w:rsidR="00A211B3" w:rsidRPr="0068435E">
        <w:rPr>
          <w:rFonts w:cs="Calibri Light"/>
          <w:color w:val="1F3864"/>
          <w:sz w:val="18"/>
          <w:szCs w:val="18"/>
          <w:lang w:val="ca-ES"/>
        </w:rPr>
        <w:t xml:space="preserve"> </w:t>
      </w:r>
      <w:r w:rsidRPr="0068435E">
        <w:rPr>
          <w:rFonts w:cs="Calibri Light"/>
          <w:color w:val="1F3864"/>
          <w:sz w:val="18"/>
          <w:szCs w:val="18"/>
          <w:lang w:val="ca-ES"/>
        </w:rPr>
        <w:t xml:space="preserve">al </w:t>
      </w:r>
      <w:r w:rsidR="00A211B3" w:rsidRPr="0068435E">
        <w:rPr>
          <w:rFonts w:cs="Calibri Light"/>
          <w:color w:val="1F3864"/>
          <w:sz w:val="18"/>
          <w:szCs w:val="18"/>
          <w:lang w:val="ca-ES"/>
        </w:rPr>
        <w:t>pròxim</w:t>
      </w:r>
      <w:r w:rsidRPr="0068435E">
        <w:rPr>
          <w:rFonts w:cs="Calibri Light"/>
          <w:color w:val="1F3864"/>
          <w:sz w:val="18"/>
          <w:szCs w:val="18"/>
          <w:lang w:val="ca-ES"/>
        </w:rPr>
        <w:t xml:space="preserve"> curs </w:t>
      </w:r>
      <w:r w:rsidR="00A211B3" w:rsidRPr="0068435E">
        <w:rPr>
          <w:rFonts w:cs="Calibri Light"/>
          <w:color w:val="1F3864"/>
          <w:sz w:val="18"/>
          <w:szCs w:val="18"/>
          <w:lang w:val="ca-ES"/>
        </w:rPr>
        <w:t xml:space="preserve">atès  </w:t>
      </w:r>
      <w:r w:rsidRPr="0068435E">
        <w:rPr>
          <w:rFonts w:cs="Calibri Light"/>
          <w:color w:val="1F3864"/>
          <w:sz w:val="18"/>
          <w:szCs w:val="18"/>
          <w:lang w:val="ca-ES"/>
        </w:rPr>
        <w:t>el poc valor que aporta.</w:t>
      </w:r>
    </w:p>
    <w:p w14:paraId="4F6D2C48" w14:textId="77777777" w:rsidR="00A12FB9" w:rsidRPr="0068435E" w:rsidRDefault="00A12FB9" w:rsidP="00A12FB9">
      <w:pPr>
        <w:jc w:val="both"/>
        <w:rPr>
          <w:rFonts w:cs="Calibri Light"/>
          <w:color w:val="1F3864"/>
          <w:sz w:val="18"/>
          <w:szCs w:val="18"/>
          <w:lang w:val="ca-ES"/>
        </w:rPr>
      </w:pPr>
    </w:p>
    <w:p w14:paraId="6DEC54C1" w14:textId="77777777" w:rsidR="00A12FB9" w:rsidRPr="0068435E" w:rsidRDefault="00A12FB9" w:rsidP="00A12FB9">
      <w:pPr>
        <w:jc w:val="both"/>
        <w:rPr>
          <w:rFonts w:cs="Calibri Light"/>
          <w:color w:val="1F3864"/>
          <w:sz w:val="18"/>
          <w:szCs w:val="18"/>
          <w:lang w:val="ca-ES"/>
        </w:rPr>
      </w:pPr>
      <w:r w:rsidRPr="0068435E">
        <w:rPr>
          <w:rFonts w:cs="Calibri Light"/>
          <w:color w:val="1F3864"/>
          <w:sz w:val="18"/>
          <w:szCs w:val="18"/>
          <w:lang w:val="ca-ES"/>
        </w:rPr>
        <w:t>1.- Gra</w:t>
      </w:r>
      <w:r w:rsidR="00A211B3" w:rsidRPr="0068435E">
        <w:rPr>
          <w:rFonts w:cs="Calibri Light"/>
          <w:color w:val="1F3864"/>
          <w:sz w:val="18"/>
          <w:szCs w:val="18"/>
          <w:lang w:val="ca-ES"/>
        </w:rPr>
        <w:t>u</w:t>
      </w:r>
      <w:r w:rsidRPr="0068435E">
        <w:rPr>
          <w:rFonts w:cs="Calibri Light"/>
          <w:color w:val="1F3864"/>
          <w:sz w:val="18"/>
          <w:szCs w:val="18"/>
          <w:lang w:val="ca-ES"/>
        </w:rPr>
        <w:t xml:space="preserve"> d</w:t>
      </w:r>
      <w:r w:rsidR="00A211B3" w:rsidRPr="0068435E">
        <w:rPr>
          <w:rFonts w:cs="Calibri Light"/>
          <w:color w:val="1F3864"/>
          <w:sz w:val="18"/>
          <w:szCs w:val="18"/>
          <w:lang w:val="ca-ES"/>
        </w:rPr>
        <w:t>’</w:t>
      </w:r>
      <w:r w:rsidRPr="0068435E">
        <w:rPr>
          <w:rFonts w:cs="Calibri Light"/>
          <w:color w:val="1F3864"/>
          <w:sz w:val="18"/>
          <w:szCs w:val="18"/>
          <w:lang w:val="ca-ES"/>
        </w:rPr>
        <w:t>aplicació</w:t>
      </w:r>
      <w:r w:rsidR="00A211B3" w:rsidRPr="0068435E">
        <w:rPr>
          <w:rFonts w:cs="Calibri Light"/>
          <w:color w:val="1F3864"/>
          <w:sz w:val="18"/>
          <w:szCs w:val="18"/>
          <w:lang w:val="ca-ES"/>
        </w:rPr>
        <w:t xml:space="preserve"> o ex</w:t>
      </w:r>
      <w:r w:rsidRPr="0068435E">
        <w:rPr>
          <w:rFonts w:cs="Calibri Light"/>
          <w:color w:val="1F3864"/>
          <w:sz w:val="18"/>
          <w:szCs w:val="18"/>
          <w:lang w:val="ca-ES"/>
        </w:rPr>
        <w:t xml:space="preserve">ecució: </w:t>
      </w:r>
      <w:r w:rsidR="00A211B3" w:rsidRPr="0068435E">
        <w:rPr>
          <w:rFonts w:cs="Calibri Light"/>
          <w:color w:val="1F3864"/>
          <w:sz w:val="18"/>
          <w:szCs w:val="18"/>
          <w:lang w:val="ca-ES"/>
        </w:rPr>
        <w:t>é</w:t>
      </w:r>
      <w:r w:rsidRPr="0068435E">
        <w:rPr>
          <w:rFonts w:cs="Calibri Light"/>
          <w:color w:val="1F3864"/>
          <w:sz w:val="18"/>
          <w:szCs w:val="18"/>
          <w:lang w:val="ca-ES"/>
        </w:rPr>
        <w:t>s el gra</w:t>
      </w:r>
      <w:r w:rsidR="00A211B3" w:rsidRPr="0068435E">
        <w:rPr>
          <w:rFonts w:cs="Calibri Light"/>
          <w:color w:val="1F3864"/>
          <w:sz w:val="18"/>
          <w:szCs w:val="18"/>
          <w:lang w:val="ca-ES"/>
        </w:rPr>
        <w:t>u</w:t>
      </w:r>
      <w:r w:rsidRPr="0068435E">
        <w:rPr>
          <w:rFonts w:cs="Calibri Light"/>
          <w:color w:val="1F3864"/>
          <w:sz w:val="18"/>
          <w:szCs w:val="18"/>
          <w:lang w:val="ca-ES"/>
        </w:rPr>
        <w:t xml:space="preserve"> d</w:t>
      </w:r>
      <w:r w:rsidR="00A211B3" w:rsidRPr="0068435E">
        <w:rPr>
          <w:rFonts w:cs="Calibri Light"/>
          <w:color w:val="1F3864"/>
          <w:sz w:val="18"/>
          <w:szCs w:val="18"/>
          <w:lang w:val="ca-ES"/>
        </w:rPr>
        <w:t>’</w:t>
      </w:r>
      <w:r w:rsidRPr="0068435E">
        <w:rPr>
          <w:rFonts w:cs="Calibri Light"/>
          <w:color w:val="1F3864"/>
          <w:sz w:val="18"/>
          <w:szCs w:val="18"/>
          <w:lang w:val="ca-ES"/>
        </w:rPr>
        <w:t>implantació o despleg</w:t>
      </w:r>
      <w:r w:rsidR="00A211B3" w:rsidRPr="0068435E">
        <w:rPr>
          <w:rFonts w:cs="Calibri Light"/>
          <w:color w:val="1F3864"/>
          <w:sz w:val="18"/>
          <w:szCs w:val="18"/>
          <w:lang w:val="ca-ES"/>
        </w:rPr>
        <w:t>ament sistemàtic</w:t>
      </w:r>
      <w:r w:rsidRPr="0068435E">
        <w:rPr>
          <w:rFonts w:cs="Calibri Light"/>
          <w:color w:val="1F3864"/>
          <w:sz w:val="18"/>
          <w:szCs w:val="18"/>
          <w:lang w:val="ca-ES"/>
        </w:rPr>
        <w:t xml:space="preserve"> d</w:t>
      </w:r>
      <w:r w:rsidR="00A211B3" w:rsidRPr="0068435E">
        <w:rPr>
          <w:rFonts w:cs="Calibri Light"/>
          <w:color w:val="1F3864"/>
          <w:sz w:val="18"/>
          <w:szCs w:val="18"/>
          <w:lang w:val="ca-ES"/>
        </w:rPr>
        <w:t>’</w:t>
      </w:r>
      <w:r w:rsidRPr="0068435E">
        <w:rPr>
          <w:rFonts w:cs="Calibri Light"/>
          <w:color w:val="1F3864"/>
          <w:sz w:val="18"/>
          <w:szCs w:val="18"/>
          <w:lang w:val="ca-ES"/>
        </w:rPr>
        <w:t>una activi</w:t>
      </w:r>
      <w:r w:rsidR="00A211B3" w:rsidRPr="0068435E">
        <w:rPr>
          <w:rFonts w:cs="Calibri Light"/>
          <w:color w:val="1F3864"/>
          <w:sz w:val="18"/>
          <w:szCs w:val="18"/>
          <w:lang w:val="ca-ES"/>
        </w:rPr>
        <w:t>t</w:t>
      </w:r>
      <w:r w:rsidRPr="0068435E">
        <w:rPr>
          <w:rFonts w:cs="Calibri Light"/>
          <w:color w:val="1F3864"/>
          <w:sz w:val="18"/>
          <w:szCs w:val="18"/>
          <w:lang w:val="ca-ES"/>
        </w:rPr>
        <w:t>a</w:t>
      </w:r>
      <w:r w:rsidR="00A211B3" w:rsidRPr="0068435E">
        <w:rPr>
          <w:rFonts w:cs="Calibri Light"/>
          <w:color w:val="1F3864"/>
          <w:sz w:val="18"/>
          <w:szCs w:val="18"/>
          <w:lang w:val="ca-ES"/>
        </w:rPr>
        <w:t>t</w:t>
      </w:r>
      <w:r w:rsidRPr="0068435E">
        <w:rPr>
          <w:rFonts w:cs="Calibri Light"/>
          <w:color w:val="1F3864"/>
          <w:sz w:val="18"/>
          <w:szCs w:val="18"/>
          <w:lang w:val="ca-ES"/>
        </w:rPr>
        <w:t xml:space="preserve">, </w:t>
      </w:r>
      <w:r w:rsidR="00A211B3" w:rsidRPr="0068435E">
        <w:rPr>
          <w:rFonts w:cs="Calibri Light"/>
          <w:color w:val="1F3864"/>
          <w:sz w:val="18"/>
          <w:szCs w:val="18"/>
          <w:lang w:val="ca-ES"/>
        </w:rPr>
        <w:t>e</w:t>
      </w:r>
      <w:r w:rsidRPr="0068435E">
        <w:rPr>
          <w:rFonts w:cs="Calibri Light"/>
          <w:color w:val="1F3864"/>
          <w:sz w:val="18"/>
          <w:szCs w:val="18"/>
          <w:lang w:val="ca-ES"/>
        </w:rPr>
        <w:t>s valora a partir de l</w:t>
      </w:r>
      <w:r w:rsidR="00A211B3" w:rsidRPr="0068435E">
        <w:rPr>
          <w:rFonts w:cs="Calibri Light"/>
          <w:color w:val="1F3864"/>
          <w:sz w:val="18"/>
          <w:szCs w:val="18"/>
          <w:lang w:val="ca-ES"/>
        </w:rPr>
        <w:t>’autoa</w:t>
      </w:r>
      <w:r w:rsidRPr="0068435E">
        <w:rPr>
          <w:rFonts w:cs="Calibri Light"/>
          <w:color w:val="1F3864"/>
          <w:sz w:val="18"/>
          <w:szCs w:val="18"/>
          <w:lang w:val="ca-ES"/>
        </w:rPr>
        <w:t>valuació dels aplicadors.</w:t>
      </w:r>
    </w:p>
    <w:p w14:paraId="59CA46EB" w14:textId="77777777" w:rsidR="00A12FB9" w:rsidRPr="0068435E" w:rsidRDefault="00A12FB9" w:rsidP="00A12FB9">
      <w:pPr>
        <w:jc w:val="both"/>
        <w:rPr>
          <w:rFonts w:cs="Calibri Light"/>
          <w:color w:val="1F3864"/>
          <w:sz w:val="18"/>
          <w:szCs w:val="18"/>
          <w:lang w:val="ca-ES"/>
        </w:rPr>
      </w:pPr>
      <w:r w:rsidRPr="0068435E">
        <w:rPr>
          <w:rFonts w:cs="Calibri Light"/>
          <w:color w:val="1F3864"/>
          <w:sz w:val="18"/>
          <w:szCs w:val="18"/>
          <w:lang w:val="ca-ES"/>
        </w:rPr>
        <w:t xml:space="preserve">2.- </w:t>
      </w:r>
      <w:r w:rsidR="00A211B3" w:rsidRPr="0068435E">
        <w:rPr>
          <w:rFonts w:cs="Calibri Light"/>
          <w:color w:val="1F3864"/>
          <w:sz w:val="18"/>
          <w:szCs w:val="18"/>
          <w:lang w:val="ca-ES"/>
        </w:rPr>
        <w:t>Qualitat</w:t>
      </w:r>
      <w:r w:rsidRPr="0068435E">
        <w:rPr>
          <w:rFonts w:cs="Calibri Light"/>
          <w:color w:val="1F3864"/>
          <w:sz w:val="18"/>
          <w:szCs w:val="18"/>
          <w:lang w:val="ca-ES"/>
        </w:rPr>
        <w:t xml:space="preserve"> d</w:t>
      </w:r>
      <w:r w:rsidR="00A211B3" w:rsidRPr="0068435E">
        <w:rPr>
          <w:rFonts w:cs="Calibri Light"/>
          <w:color w:val="1F3864"/>
          <w:sz w:val="18"/>
          <w:szCs w:val="18"/>
          <w:lang w:val="ca-ES"/>
        </w:rPr>
        <w:t>’</w:t>
      </w:r>
      <w:r w:rsidRPr="0068435E">
        <w:rPr>
          <w:rFonts w:cs="Calibri Light"/>
          <w:color w:val="1F3864"/>
          <w:sz w:val="18"/>
          <w:szCs w:val="18"/>
          <w:lang w:val="ca-ES"/>
        </w:rPr>
        <w:t>e</w:t>
      </w:r>
      <w:r w:rsidR="00A211B3" w:rsidRPr="0068435E">
        <w:rPr>
          <w:rFonts w:cs="Calibri Light"/>
          <w:color w:val="1F3864"/>
          <w:sz w:val="18"/>
          <w:szCs w:val="18"/>
          <w:lang w:val="ca-ES"/>
        </w:rPr>
        <w:t>x</w:t>
      </w:r>
      <w:r w:rsidRPr="0068435E">
        <w:rPr>
          <w:rFonts w:cs="Calibri Light"/>
          <w:color w:val="1F3864"/>
          <w:sz w:val="18"/>
          <w:szCs w:val="18"/>
          <w:lang w:val="ca-ES"/>
        </w:rPr>
        <w:t>ecució: m</w:t>
      </w:r>
      <w:r w:rsidR="00A211B3" w:rsidRPr="0068435E">
        <w:rPr>
          <w:rFonts w:cs="Calibri Light"/>
          <w:color w:val="1F3864"/>
          <w:sz w:val="18"/>
          <w:szCs w:val="18"/>
          <w:lang w:val="ca-ES"/>
        </w:rPr>
        <w:t>esura</w:t>
      </w:r>
      <w:r w:rsidRPr="0068435E">
        <w:rPr>
          <w:rFonts w:cs="Calibri Light"/>
          <w:color w:val="1F3864"/>
          <w:sz w:val="18"/>
          <w:szCs w:val="18"/>
          <w:lang w:val="ca-ES"/>
        </w:rPr>
        <w:t xml:space="preserve"> c</w:t>
      </w:r>
      <w:r w:rsidR="00A211B3" w:rsidRPr="0068435E">
        <w:rPr>
          <w:rFonts w:cs="Calibri Light"/>
          <w:color w:val="1F3864"/>
          <w:sz w:val="18"/>
          <w:szCs w:val="18"/>
          <w:lang w:val="ca-ES"/>
        </w:rPr>
        <w:t>om</w:t>
      </w:r>
      <w:r w:rsidRPr="0068435E">
        <w:rPr>
          <w:rFonts w:cs="Calibri Light"/>
          <w:color w:val="1F3864"/>
          <w:sz w:val="18"/>
          <w:szCs w:val="18"/>
          <w:lang w:val="ca-ES"/>
        </w:rPr>
        <w:t xml:space="preserve"> s</w:t>
      </w:r>
      <w:r w:rsidR="00A211B3" w:rsidRPr="0068435E">
        <w:rPr>
          <w:rFonts w:cs="Calibri Light"/>
          <w:color w:val="1F3864"/>
          <w:sz w:val="18"/>
          <w:szCs w:val="18"/>
          <w:lang w:val="ca-ES"/>
        </w:rPr>
        <w:t>’</w:t>
      </w:r>
      <w:r w:rsidRPr="0068435E">
        <w:rPr>
          <w:rFonts w:cs="Calibri Light"/>
          <w:color w:val="1F3864"/>
          <w:sz w:val="18"/>
          <w:szCs w:val="18"/>
          <w:lang w:val="ca-ES"/>
        </w:rPr>
        <w:t xml:space="preserve">ha </w:t>
      </w:r>
      <w:r w:rsidR="00A211B3" w:rsidRPr="0068435E">
        <w:rPr>
          <w:rFonts w:cs="Calibri Light"/>
          <w:color w:val="1F3864"/>
          <w:sz w:val="18"/>
          <w:szCs w:val="18"/>
          <w:lang w:val="ca-ES"/>
        </w:rPr>
        <w:t xml:space="preserve">dut a terme </w:t>
      </w:r>
      <w:r w:rsidRPr="0068435E">
        <w:rPr>
          <w:rFonts w:cs="Calibri Light"/>
          <w:color w:val="1F3864"/>
          <w:sz w:val="18"/>
          <w:szCs w:val="18"/>
          <w:lang w:val="ca-ES"/>
        </w:rPr>
        <w:t>l</w:t>
      </w:r>
      <w:r w:rsidR="00A211B3" w:rsidRPr="0068435E">
        <w:rPr>
          <w:rFonts w:cs="Calibri Light"/>
          <w:color w:val="1F3864"/>
          <w:sz w:val="18"/>
          <w:szCs w:val="18"/>
          <w:lang w:val="ca-ES"/>
        </w:rPr>
        <w:t>’</w:t>
      </w:r>
      <w:r w:rsidRPr="0068435E">
        <w:rPr>
          <w:rFonts w:cs="Calibri Light"/>
          <w:color w:val="1F3864"/>
          <w:sz w:val="18"/>
          <w:szCs w:val="18"/>
          <w:lang w:val="ca-ES"/>
        </w:rPr>
        <w:t>activi</w:t>
      </w:r>
      <w:r w:rsidR="00A211B3" w:rsidRPr="0068435E">
        <w:rPr>
          <w:rFonts w:cs="Calibri Light"/>
          <w:color w:val="1F3864"/>
          <w:sz w:val="18"/>
          <w:szCs w:val="18"/>
          <w:lang w:val="ca-ES"/>
        </w:rPr>
        <w:t>t</w:t>
      </w:r>
      <w:r w:rsidRPr="0068435E">
        <w:rPr>
          <w:rFonts w:cs="Calibri Light"/>
          <w:color w:val="1F3864"/>
          <w:sz w:val="18"/>
          <w:szCs w:val="18"/>
          <w:lang w:val="ca-ES"/>
        </w:rPr>
        <w:t>a</w:t>
      </w:r>
      <w:r w:rsidR="00A211B3" w:rsidRPr="0068435E">
        <w:rPr>
          <w:rFonts w:cs="Calibri Light"/>
          <w:color w:val="1F3864"/>
          <w:sz w:val="18"/>
          <w:szCs w:val="18"/>
          <w:lang w:val="ca-ES"/>
        </w:rPr>
        <w:t>t</w:t>
      </w:r>
      <w:r w:rsidRPr="0068435E">
        <w:rPr>
          <w:rFonts w:cs="Calibri Light"/>
          <w:color w:val="1F3864"/>
          <w:sz w:val="18"/>
          <w:szCs w:val="18"/>
          <w:lang w:val="ca-ES"/>
        </w:rPr>
        <w:t>, tenin</w:t>
      </w:r>
      <w:r w:rsidR="00A211B3" w:rsidRPr="0068435E">
        <w:rPr>
          <w:rFonts w:cs="Calibri Light"/>
          <w:color w:val="1F3864"/>
          <w:sz w:val="18"/>
          <w:szCs w:val="18"/>
          <w:lang w:val="ca-ES"/>
        </w:rPr>
        <w:t>t</w:t>
      </w:r>
      <w:r w:rsidRPr="0068435E">
        <w:rPr>
          <w:rFonts w:cs="Calibri Light"/>
          <w:color w:val="1F3864"/>
          <w:sz w:val="18"/>
          <w:szCs w:val="18"/>
          <w:lang w:val="ca-ES"/>
        </w:rPr>
        <w:t xml:space="preserve"> en c</w:t>
      </w:r>
      <w:r w:rsidR="00A211B3" w:rsidRPr="0068435E">
        <w:rPr>
          <w:rFonts w:cs="Calibri Light"/>
          <w:color w:val="1F3864"/>
          <w:sz w:val="18"/>
          <w:szCs w:val="18"/>
          <w:lang w:val="ca-ES"/>
        </w:rPr>
        <w:t>ompte</w:t>
      </w:r>
      <w:r w:rsidRPr="0068435E">
        <w:rPr>
          <w:rFonts w:cs="Calibri Light"/>
          <w:color w:val="1F3864"/>
          <w:sz w:val="18"/>
          <w:szCs w:val="18"/>
          <w:lang w:val="ca-ES"/>
        </w:rPr>
        <w:t xml:space="preserve"> diversos criteris (</w:t>
      </w:r>
      <w:r w:rsidR="00A211B3" w:rsidRPr="0068435E">
        <w:rPr>
          <w:rFonts w:cs="Calibri Light"/>
          <w:color w:val="1F3864"/>
          <w:sz w:val="18"/>
          <w:szCs w:val="18"/>
          <w:lang w:val="ca-ES"/>
        </w:rPr>
        <w:t xml:space="preserve">termini </w:t>
      </w:r>
      <w:r w:rsidRPr="0068435E">
        <w:rPr>
          <w:rFonts w:cs="Calibri Light"/>
          <w:color w:val="1F3864"/>
          <w:sz w:val="18"/>
          <w:szCs w:val="18"/>
          <w:lang w:val="ca-ES"/>
        </w:rPr>
        <w:t>d</w:t>
      </w:r>
      <w:r w:rsidR="00A211B3" w:rsidRPr="0068435E">
        <w:rPr>
          <w:rFonts w:cs="Calibri Light"/>
          <w:color w:val="1F3864"/>
          <w:sz w:val="18"/>
          <w:szCs w:val="18"/>
          <w:lang w:val="ca-ES"/>
        </w:rPr>
        <w:t>’</w:t>
      </w:r>
      <w:r w:rsidRPr="0068435E">
        <w:rPr>
          <w:rFonts w:cs="Calibri Light"/>
          <w:color w:val="1F3864"/>
          <w:sz w:val="18"/>
          <w:szCs w:val="18"/>
          <w:lang w:val="ca-ES"/>
        </w:rPr>
        <w:t>e</w:t>
      </w:r>
      <w:r w:rsidR="00A211B3" w:rsidRPr="0068435E">
        <w:rPr>
          <w:rFonts w:cs="Calibri Light"/>
          <w:color w:val="1F3864"/>
          <w:sz w:val="18"/>
          <w:szCs w:val="18"/>
          <w:lang w:val="ca-ES"/>
        </w:rPr>
        <w:t>x</w:t>
      </w:r>
      <w:r w:rsidRPr="0068435E">
        <w:rPr>
          <w:rFonts w:cs="Calibri Light"/>
          <w:color w:val="1F3864"/>
          <w:sz w:val="18"/>
          <w:szCs w:val="18"/>
          <w:lang w:val="ca-ES"/>
        </w:rPr>
        <w:t>ecució, utili</w:t>
      </w:r>
      <w:r w:rsidR="00A211B3" w:rsidRPr="0068435E">
        <w:rPr>
          <w:rFonts w:cs="Calibri Light"/>
          <w:color w:val="1F3864"/>
          <w:sz w:val="18"/>
          <w:szCs w:val="18"/>
          <w:lang w:val="ca-ES"/>
        </w:rPr>
        <w:t>t</w:t>
      </w:r>
      <w:r w:rsidRPr="0068435E">
        <w:rPr>
          <w:rFonts w:cs="Calibri Light"/>
          <w:color w:val="1F3864"/>
          <w:sz w:val="18"/>
          <w:szCs w:val="18"/>
          <w:lang w:val="ca-ES"/>
        </w:rPr>
        <w:t xml:space="preserve">zació dels recursos previstos, </w:t>
      </w:r>
      <w:r w:rsidR="00A211B3" w:rsidRPr="0068435E">
        <w:rPr>
          <w:rFonts w:cs="Calibri Light"/>
          <w:color w:val="1F3864"/>
          <w:sz w:val="18"/>
          <w:szCs w:val="18"/>
          <w:lang w:val="ca-ES"/>
        </w:rPr>
        <w:t>adequació</w:t>
      </w:r>
      <w:r w:rsidRPr="0068435E">
        <w:rPr>
          <w:rFonts w:cs="Calibri Light"/>
          <w:color w:val="1F3864"/>
          <w:sz w:val="18"/>
          <w:szCs w:val="18"/>
          <w:lang w:val="ca-ES"/>
        </w:rPr>
        <w:t xml:space="preserve"> </w:t>
      </w:r>
      <w:r w:rsidR="00A211B3" w:rsidRPr="0068435E">
        <w:rPr>
          <w:rFonts w:cs="Calibri Light"/>
          <w:color w:val="1F3864"/>
          <w:sz w:val="18"/>
          <w:szCs w:val="18"/>
          <w:lang w:val="ca-ES"/>
        </w:rPr>
        <w:t>metodològica i</w:t>
      </w:r>
      <w:r w:rsidRPr="0068435E">
        <w:rPr>
          <w:rFonts w:cs="Calibri Light"/>
          <w:color w:val="1F3864"/>
          <w:sz w:val="18"/>
          <w:szCs w:val="18"/>
          <w:lang w:val="ca-ES"/>
        </w:rPr>
        <w:t xml:space="preserve"> </w:t>
      </w:r>
      <w:r w:rsidR="00A211B3" w:rsidRPr="0068435E">
        <w:rPr>
          <w:rFonts w:cs="Calibri Light"/>
          <w:color w:val="1F3864"/>
          <w:sz w:val="18"/>
          <w:szCs w:val="18"/>
          <w:lang w:val="ca-ES"/>
        </w:rPr>
        <w:t>nivell</w:t>
      </w:r>
      <w:r w:rsidRPr="0068435E">
        <w:rPr>
          <w:rFonts w:cs="Calibri Light"/>
          <w:color w:val="1F3864"/>
          <w:sz w:val="18"/>
          <w:szCs w:val="18"/>
          <w:lang w:val="ca-ES"/>
        </w:rPr>
        <w:t xml:space="preserve"> de </w:t>
      </w:r>
      <w:r w:rsidR="00A211B3" w:rsidRPr="0068435E">
        <w:rPr>
          <w:rFonts w:cs="Calibri Light"/>
          <w:color w:val="1F3864"/>
          <w:sz w:val="18"/>
          <w:szCs w:val="18"/>
          <w:lang w:val="ca-ES"/>
        </w:rPr>
        <w:t>compliment de le</w:t>
      </w:r>
      <w:r w:rsidRPr="0068435E">
        <w:rPr>
          <w:rFonts w:cs="Calibri Light"/>
          <w:color w:val="1F3864"/>
          <w:sz w:val="18"/>
          <w:szCs w:val="18"/>
          <w:lang w:val="ca-ES"/>
        </w:rPr>
        <w:t xml:space="preserve">s </w:t>
      </w:r>
      <w:r w:rsidR="00A211B3" w:rsidRPr="0068435E">
        <w:rPr>
          <w:rFonts w:cs="Calibri Light"/>
          <w:color w:val="1F3864"/>
          <w:sz w:val="18"/>
          <w:szCs w:val="18"/>
          <w:lang w:val="ca-ES"/>
        </w:rPr>
        <w:t>persones</w:t>
      </w:r>
      <w:r w:rsidRPr="0068435E">
        <w:rPr>
          <w:rFonts w:cs="Calibri Light"/>
          <w:color w:val="1F3864"/>
          <w:sz w:val="18"/>
          <w:szCs w:val="18"/>
          <w:lang w:val="ca-ES"/>
        </w:rPr>
        <w:t xml:space="preserve"> </w:t>
      </w:r>
      <w:r w:rsidR="00A211B3" w:rsidRPr="0068435E">
        <w:rPr>
          <w:rFonts w:cs="Calibri Light"/>
          <w:color w:val="1F3864"/>
          <w:sz w:val="18"/>
          <w:szCs w:val="18"/>
          <w:lang w:val="ca-ES"/>
        </w:rPr>
        <w:t xml:space="preserve">implicades). </w:t>
      </w:r>
      <w:r w:rsidRPr="0068435E">
        <w:rPr>
          <w:rFonts w:cs="Calibri Light"/>
          <w:color w:val="1F3864"/>
          <w:sz w:val="18"/>
          <w:szCs w:val="18"/>
          <w:lang w:val="ca-ES"/>
        </w:rPr>
        <w:t>e</w:t>
      </w:r>
      <w:r w:rsidR="00A211B3" w:rsidRPr="0068435E">
        <w:rPr>
          <w:rFonts w:cs="Calibri Light"/>
          <w:color w:val="1F3864"/>
          <w:sz w:val="18"/>
          <w:szCs w:val="18"/>
          <w:lang w:val="ca-ES"/>
        </w:rPr>
        <w:t>s</w:t>
      </w:r>
      <w:r w:rsidRPr="0068435E">
        <w:rPr>
          <w:rFonts w:cs="Calibri Light"/>
          <w:color w:val="1F3864"/>
          <w:sz w:val="18"/>
          <w:szCs w:val="18"/>
          <w:lang w:val="ca-ES"/>
        </w:rPr>
        <w:t xml:space="preserve"> valora a partir de l</w:t>
      </w:r>
      <w:r w:rsidR="00A211B3" w:rsidRPr="0068435E">
        <w:rPr>
          <w:rFonts w:cs="Calibri Light"/>
          <w:color w:val="1F3864"/>
          <w:sz w:val="18"/>
          <w:szCs w:val="18"/>
          <w:lang w:val="ca-ES"/>
        </w:rPr>
        <w:t>’</w:t>
      </w:r>
      <w:r w:rsidRPr="0068435E">
        <w:rPr>
          <w:rFonts w:cs="Calibri Light"/>
          <w:color w:val="1F3864"/>
          <w:sz w:val="18"/>
          <w:szCs w:val="18"/>
          <w:lang w:val="ca-ES"/>
        </w:rPr>
        <w:t>auto</w:t>
      </w:r>
      <w:r w:rsidR="00A211B3" w:rsidRPr="0068435E">
        <w:rPr>
          <w:rFonts w:cs="Calibri Light"/>
          <w:color w:val="1F3864"/>
          <w:sz w:val="18"/>
          <w:szCs w:val="18"/>
          <w:lang w:val="ca-ES"/>
        </w:rPr>
        <w:t>a</w:t>
      </w:r>
      <w:r w:rsidRPr="0068435E">
        <w:rPr>
          <w:rFonts w:cs="Calibri Light"/>
          <w:color w:val="1F3864"/>
          <w:sz w:val="18"/>
          <w:szCs w:val="18"/>
          <w:lang w:val="ca-ES"/>
        </w:rPr>
        <w:t>valuació dels aplicadors.</w:t>
      </w:r>
    </w:p>
    <w:p w14:paraId="569B4DE7" w14:textId="77777777" w:rsidR="00053AF8" w:rsidRPr="0068435E" w:rsidRDefault="00A211B3" w:rsidP="00053AF8">
      <w:pPr>
        <w:jc w:val="both"/>
        <w:rPr>
          <w:rFonts w:cs="Calibri Light"/>
          <w:color w:val="1F3864"/>
          <w:sz w:val="18"/>
          <w:szCs w:val="18"/>
          <w:lang w:val="ca-ES"/>
        </w:rPr>
      </w:pPr>
      <w:r w:rsidRPr="0068435E">
        <w:rPr>
          <w:rFonts w:cs="Calibri Light"/>
          <w:color w:val="1F3864"/>
          <w:sz w:val="18"/>
          <w:szCs w:val="18"/>
          <w:lang w:val="ca-ES"/>
        </w:rPr>
        <w:t>3.- Grau</w:t>
      </w:r>
      <w:r w:rsidR="00A12FB9" w:rsidRPr="0068435E">
        <w:rPr>
          <w:rFonts w:cs="Calibri Light"/>
          <w:color w:val="1F3864"/>
          <w:sz w:val="18"/>
          <w:szCs w:val="18"/>
          <w:lang w:val="ca-ES"/>
        </w:rPr>
        <w:t xml:space="preserve"> d</w:t>
      </w:r>
      <w:r w:rsidRPr="0068435E">
        <w:rPr>
          <w:rFonts w:cs="Calibri Light"/>
          <w:color w:val="1F3864"/>
          <w:sz w:val="18"/>
          <w:szCs w:val="18"/>
          <w:lang w:val="ca-ES"/>
        </w:rPr>
        <w:t>’impacte</w:t>
      </w:r>
      <w:r w:rsidR="00A12FB9" w:rsidRPr="0068435E">
        <w:rPr>
          <w:rFonts w:cs="Calibri Light"/>
          <w:color w:val="1F3864"/>
          <w:sz w:val="18"/>
          <w:szCs w:val="18"/>
          <w:lang w:val="ca-ES"/>
        </w:rPr>
        <w:t>: m</w:t>
      </w:r>
      <w:r w:rsidRPr="0068435E">
        <w:rPr>
          <w:rFonts w:cs="Calibri Light"/>
          <w:color w:val="1F3864"/>
          <w:sz w:val="18"/>
          <w:szCs w:val="18"/>
          <w:lang w:val="ca-ES"/>
        </w:rPr>
        <w:t>esura</w:t>
      </w:r>
      <w:r w:rsidR="00A12FB9" w:rsidRPr="0068435E">
        <w:rPr>
          <w:rFonts w:cs="Calibri Light"/>
          <w:color w:val="1F3864"/>
          <w:sz w:val="18"/>
          <w:szCs w:val="18"/>
          <w:lang w:val="ca-ES"/>
        </w:rPr>
        <w:t xml:space="preserve"> la </w:t>
      </w:r>
      <w:r w:rsidRPr="0068435E">
        <w:rPr>
          <w:rFonts w:cs="Calibri Light"/>
          <w:color w:val="1F3864"/>
          <w:sz w:val="18"/>
          <w:szCs w:val="18"/>
          <w:lang w:val="ca-ES"/>
        </w:rPr>
        <w:t>utilitat</w:t>
      </w:r>
      <w:r w:rsidR="00A12FB9" w:rsidRPr="0068435E">
        <w:rPr>
          <w:rFonts w:cs="Calibri Light"/>
          <w:color w:val="1F3864"/>
          <w:sz w:val="18"/>
          <w:szCs w:val="18"/>
          <w:lang w:val="ca-ES"/>
        </w:rPr>
        <w:t xml:space="preserve"> de l</w:t>
      </w:r>
      <w:r w:rsidRPr="0068435E">
        <w:rPr>
          <w:rFonts w:cs="Calibri Light"/>
          <w:color w:val="1F3864"/>
          <w:sz w:val="18"/>
          <w:szCs w:val="18"/>
          <w:lang w:val="ca-ES"/>
        </w:rPr>
        <w:t>’activitat</w:t>
      </w:r>
      <w:r w:rsidR="00A12FB9" w:rsidRPr="0068435E">
        <w:rPr>
          <w:rFonts w:cs="Calibri Light"/>
          <w:color w:val="1F3864"/>
          <w:sz w:val="18"/>
          <w:szCs w:val="18"/>
          <w:lang w:val="ca-ES"/>
        </w:rPr>
        <w:t xml:space="preserve"> p</w:t>
      </w:r>
      <w:r w:rsidRPr="0068435E">
        <w:rPr>
          <w:rFonts w:cs="Calibri Light"/>
          <w:color w:val="1F3864"/>
          <w:sz w:val="18"/>
          <w:szCs w:val="18"/>
          <w:lang w:val="ca-ES"/>
        </w:rPr>
        <w:t>e</w:t>
      </w:r>
      <w:r w:rsidR="00A12FB9" w:rsidRPr="0068435E">
        <w:rPr>
          <w:rFonts w:cs="Calibri Light"/>
          <w:color w:val="1F3864"/>
          <w:sz w:val="18"/>
          <w:szCs w:val="18"/>
          <w:lang w:val="ca-ES"/>
        </w:rPr>
        <w:t>r</w:t>
      </w:r>
      <w:r w:rsidRPr="0068435E">
        <w:rPr>
          <w:rFonts w:cs="Calibri Light"/>
          <w:color w:val="1F3864"/>
          <w:sz w:val="18"/>
          <w:szCs w:val="18"/>
          <w:lang w:val="ca-ES"/>
        </w:rPr>
        <w:t xml:space="preserve"> </w:t>
      </w:r>
      <w:r w:rsidR="00A12FB9" w:rsidRPr="0068435E">
        <w:rPr>
          <w:rFonts w:cs="Calibri Light"/>
          <w:color w:val="1F3864"/>
          <w:sz w:val="18"/>
          <w:szCs w:val="18"/>
          <w:lang w:val="ca-ES"/>
        </w:rPr>
        <w:t xml:space="preserve">a </w:t>
      </w:r>
      <w:r w:rsidRPr="0068435E">
        <w:rPr>
          <w:rFonts w:cs="Calibri Light"/>
          <w:color w:val="1F3864"/>
          <w:sz w:val="18"/>
          <w:szCs w:val="18"/>
          <w:lang w:val="ca-ES"/>
        </w:rPr>
        <w:t>assolir  l’objectiu</w:t>
      </w:r>
      <w:r w:rsidR="00A12FB9" w:rsidRPr="0068435E">
        <w:rPr>
          <w:rFonts w:cs="Calibri Light"/>
          <w:color w:val="1F3864"/>
          <w:sz w:val="18"/>
          <w:szCs w:val="18"/>
          <w:lang w:val="ca-ES"/>
        </w:rPr>
        <w:t xml:space="preserve"> estable</w:t>
      </w:r>
      <w:r w:rsidRPr="0068435E">
        <w:rPr>
          <w:rFonts w:cs="Calibri Light"/>
          <w:color w:val="1F3864"/>
          <w:sz w:val="18"/>
          <w:szCs w:val="18"/>
          <w:lang w:val="ca-ES"/>
        </w:rPr>
        <w:t xml:space="preserve">rt, </w:t>
      </w:r>
      <w:r w:rsidR="00A12FB9" w:rsidRPr="0068435E">
        <w:rPr>
          <w:rFonts w:cs="Calibri Light"/>
          <w:color w:val="1F3864"/>
          <w:sz w:val="18"/>
          <w:szCs w:val="18"/>
          <w:lang w:val="ca-ES"/>
        </w:rPr>
        <w:t>e</w:t>
      </w:r>
      <w:r w:rsidRPr="0068435E">
        <w:rPr>
          <w:rFonts w:cs="Calibri Light"/>
          <w:color w:val="1F3864"/>
          <w:sz w:val="18"/>
          <w:szCs w:val="18"/>
          <w:lang w:val="ca-ES"/>
        </w:rPr>
        <w:t>s valora a partir d’</w:t>
      </w:r>
      <w:r w:rsidR="00A12FB9" w:rsidRPr="0068435E">
        <w:rPr>
          <w:rFonts w:cs="Calibri Light"/>
          <w:color w:val="1F3864"/>
          <w:sz w:val="18"/>
          <w:szCs w:val="18"/>
          <w:lang w:val="ca-ES"/>
        </w:rPr>
        <w:t>una rúbrica específica.</w:t>
      </w:r>
      <w:r w:rsidR="00053AF8" w:rsidRPr="0068435E">
        <w:rPr>
          <w:rFonts w:cs="Calibri Light"/>
          <w:color w:val="1F3864"/>
          <w:sz w:val="18"/>
          <w:szCs w:val="18"/>
          <w:lang w:val="ca-ES"/>
        </w:rPr>
        <w:t xml:space="preserve"> </w:t>
      </w:r>
    </w:p>
    <w:p w14:paraId="2C460F4E" w14:textId="77777777" w:rsidR="00015231" w:rsidRPr="0068435E" w:rsidRDefault="00053AF8" w:rsidP="00015231">
      <w:pPr>
        <w:jc w:val="both"/>
        <w:rPr>
          <w:rFonts w:cs="Calibri Light"/>
          <w:color w:val="1F3864"/>
          <w:sz w:val="18"/>
          <w:szCs w:val="18"/>
          <w:lang w:val="ca-ES"/>
        </w:rPr>
      </w:pPr>
      <w:r w:rsidRPr="0068435E">
        <w:rPr>
          <w:rFonts w:cs="Calibri Light"/>
          <w:color w:val="1F3864"/>
          <w:sz w:val="18"/>
          <w:szCs w:val="18"/>
          <w:lang w:val="ca-ES"/>
        </w:rPr>
        <w:t xml:space="preserve">(1) </w:t>
      </w:r>
      <w:r w:rsidR="001B0900" w:rsidRPr="0068435E">
        <w:rPr>
          <w:rFonts w:cs="Calibri Light"/>
          <w:color w:val="1F3864"/>
          <w:sz w:val="18"/>
          <w:szCs w:val="18"/>
          <w:lang w:val="ca-ES"/>
        </w:rPr>
        <w:t>A partir de l’avaluació</w:t>
      </w:r>
      <w:r w:rsidR="00015231" w:rsidRPr="0068435E">
        <w:rPr>
          <w:rFonts w:cs="Calibri Light"/>
          <w:color w:val="1F3864"/>
          <w:sz w:val="18"/>
          <w:szCs w:val="18"/>
          <w:lang w:val="ca-ES"/>
        </w:rPr>
        <w:t xml:space="preserve"> individual de cada </w:t>
      </w:r>
      <w:r w:rsidR="001B0900" w:rsidRPr="0068435E">
        <w:rPr>
          <w:rFonts w:cs="Calibri Light"/>
          <w:color w:val="1F3864"/>
          <w:sz w:val="18"/>
          <w:szCs w:val="18"/>
          <w:lang w:val="ca-ES"/>
        </w:rPr>
        <w:t>alumne</w:t>
      </w:r>
      <w:r w:rsidR="00015231" w:rsidRPr="0068435E">
        <w:rPr>
          <w:rFonts w:cs="Calibri Light"/>
          <w:color w:val="1F3864"/>
          <w:sz w:val="18"/>
          <w:szCs w:val="18"/>
          <w:lang w:val="ca-ES"/>
        </w:rPr>
        <w:t xml:space="preserve">, si </w:t>
      </w:r>
      <w:r w:rsidR="001B0900" w:rsidRPr="0068435E">
        <w:rPr>
          <w:rFonts w:cs="Calibri Light"/>
          <w:color w:val="1F3864"/>
          <w:sz w:val="18"/>
          <w:szCs w:val="18"/>
          <w:lang w:val="ca-ES"/>
        </w:rPr>
        <w:t>fos</w:t>
      </w:r>
      <w:r w:rsidR="00015231" w:rsidRPr="0068435E">
        <w:rPr>
          <w:rFonts w:cs="Calibri Light"/>
          <w:color w:val="1F3864"/>
          <w:sz w:val="18"/>
          <w:szCs w:val="18"/>
          <w:lang w:val="ca-ES"/>
        </w:rPr>
        <w:t xml:space="preserve"> el cas, re</w:t>
      </w:r>
      <w:r w:rsidR="001B0900" w:rsidRPr="0068435E">
        <w:rPr>
          <w:rFonts w:cs="Calibri Light"/>
          <w:color w:val="1F3864"/>
          <w:sz w:val="18"/>
          <w:szCs w:val="18"/>
          <w:lang w:val="ca-ES"/>
        </w:rPr>
        <w:t>cull</w:t>
      </w:r>
      <w:r w:rsidR="00015231" w:rsidRPr="0068435E">
        <w:rPr>
          <w:rFonts w:cs="Calibri Light"/>
          <w:color w:val="1F3864"/>
          <w:sz w:val="18"/>
          <w:szCs w:val="18"/>
          <w:lang w:val="ca-ES"/>
        </w:rPr>
        <w:t xml:space="preserve"> la valoració global de</w:t>
      </w:r>
      <w:r w:rsidR="001B0900" w:rsidRPr="0068435E">
        <w:rPr>
          <w:rFonts w:cs="Calibri Light"/>
          <w:color w:val="1F3864"/>
          <w:sz w:val="18"/>
          <w:szCs w:val="18"/>
          <w:lang w:val="ca-ES"/>
        </w:rPr>
        <w:t xml:space="preserve"> </w:t>
      </w:r>
      <w:r w:rsidR="00015231" w:rsidRPr="0068435E">
        <w:rPr>
          <w:rFonts w:cs="Calibri Light"/>
          <w:color w:val="1F3864"/>
          <w:sz w:val="18"/>
          <w:szCs w:val="18"/>
          <w:lang w:val="ca-ES"/>
        </w:rPr>
        <w:t>l</w:t>
      </w:r>
      <w:r w:rsidR="001B0900" w:rsidRPr="0068435E">
        <w:rPr>
          <w:rFonts w:cs="Calibri Light"/>
          <w:color w:val="1F3864"/>
          <w:sz w:val="18"/>
          <w:szCs w:val="18"/>
          <w:lang w:val="ca-ES"/>
        </w:rPr>
        <w:t>’i</w:t>
      </w:r>
      <w:r w:rsidR="00015231" w:rsidRPr="0068435E">
        <w:rPr>
          <w:rFonts w:cs="Calibri Light"/>
          <w:color w:val="1F3864"/>
          <w:sz w:val="18"/>
          <w:szCs w:val="18"/>
          <w:lang w:val="ca-ES"/>
        </w:rPr>
        <w:t>mp</w:t>
      </w:r>
      <w:r w:rsidR="001B0900" w:rsidRPr="0068435E">
        <w:rPr>
          <w:rFonts w:cs="Calibri Light"/>
          <w:color w:val="1F3864"/>
          <w:sz w:val="18"/>
          <w:szCs w:val="18"/>
          <w:lang w:val="ca-ES"/>
        </w:rPr>
        <w:t>acte</w:t>
      </w:r>
      <w:r w:rsidR="00015231" w:rsidRPr="0068435E">
        <w:rPr>
          <w:rFonts w:cs="Calibri Light"/>
          <w:color w:val="1F3864"/>
          <w:sz w:val="18"/>
          <w:szCs w:val="18"/>
          <w:lang w:val="ca-ES"/>
        </w:rPr>
        <w:t xml:space="preserve"> en to</w:t>
      </w:r>
      <w:r w:rsidR="001B0900" w:rsidRPr="0068435E">
        <w:rPr>
          <w:rFonts w:cs="Calibri Light"/>
          <w:color w:val="1F3864"/>
          <w:sz w:val="18"/>
          <w:szCs w:val="18"/>
          <w:lang w:val="ca-ES"/>
        </w:rPr>
        <w:t xml:space="preserve">t </w:t>
      </w:r>
      <w:r w:rsidR="00015231" w:rsidRPr="0068435E">
        <w:rPr>
          <w:rFonts w:cs="Calibri Light"/>
          <w:color w:val="1F3864"/>
          <w:sz w:val="18"/>
          <w:szCs w:val="18"/>
          <w:lang w:val="ca-ES"/>
        </w:rPr>
        <w:t>l</w:t>
      </w:r>
      <w:r w:rsidR="001B0900" w:rsidRPr="0068435E">
        <w:rPr>
          <w:rFonts w:cs="Calibri Light"/>
          <w:color w:val="1F3864"/>
          <w:sz w:val="18"/>
          <w:szCs w:val="18"/>
          <w:lang w:val="ca-ES"/>
        </w:rPr>
        <w:t>’</w:t>
      </w:r>
      <w:r w:rsidR="00015231" w:rsidRPr="0068435E">
        <w:rPr>
          <w:rFonts w:cs="Calibri Light"/>
          <w:color w:val="1F3864"/>
          <w:sz w:val="18"/>
          <w:szCs w:val="18"/>
          <w:lang w:val="ca-ES"/>
        </w:rPr>
        <w:t>alumna</w:t>
      </w:r>
      <w:r w:rsidR="001B0900" w:rsidRPr="0068435E">
        <w:rPr>
          <w:rFonts w:cs="Calibri Light"/>
          <w:color w:val="1F3864"/>
          <w:sz w:val="18"/>
          <w:szCs w:val="18"/>
          <w:lang w:val="ca-ES"/>
        </w:rPr>
        <w:t>t</w:t>
      </w:r>
      <w:r w:rsidR="00015231" w:rsidRPr="0068435E">
        <w:rPr>
          <w:rFonts w:cs="Calibri Light"/>
          <w:color w:val="1F3864"/>
          <w:sz w:val="18"/>
          <w:szCs w:val="18"/>
          <w:lang w:val="ca-ES"/>
        </w:rPr>
        <w:t>.</w:t>
      </w:r>
    </w:p>
    <w:p w14:paraId="508DD972" w14:textId="77777777" w:rsidR="00A12FB9" w:rsidRPr="0068435E" w:rsidRDefault="001B0900" w:rsidP="00A12FB9">
      <w:pPr>
        <w:jc w:val="both"/>
        <w:rPr>
          <w:rFonts w:cs="Calibri Light"/>
          <w:color w:val="1F3864"/>
          <w:sz w:val="18"/>
          <w:szCs w:val="18"/>
          <w:lang w:val="ca-ES"/>
        </w:rPr>
      </w:pPr>
      <w:r w:rsidRPr="0068435E">
        <w:rPr>
          <w:rFonts w:cs="Calibri Light"/>
          <w:color w:val="1F3864"/>
          <w:sz w:val="18"/>
          <w:szCs w:val="18"/>
          <w:lang w:val="ca-ES"/>
        </w:rPr>
        <w:t>Le</w:t>
      </w:r>
      <w:r w:rsidR="00A12FB9" w:rsidRPr="0068435E">
        <w:rPr>
          <w:rFonts w:cs="Calibri Light"/>
          <w:color w:val="1F3864"/>
          <w:sz w:val="18"/>
          <w:szCs w:val="18"/>
          <w:lang w:val="ca-ES"/>
        </w:rPr>
        <w:t xml:space="preserve">s </w:t>
      </w:r>
      <w:r w:rsidRPr="0068435E">
        <w:rPr>
          <w:rFonts w:cs="Calibri Light"/>
          <w:color w:val="1F3864"/>
          <w:sz w:val="18"/>
          <w:szCs w:val="18"/>
          <w:lang w:val="ca-ES"/>
        </w:rPr>
        <w:t>valoracions</w:t>
      </w:r>
      <w:r w:rsidR="00A12FB9" w:rsidRPr="0068435E">
        <w:rPr>
          <w:rFonts w:cs="Calibri Light"/>
          <w:color w:val="1F3864"/>
          <w:sz w:val="18"/>
          <w:szCs w:val="18"/>
          <w:lang w:val="ca-ES"/>
        </w:rPr>
        <w:t xml:space="preserve"> </w:t>
      </w:r>
      <w:r w:rsidRPr="0068435E">
        <w:rPr>
          <w:rFonts w:cs="Calibri Light"/>
          <w:color w:val="1F3864"/>
          <w:sz w:val="18"/>
          <w:szCs w:val="18"/>
          <w:lang w:val="ca-ES"/>
        </w:rPr>
        <w:t>globals</w:t>
      </w:r>
      <w:r w:rsidR="00A12FB9" w:rsidRPr="0068435E">
        <w:rPr>
          <w:rFonts w:cs="Calibri Light"/>
          <w:color w:val="1F3864"/>
          <w:sz w:val="18"/>
          <w:szCs w:val="18"/>
          <w:lang w:val="ca-ES"/>
        </w:rPr>
        <w:t xml:space="preserve"> </w:t>
      </w:r>
      <w:r w:rsidRPr="0068435E">
        <w:rPr>
          <w:rFonts w:cs="Calibri Light"/>
          <w:color w:val="1F3864"/>
          <w:sz w:val="18"/>
          <w:szCs w:val="18"/>
          <w:lang w:val="ca-ES"/>
        </w:rPr>
        <w:t>e</w:t>
      </w:r>
      <w:r w:rsidR="00A12FB9" w:rsidRPr="0068435E">
        <w:rPr>
          <w:rFonts w:cs="Calibri Light"/>
          <w:color w:val="1F3864"/>
          <w:sz w:val="18"/>
          <w:szCs w:val="18"/>
          <w:lang w:val="ca-ES"/>
        </w:rPr>
        <w:t xml:space="preserve">s </w:t>
      </w:r>
      <w:r w:rsidRPr="0068435E">
        <w:rPr>
          <w:rFonts w:cs="Calibri Light"/>
          <w:color w:val="1F3864"/>
          <w:sz w:val="18"/>
          <w:szCs w:val="18"/>
          <w:lang w:val="ca-ES"/>
        </w:rPr>
        <w:t>consideraran</w:t>
      </w:r>
      <w:r w:rsidR="00A12FB9" w:rsidRPr="0068435E">
        <w:rPr>
          <w:rFonts w:cs="Calibri Light"/>
          <w:color w:val="1F3864"/>
          <w:sz w:val="18"/>
          <w:szCs w:val="18"/>
          <w:lang w:val="ca-ES"/>
        </w:rPr>
        <w:t xml:space="preserve"> </w:t>
      </w:r>
      <w:r w:rsidRPr="0068435E">
        <w:rPr>
          <w:rFonts w:cs="Calibri Light"/>
          <w:color w:val="1F3864"/>
          <w:sz w:val="18"/>
          <w:szCs w:val="18"/>
          <w:lang w:val="ca-ES"/>
        </w:rPr>
        <w:t>millorables</w:t>
      </w:r>
      <w:r w:rsidR="00A12FB9" w:rsidRPr="0068435E">
        <w:rPr>
          <w:rFonts w:cs="Calibri Light"/>
          <w:color w:val="1F3864"/>
          <w:sz w:val="18"/>
          <w:szCs w:val="18"/>
          <w:lang w:val="ca-ES"/>
        </w:rPr>
        <w:t xml:space="preserve"> si el </w:t>
      </w:r>
      <w:r w:rsidRPr="0068435E">
        <w:rPr>
          <w:rFonts w:cs="Calibri Light"/>
          <w:color w:val="1F3864"/>
          <w:sz w:val="18"/>
          <w:szCs w:val="18"/>
          <w:lang w:val="ca-ES"/>
        </w:rPr>
        <w:t>resultat</w:t>
      </w:r>
      <w:r w:rsidR="00A12FB9" w:rsidRPr="0068435E">
        <w:rPr>
          <w:rFonts w:cs="Calibri Light"/>
          <w:color w:val="1F3864"/>
          <w:sz w:val="18"/>
          <w:szCs w:val="18"/>
          <w:lang w:val="ca-ES"/>
        </w:rPr>
        <w:t xml:space="preserve"> </w:t>
      </w:r>
      <w:r w:rsidRPr="0068435E">
        <w:rPr>
          <w:rFonts w:cs="Calibri Light"/>
          <w:color w:val="1F3864"/>
          <w:sz w:val="18"/>
          <w:szCs w:val="18"/>
          <w:lang w:val="ca-ES"/>
        </w:rPr>
        <w:t>é</w:t>
      </w:r>
      <w:r w:rsidR="00A12FB9" w:rsidRPr="0068435E">
        <w:rPr>
          <w:rFonts w:cs="Calibri Light"/>
          <w:color w:val="1F3864"/>
          <w:sz w:val="18"/>
          <w:szCs w:val="18"/>
          <w:lang w:val="ca-ES"/>
        </w:rPr>
        <w:t xml:space="preserve">s inferior al 75%, </w:t>
      </w:r>
      <w:r w:rsidRPr="0068435E">
        <w:rPr>
          <w:rFonts w:cs="Calibri Light"/>
          <w:color w:val="1F3864"/>
          <w:sz w:val="18"/>
          <w:szCs w:val="18"/>
          <w:lang w:val="ca-ES"/>
        </w:rPr>
        <w:t>satisfactòries</w:t>
      </w:r>
      <w:r w:rsidR="00A12FB9" w:rsidRPr="0068435E">
        <w:rPr>
          <w:rFonts w:cs="Calibri Light"/>
          <w:color w:val="1F3864"/>
          <w:sz w:val="18"/>
          <w:szCs w:val="18"/>
          <w:lang w:val="ca-ES"/>
        </w:rPr>
        <w:t xml:space="preserve"> si el </w:t>
      </w:r>
      <w:r w:rsidRPr="0068435E">
        <w:rPr>
          <w:rFonts w:cs="Calibri Light"/>
          <w:color w:val="1F3864"/>
          <w:sz w:val="18"/>
          <w:szCs w:val="18"/>
          <w:lang w:val="ca-ES"/>
        </w:rPr>
        <w:t>resultat</w:t>
      </w:r>
      <w:r w:rsidR="00A12FB9" w:rsidRPr="0068435E">
        <w:rPr>
          <w:rFonts w:cs="Calibri Light"/>
          <w:color w:val="1F3864"/>
          <w:sz w:val="18"/>
          <w:szCs w:val="18"/>
          <w:lang w:val="ca-ES"/>
        </w:rPr>
        <w:t xml:space="preserve"> </w:t>
      </w:r>
      <w:r w:rsidRPr="0068435E">
        <w:rPr>
          <w:rFonts w:cs="Calibri Light"/>
          <w:color w:val="1F3864"/>
          <w:sz w:val="18"/>
          <w:szCs w:val="18"/>
          <w:lang w:val="ca-ES"/>
        </w:rPr>
        <w:t>està entre el</w:t>
      </w:r>
      <w:r w:rsidR="00A12FB9" w:rsidRPr="0068435E">
        <w:rPr>
          <w:rFonts w:cs="Calibri Light"/>
          <w:color w:val="1F3864"/>
          <w:sz w:val="18"/>
          <w:szCs w:val="18"/>
          <w:lang w:val="ca-ES"/>
        </w:rPr>
        <w:t xml:space="preserve"> 75% </w:t>
      </w:r>
      <w:r w:rsidRPr="0068435E">
        <w:rPr>
          <w:rFonts w:cs="Calibri Light"/>
          <w:color w:val="1F3864"/>
          <w:sz w:val="18"/>
          <w:szCs w:val="18"/>
          <w:lang w:val="ca-ES"/>
        </w:rPr>
        <w:t>i</w:t>
      </w:r>
      <w:r w:rsidR="00A12FB9" w:rsidRPr="0068435E">
        <w:rPr>
          <w:rFonts w:cs="Calibri Light"/>
          <w:color w:val="1F3864"/>
          <w:sz w:val="18"/>
          <w:szCs w:val="18"/>
          <w:lang w:val="ca-ES"/>
        </w:rPr>
        <w:t xml:space="preserve"> el 95%, </w:t>
      </w:r>
      <w:r w:rsidRPr="0068435E">
        <w:rPr>
          <w:rFonts w:cs="Calibri Light"/>
          <w:color w:val="1F3864"/>
          <w:sz w:val="18"/>
          <w:szCs w:val="18"/>
          <w:lang w:val="ca-ES"/>
        </w:rPr>
        <w:t>i</w:t>
      </w:r>
      <w:r w:rsidR="00A12FB9" w:rsidRPr="0068435E">
        <w:rPr>
          <w:rFonts w:cs="Calibri Light"/>
          <w:color w:val="1F3864"/>
          <w:sz w:val="18"/>
          <w:szCs w:val="18"/>
          <w:lang w:val="ca-ES"/>
        </w:rPr>
        <w:t xml:space="preserve"> m</w:t>
      </w:r>
      <w:r w:rsidRPr="0068435E">
        <w:rPr>
          <w:rFonts w:cs="Calibri Light"/>
          <w:color w:val="1F3864"/>
          <w:sz w:val="18"/>
          <w:szCs w:val="18"/>
          <w:lang w:val="ca-ES"/>
        </w:rPr>
        <w:t>olt</w:t>
      </w:r>
      <w:r w:rsidR="00A12FB9" w:rsidRPr="0068435E">
        <w:rPr>
          <w:rFonts w:cs="Calibri Light"/>
          <w:color w:val="1F3864"/>
          <w:sz w:val="18"/>
          <w:szCs w:val="18"/>
          <w:lang w:val="ca-ES"/>
        </w:rPr>
        <w:t xml:space="preserve"> </w:t>
      </w:r>
      <w:r w:rsidRPr="0068435E">
        <w:rPr>
          <w:rFonts w:cs="Calibri Light"/>
          <w:color w:val="1F3864"/>
          <w:sz w:val="18"/>
          <w:szCs w:val="18"/>
          <w:lang w:val="ca-ES"/>
        </w:rPr>
        <w:t>satisfactòries si é</w:t>
      </w:r>
      <w:r w:rsidR="00A12FB9" w:rsidRPr="0068435E">
        <w:rPr>
          <w:rFonts w:cs="Calibri Light"/>
          <w:color w:val="1F3864"/>
          <w:sz w:val="18"/>
          <w:szCs w:val="18"/>
          <w:lang w:val="ca-ES"/>
        </w:rPr>
        <w:t>s superior al 95%.</w:t>
      </w:r>
    </w:p>
    <w:p w14:paraId="31F27C88" w14:textId="77777777" w:rsidR="00D11C40" w:rsidRPr="0068435E" w:rsidRDefault="00D11C40" w:rsidP="00D11C40">
      <w:pPr>
        <w:jc w:val="both"/>
        <w:rPr>
          <w:rFonts w:cs="Calibri Light"/>
          <w:sz w:val="18"/>
          <w:szCs w:val="18"/>
          <w:lang w:val="ca-ES"/>
        </w:rPr>
      </w:pPr>
    </w:p>
    <w:p w14:paraId="79B88F8C" w14:textId="77777777" w:rsidR="00A12FB9" w:rsidRPr="0068435E" w:rsidRDefault="00A12FB9" w:rsidP="00D11C40">
      <w:pPr>
        <w:jc w:val="both"/>
        <w:rPr>
          <w:rFonts w:cs="Calibri Light"/>
          <w:sz w:val="18"/>
          <w:szCs w:val="18"/>
          <w:lang w:val="ca-ES"/>
        </w:rPr>
      </w:pPr>
    </w:p>
    <w:p w14:paraId="145C11DD" w14:textId="77777777" w:rsidR="00A12FB9" w:rsidRPr="0068435E" w:rsidRDefault="00A12FB9" w:rsidP="00D11C40">
      <w:pPr>
        <w:jc w:val="both"/>
        <w:rPr>
          <w:rFonts w:cs="Calibri Light"/>
          <w:sz w:val="18"/>
          <w:szCs w:val="18"/>
          <w:lang w:val="ca-ES"/>
        </w:rPr>
      </w:pPr>
    </w:p>
    <w:p w14:paraId="6B40E7A7" w14:textId="77777777" w:rsidR="00A12FB9" w:rsidRPr="0068435E" w:rsidRDefault="00A12FB9" w:rsidP="00D11C40">
      <w:pPr>
        <w:jc w:val="both"/>
        <w:rPr>
          <w:rFonts w:cs="Calibri Light"/>
          <w:sz w:val="18"/>
          <w:szCs w:val="18"/>
          <w:lang w:val="ca-ES"/>
        </w:rPr>
      </w:pPr>
    </w:p>
    <w:p w14:paraId="3FFF7D4A" w14:textId="77777777" w:rsidR="00A12FB9" w:rsidRPr="0068435E" w:rsidRDefault="00A12FB9" w:rsidP="00D11C40">
      <w:pPr>
        <w:rPr>
          <w:rFonts w:cs="Calibri Light"/>
          <w:lang w:val="ca-ES"/>
        </w:rPr>
      </w:pPr>
    </w:p>
    <w:tbl>
      <w:tblPr>
        <w:tblW w:w="9923" w:type="dxa"/>
        <w:tblInd w:w="-10"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CellMar>
          <w:left w:w="0" w:type="dxa"/>
          <w:right w:w="0" w:type="dxa"/>
        </w:tblCellMar>
        <w:tblLook w:val="0400" w:firstRow="0" w:lastRow="0" w:firstColumn="0" w:lastColumn="0" w:noHBand="0" w:noVBand="1"/>
      </w:tblPr>
      <w:tblGrid>
        <w:gridCol w:w="3124"/>
        <w:gridCol w:w="425"/>
        <w:gridCol w:w="2268"/>
        <w:gridCol w:w="425"/>
        <w:gridCol w:w="1418"/>
        <w:gridCol w:w="425"/>
        <w:gridCol w:w="1418"/>
        <w:gridCol w:w="420"/>
      </w:tblGrid>
      <w:tr w:rsidR="00DD50E1" w:rsidRPr="0068435E" w14:paraId="10DAC56D" w14:textId="77777777" w:rsidTr="0035277A">
        <w:trPr>
          <w:trHeight w:val="305"/>
        </w:trPr>
        <w:tc>
          <w:tcPr>
            <w:tcW w:w="9923" w:type="dxa"/>
            <w:gridSpan w:val="8"/>
            <w:shd w:val="clear" w:color="auto" w:fill="A8D08D"/>
            <w:tcMar>
              <w:top w:w="12" w:type="dxa"/>
              <w:left w:w="39" w:type="dxa"/>
              <w:bottom w:w="0" w:type="dxa"/>
              <w:right w:w="39" w:type="dxa"/>
            </w:tcMar>
          </w:tcPr>
          <w:p w14:paraId="055CD5A4" w14:textId="77777777" w:rsidR="00451C92" w:rsidRPr="0068435E" w:rsidRDefault="00451C92" w:rsidP="001B0900">
            <w:pPr>
              <w:spacing w:after="0" w:line="276" w:lineRule="auto"/>
              <w:rPr>
                <w:rFonts w:cs="Calibri Light"/>
                <w:b/>
                <w:bCs/>
                <w:color w:val="1F3864"/>
                <w:lang w:val="ca-ES"/>
              </w:rPr>
            </w:pPr>
            <w:r w:rsidRPr="0068435E">
              <w:rPr>
                <w:rFonts w:cs="Calibri Light"/>
                <w:color w:val="1F3864"/>
                <w:lang w:val="ca-ES"/>
              </w:rPr>
              <w:t xml:space="preserve">                 </w:t>
            </w:r>
            <w:r w:rsidR="001B0900" w:rsidRPr="0068435E">
              <w:rPr>
                <w:rFonts w:cs="Calibri Light"/>
                <w:b/>
                <w:bCs/>
                <w:color w:val="1F3864"/>
                <w:lang w:val="ca-ES"/>
              </w:rPr>
              <w:t>ANÀ</w:t>
            </w:r>
            <w:r w:rsidRPr="0068435E">
              <w:rPr>
                <w:rFonts w:cs="Calibri Light"/>
                <w:b/>
                <w:bCs/>
                <w:color w:val="1F3864"/>
                <w:lang w:val="ca-ES"/>
              </w:rPr>
              <w:t>LISI</w:t>
            </w:r>
            <w:r w:rsidR="001B0900" w:rsidRPr="0068435E">
              <w:rPr>
                <w:rFonts w:cs="Calibri Light"/>
                <w:b/>
                <w:bCs/>
                <w:color w:val="1F3864"/>
                <w:lang w:val="ca-ES"/>
              </w:rPr>
              <w:t xml:space="preserve"> DE L’</w:t>
            </w:r>
            <w:r w:rsidRPr="0068435E">
              <w:rPr>
                <w:rFonts w:cs="Calibri Light"/>
                <w:b/>
                <w:bCs/>
                <w:color w:val="1F3864"/>
                <w:lang w:val="ca-ES"/>
              </w:rPr>
              <w:t>APLICACIÓ</w:t>
            </w:r>
            <w:r w:rsidR="001B0900" w:rsidRPr="0068435E">
              <w:rPr>
                <w:rFonts w:cs="Calibri Light"/>
                <w:b/>
                <w:bCs/>
                <w:color w:val="1F3864"/>
                <w:lang w:val="ca-ES"/>
              </w:rPr>
              <w:t xml:space="preserve"> I</w:t>
            </w:r>
            <w:r w:rsidRPr="0068435E">
              <w:rPr>
                <w:rFonts w:cs="Calibri Light"/>
                <w:b/>
                <w:bCs/>
                <w:color w:val="1F3864"/>
                <w:lang w:val="ca-ES"/>
              </w:rPr>
              <w:t xml:space="preserve"> RESULTA</w:t>
            </w:r>
            <w:r w:rsidR="001B0900" w:rsidRPr="0068435E">
              <w:rPr>
                <w:rFonts w:cs="Calibri Light"/>
                <w:b/>
                <w:bCs/>
                <w:color w:val="1F3864"/>
                <w:lang w:val="ca-ES"/>
              </w:rPr>
              <w:t>TS OBTI</w:t>
            </w:r>
            <w:r w:rsidRPr="0068435E">
              <w:rPr>
                <w:rFonts w:cs="Calibri Light"/>
                <w:b/>
                <w:bCs/>
                <w:color w:val="1F3864"/>
                <w:lang w:val="ca-ES"/>
              </w:rPr>
              <w:t>N</w:t>
            </w:r>
            <w:r w:rsidR="001B0900" w:rsidRPr="0068435E">
              <w:rPr>
                <w:rFonts w:cs="Calibri Light"/>
                <w:b/>
                <w:bCs/>
                <w:color w:val="1F3864"/>
                <w:lang w:val="ca-ES"/>
              </w:rPr>
              <w:t>GUTS.   PROPO</w:t>
            </w:r>
            <w:r w:rsidRPr="0068435E">
              <w:rPr>
                <w:rFonts w:cs="Calibri Light"/>
                <w:b/>
                <w:bCs/>
                <w:color w:val="1F3864"/>
                <w:lang w:val="ca-ES"/>
              </w:rPr>
              <w:t>ST</w:t>
            </w:r>
            <w:r w:rsidR="001B0900" w:rsidRPr="0068435E">
              <w:rPr>
                <w:rFonts w:cs="Calibri Light"/>
                <w:b/>
                <w:bCs/>
                <w:color w:val="1F3864"/>
                <w:lang w:val="ca-ES"/>
              </w:rPr>
              <w:t>ES DE MILL</w:t>
            </w:r>
            <w:r w:rsidRPr="0068435E">
              <w:rPr>
                <w:rFonts w:cs="Calibri Light"/>
                <w:b/>
                <w:bCs/>
                <w:color w:val="1F3864"/>
                <w:lang w:val="ca-ES"/>
              </w:rPr>
              <w:t>ORA.</w:t>
            </w:r>
          </w:p>
        </w:tc>
      </w:tr>
      <w:tr w:rsidR="00DD50E1" w:rsidRPr="0068435E" w14:paraId="5AE9FD63" w14:textId="77777777" w:rsidTr="0035277A">
        <w:trPr>
          <w:trHeight w:val="287"/>
        </w:trPr>
        <w:tc>
          <w:tcPr>
            <w:tcW w:w="9923" w:type="dxa"/>
            <w:gridSpan w:val="8"/>
            <w:shd w:val="clear" w:color="auto" w:fill="DEEAF6"/>
            <w:tcMar>
              <w:top w:w="12" w:type="dxa"/>
              <w:left w:w="39" w:type="dxa"/>
              <w:bottom w:w="0" w:type="dxa"/>
              <w:right w:w="39" w:type="dxa"/>
            </w:tcMar>
          </w:tcPr>
          <w:p w14:paraId="6FB1F6B5" w14:textId="77777777" w:rsidR="00341E80" w:rsidRPr="0068435E" w:rsidRDefault="001B0900" w:rsidP="001B0900">
            <w:pPr>
              <w:spacing w:after="0" w:line="276" w:lineRule="auto"/>
              <w:rPr>
                <w:rFonts w:cs="Calibri Light"/>
                <w:color w:val="1F3864"/>
                <w:lang w:val="ca-ES"/>
              </w:rPr>
            </w:pPr>
            <w:r w:rsidRPr="0068435E">
              <w:rPr>
                <w:rFonts w:cs="Calibri Light"/>
                <w:color w:val="1F3864"/>
                <w:lang w:val="ca-ES"/>
              </w:rPr>
              <w:t>PRIMERA A</w:t>
            </w:r>
            <w:r w:rsidR="00341E80" w:rsidRPr="0068435E">
              <w:rPr>
                <w:rFonts w:cs="Calibri Light"/>
                <w:color w:val="1F3864"/>
                <w:lang w:val="ca-ES"/>
              </w:rPr>
              <w:t>VALUACIÓ</w:t>
            </w:r>
            <w:r w:rsidRPr="0068435E">
              <w:rPr>
                <w:rFonts w:cs="Calibri Light"/>
                <w:color w:val="1F3864"/>
                <w:lang w:val="ca-ES"/>
              </w:rPr>
              <w:t xml:space="preserve"> FORMATIVA. PROPO</w:t>
            </w:r>
            <w:r w:rsidR="00341E80" w:rsidRPr="0068435E">
              <w:rPr>
                <w:rFonts w:cs="Calibri Light"/>
                <w:color w:val="1F3864"/>
                <w:lang w:val="ca-ES"/>
              </w:rPr>
              <w:t>ST</w:t>
            </w:r>
            <w:r w:rsidRPr="0068435E">
              <w:rPr>
                <w:rFonts w:cs="Calibri Light"/>
                <w:color w:val="1F3864"/>
                <w:lang w:val="ca-ES"/>
              </w:rPr>
              <w:t>ES /DECISION</w:t>
            </w:r>
            <w:r w:rsidR="00341E80" w:rsidRPr="0068435E">
              <w:rPr>
                <w:rFonts w:cs="Calibri Light"/>
                <w:color w:val="1F3864"/>
                <w:lang w:val="ca-ES"/>
              </w:rPr>
              <w:t>S P</w:t>
            </w:r>
            <w:r w:rsidRPr="0068435E">
              <w:rPr>
                <w:rFonts w:cs="Calibri Light"/>
                <w:color w:val="1F3864"/>
                <w:lang w:val="ca-ES"/>
              </w:rPr>
              <w:t>E</w:t>
            </w:r>
            <w:r w:rsidR="00341E80" w:rsidRPr="0068435E">
              <w:rPr>
                <w:rFonts w:cs="Calibri Light"/>
                <w:color w:val="1F3864"/>
                <w:lang w:val="ca-ES"/>
              </w:rPr>
              <w:t>R</w:t>
            </w:r>
            <w:r w:rsidRPr="0068435E">
              <w:rPr>
                <w:rFonts w:cs="Calibri Light"/>
                <w:color w:val="1F3864"/>
                <w:lang w:val="ca-ES"/>
              </w:rPr>
              <w:t xml:space="preserve"> </w:t>
            </w:r>
            <w:r w:rsidR="00341E80" w:rsidRPr="0068435E">
              <w:rPr>
                <w:rFonts w:cs="Calibri Light"/>
                <w:color w:val="1F3864"/>
                <w:lang w:val="ca-ES"/>
              </w:rPr>
              <w:t xml:space="preserve">A APLICAR </w:t>
            </w:r>
            <w:r w:rsidRPr="0068435E">
              <w:rPr>
                <w:rFonts w:cs="Calibri Light"/>
                <w:color w:val="1F3864"/>
                <w:lang w:val="ca-ES"/>
              </w:rPr>
              <w:t>DURANT</w:t>
            </w:r>
            <w:r w:rsidR="00341E80" w:rsidRPr="0068435E">
              <w:rPr>
                <w:rFonts w:cs="Calibri Light"/>
                <w:color w:val="1F3864"/>
                <w:lang w:val="ca-ES"/>
              </w:rPr>
              <w:t xml:space="preserve"> EL PR</w:t>
            </w:r>
            <w:r w:rsidRPr="0068435E">
              <w:rPr>
                <w:rFonts w:cs="Calibri Light"/>
                <w:color w:val="1F3864"/>
                <w:lang w:val="ca-ES"/>
              </w:rPr>
              <w:t>OPER</w:t>
            </w:r>
            <w:r w:rsidR="00341E80" w:rsidRPr="0068435E">
              <w:rPr>
                <w:rFonts w:cs="Calibri Light"/>
                <w:color w:val="1F3864"/>
                <w:lang w:val="ca-ES"/>
              </w:rPr>
              <w:t xml:space="preserve"> TRIMESTRE</w:t>
            </w:r>
          </w:p>
        </w:tc>
      </w:tr>
      <w:tr w:rsidR="00DD50E1" w:rsidRPr="0068435E" w14:paraId="42A20066" w14:textId="77777777" w:rsidTr="0035277A">
        <w:trPr>
          <w:trHeight w:val="287"/>
        </w:trPr>
        <w:tc>
          <w:tcPr>
            <w:tcW w:w="9923" w:type="dxa"/>
            <w:gridSpan w:val="8"/>
            <w:shd w:val="clear" w:color="auto" w:fill="auto"/>
            <w:tcMar>
              <w:top w:w="12" w:type="dxa"/>
              <w:left w:w="39" w:type="dxa"/>
              <w:bottom w:w="0" w:type="dxa"/>
              <w:right w:w="39" w:type="dxa"/>
            </w:tcMar>
          </w:tcPr>
          <w:p w14:paraId="273E51AB" w14:textId="77777777" w:rsidR="00341E80" w:rsidRPr="0068435E" w:rsidRDefault="001B0900" w:rsidP="0035277A">
            <w:pPr>
              <w:spacing w:after="0" w:line="276" w:lineRule="auto"/>
              <w:rPr>
                <w:rFonts w:cs="Calibri Light"/>
                <w:color w:val="1F3864"/>
                <w:lang w:val="ca-ES"/>
              </w:rPr>
            </w:pPr>
            <w:r w:rsidRPr="0068435E">
              <w:rPr>
                <w:rFonts w:cs="Calibri Light"/>
                <w:b/>
                <w:bCs/>
                <w:color w:val="1F3864"/>
                <w:lang w:val="ca-ES"/>
              </w:rPr>
              <w:t>Avaluació</w:t>
            </w:r>
            <w:r w:rsidR="00341E80" w:rsidRPr="0068435E">
              <w:rPr>
                <w:rFonts w:cs="Calibri Light"/>
                <w:b/>
                <w:bCs/>
                <w:color w:val="1F3864"/>
                <w:lang w:val="ca-ES"/>
              </w:rPr>
              <w:t xml:space="preserve"> del </w:t>
            </w:r>
            <w:r w:rsidRPr="0068435E">
              <w:rPr>
                <w:rFonts w:cs="Calibri Light"/>
                <w:b/>
                <w:bCs/>
                <w:color w:val="1F3864"/>
                <w:lang w:val="ca-ES"/>
              </w:rPr>
              <w:t>procés</w:t>
            </w:r>
            <w:r w:rsidRPr="0068435E">
              <w:rPr>
                <w:rFonts w:cs="Calibri Light"/>
                <w:color w:val="1F3864"/>
                <w:lang w:val="ca-ES"/>
              </w:rPr>
              <w:t xml:space="preserve"> d’aplicació de l’activitat</w:t>
            </w:r>
            <w:r w:rsidR="00341E80" w:rsidRPr="0068435E">
              <w:rPr>
                <w:rFonts w:cs="Calibri Light"/>
                <w:color w:val="1F3864"/>
                <w:lang w:val="ca-ES"/>
              </w:rPr>
              <w:t xml:space="preserve">, </w:t>
            </w:r>
            <w:r w:rsidRPr="0068435E">
              <w:rPr>
                <w:rFonts w:cs="Calibri Light"/>
                <w:color w:val="1F3864"/>
                <w:lang w:val="ca-ES"/>
              </w:rPr>
              <w:t>resultats</w:t>
            </w:r>
            <w:r w:rsidR="00341E80" w:rsidRPr="0068435E">
              <w:rPr>
                <w:rFonts w:cs="Calibri Light"/>
                <w:color w:val="1F3864"/>
                <w:lang w:val="ca-ES"/>
              </w:rPr>
              <w:t xml:space="preserve"> obt</w:t>
            </w:r>
            <w:r w:rsidRPr="0068435E">
              <w:rPr>
                <w:rFonts w:cs="Calibri Light"/>
                <w:color w:val="1F3864"/>
                <w:lang w:val="ca-ES"/>
              </w:rPr>
              <w:t>inguts</w:t>
            </w:r>
            <w:r w:rsidR="00341E80" w:rsidRPr="0068435E">
              <w:rPr>
                <w:rFonts w:cs="Calibri Light"/>
                <w:color w:val="1F3864"/>
                <w:lang w:val="ca-ES"/>
              </w:rPr>
              <w:t xml:space="preserve"> </w:t>
            </w:r>
            <w:r w:rsidRPr="0068435E">
              <w:rPr>
                <w:rFonts w:cs="Calibri Light"/>
                <w:color w:val="1F3864"/>
                <w:lang w:val="ca-ES"/>
              </w:rPr>
              <w:t>i</w:t>
            </w:r>
            <w:r w:rsidR="00341E80" w:rsidRPr="0068435E">
              <w:rPr>
                <w:rFonts w:cs="Calibri Light"/>
                <w:color w:val="1F3864"/>
                <w:lang w:val="ca-ES"/>
              </w:rPr>
              <w:t xml:space="preserve"> prop</w:t>
            </w:r>
            <w:r w:rsidRPr="0068435E">
              <w:rPr>
                <w:rFonts w:cs="Calibri Light"/>
                <w:color w:val="1F3864"/>
                <w:lang w:val="ca-ES"/>
              </w:rPr>
              <w:t>o</w:t>
            </w:r>
            <w:r w:rsidR="00341E80" w:rsidRPr="0068435E">
              <w:rPr>
                <w:rFonts w:cs="Calibri Light"/>
                <w:color w:val="1F3864"/>
                <w:lang w:val="ca-ES"/>
              </w:rPr>
              <w:t>st</w:t>
            </w:r>
            <w:r w:rsidRPr="0068435E">
              <w:rPr>
                <w:rFonts w:cs="Calibri Light"/>
                <w:color w:val="1F3864"/>
                <w:lang w:val="ca-ES"/>
              </w:rPr>
              <w:t>e</w:t>
            </w:r>
            <w:r w:rsidR="00341E80" w:rsidRPr="0068435E">
              <w:rPr>
                <w:rFonts w:cs="Calibri Light"/>
                <w:color w:val="1F3864"/>
                <w:lang w:val="ca-ES"/>
              </w:rPr>
              <w:t>s de m</w:t>
            </w:r>
            <w:r w:rsidRPr="0068435E">
              <w:rPr>
                <w:rFonts w:cs="Calibri Light"/>
                <w:color w:val="1F3864"/>
                <w:lang w:val="ca-ES"/>
              </w:rPr>
              <w:t>illor</w:t>
            </w:r>
            <w:r w:rsidR="00341E80" w:rsidRPr="0068435E">
              <w:rPr>
                <w:rFonts w:cs="Calibri Light"/>
                <w:color w:val="1F3864"/>
                <w:lang w:val="ca-ES"/>
              </w:rPr>
              <w:t>a:</w:t>
            </w:r>
          </w:p>
          <w:p w14:paraId="287B69A3" w14:textId="77777777" w:rsidR="00341E80" w:rsidRPr="0068435E" w:rsidRDefault="00341E80" w:rsidP="0035277A">
            <w:pPr>
              <w:spacing w:after="0" w:line="276" w:lineRule="auto"/>
              <w:rPr>
                <w:rFonts w:cs="Calibri Light"/>
                <w:color w:val="1F3864"/>
                <w:lang w:val="ca-ES"/>
              </w:rPr>
            </w:pPr>
          </w:p>
        </w:tc>
      </w:tr>
      <w:tr w:rsidR="00DD50E1" w:rsidRPr="0068435E" w14:paraId="4CDDE564" w14:textId="77777777" w:rsidTr="0035277A">
        <w:trPr>
          <w:trHeight w:val="287"/>
        </w:trPr>
        <w:tc>
          <w:tcPr>
            <w:tcW w:w="9923" w:type="dxa"/>
            <w:gridSpan w:val="8"/>
            <w:shd w:val="clear" w:color="auto" w:fill="DEEAF6"/>
            <w:tcMar>
              <w:top w:w="12" w:type="dxa"/>
              <w:left w:w="39" w:type="dxa"/>
              <w:bottom w:w="0" w:type="dxa"/>
              <w:right w:w="39" w:type="dxa"/>
            </w:tcMar>
          </w:tcPr>
          <w:p w14:paraId="57D020E2" w14:textId="77777777" w:rsidR="00341E80" w:rsidRPr="0068435E" w:rsidRDefault="00341E80" w:rsidP="001B0900">
            <w:pPr>
              <w:spacing w:after="0" w:line="276" w:lineRule="auto"/>
              <w:rPr>
                <w:rFonts w:cs="Calibri Light"/>
                <w:color w:val="1F3864"/>
                <w:lang w:val="ca-ES"/>
              </w:rPr>
            </w:pPr>
            <w:r w:rsidRPr="0068435E">
              <w:rPr>
                <w:rFonts w:cs="Calibri Light"/>
                <w:color w:val="1F3864"/>
                <w:lang w:val="ca-ES"/>
              </w:rPr>
              <w:t>SEG</w:t>
            </w:r>
            <w:r w:rsidR="001B0900" w:rsidRPr="0068435E">
              <w:rPr>
                <w:rFonts w:cs="Calibri Light"/>
                <w:color w:val="1F3864"/>
                <w:lang w:val="ca-ES"/>
              </w:rPr>
              <w:t>O</w:t>
            </w:r>
            <w:r w:rsidRPr="0068435E">
              <w:rPr>
                <w:rFonts w:cs="Calibri Light"/>
                <w:color w:val="1F3864"/>
                <w:lang w:val="ca-ES"/>
              </w:rPr>
              <w:t>N</w:t>
            </w:r>
            <w:r w:rsidR="001B0900" w:rsidRPr="0068435E">
              <w:rPr>
                <w:rFonts w:cs="Calibri Light"/>
                <w:color w:val="1F3864"/>
                <w:lang w:val="ca-ES"/>
              </w:rPr>
              <w:t>A AVALUACIÓ</w:t>
            </w:r>
            <w:r w:rsidRPr="0068435E">
              <w:rPr>
                <w:rFonts w:cs="Calibri Light"/>
                <w:color w:val="1F3864"/>
                <w:lang w:val="ca-ES"/>
              </w:rPr>
              <w:t xml:space="preserve"> FORMATIVA. PROP</w:t>
            </w:r>
            <w:r w:rsidR="001B0900" w:rsidRPr="0068435E">
              <w:rPr>
                <w:rFonts w:cs="Calibri Light"/>
                <w:color w:val="1F3864"/>
                <w:lang w:val="ca-ES"/>
              </w:rPr>
              <w:t>O</w:t>
            </w:r>
            <w:r w:rsidRPr="0068435E">
              <w:rPr>
                <w:rFonts w:cs="Calibri Light"/>
                <w:color w:val="1F3864"/>
                <w:lang w:val="ca-ES"/>
              </w:rPr>
              <w:t>ST</w:t>
            </w:r>
            <w:r w:rsidR="001B0900" w:rsidRPr="0068435E">
              <w:rPr>
                <w:rFonts w:cs="Calibri Light"/>
                <w:color w:val="1F3864"/>
                <w:lang w:val="ca-ES"/>
              </w:rPr>
              <w:t>E</w:t>
            </w:r>
            <w:r w:rsidRPr="0068435E">
              <w:rPr>
                <w:rFonts w:cs="Calibri Light"/>
                <w:color w:val="1F3864"/>
                <w:lang w:val="ca-ES"/>
              </w:rPr>
              <w:t>S /DECISIONS P</w:t>
            </w:r>
            <w:r w:rsidR="001B0900" w:rsidRPr="0068435E">
              <w:rPr>
                <w:rFonts w:cs="Calibri Light"/>
                <w:color w:val="1F3864"/>
                <w:lang w:val="ca-ES"/>
              </w:rPr>
              <w:t>E</w:t>
            </w:r>
            <w:r w:rsidRPr="0068435E">
              <w:rPr>
                <w:rFonts w:cs="Calibri Light"/>
                <w:color w:val="1F3864"/>
                <w:lang w:val="ca-ES"/>
              </w:rPr>
              <w:t>R</w:t>
            </w:r>
            <w:r w:rsidR="001B0900" w:rsidRPr="0068435E">
              <w:rPr>
                <w:rFonts w:cs="Calibri Light"/>
                <w:color w:val="1F3864"/>
                <w:lang w:val="ca-ES"/>
              </w:rPr>
              <w:t xml:space="preserve"> </w:t>
            </w:r>
            <w:r w:rsidRPr="0068435E">
              <w:rPr>
                <w:rFonts w:cs="Calibri Light"/>
                <w:color w:val="1F3864"/>
                <w:lang w:val="ca-ES"/>
              </w:rPr>
              <w:t xml:space="preserve">A APLICAR </w:t>
            </w:r>
            <w:r w:rsidR="001B0900" w:rsidRPr="0068435E">
              <w:rPr>
                <w:rFonts w:cs="Calibri Light"/>
                <w:color w:val="1F3864"/>
                <w:lang w:val="ca-ES"/>
              </w:rPr>
              <w:t xml:space="preserve">DURANT </w:t>
            </w:r>
            <w:r w:rsidRPr="0068435E">
              <w:rPr>
                <w:rFonts w:cs="Calibri Light"/>
                <w:color w:val="1F3864"/>
                <w:lang w:val="ca-ES"/>
              </w:rPr>
              <w:t>EL PR</w:t>
            </w:r>
            <w:r w:rsidR="001B0900" w:rsidRPr="0068435E">
              <w:rPr>
                <w:rFonts w:cs="Calibri Light"/>
                <w:color w:val="1F3864"/>
                <w:lang w:val="ca-ES"/>
              </w:rPr>
              <w:t>OPER</w:t>
            </w:r>
            <w:r w:rsidRPr="0068435E">
              <w:rPr>
                <w:rFonts w:cs="Calibri Light"/>
                <w:color w:val="1F3864"/>
                <w:lang w:val="ca-ES"/>
              </w:rPr>
              <w:t xml:space="preserve"> TRIMESTRE</w:t>
            </w:r>
          </w:p>
        </w:tc>
      </w:tr>
      <w:tr w:rsidR="00DD50E1" w:rsidRPr="0068435E" w14:paraId="2E3F039D" w14:textId="77777777" w:rsidTr="0035277A">
        <w:trPr>
          <w:trHeight w:val="287"/>
        </w:trPr>
        <w:tc>
          <w:tcPr>
            <w:tcW w:w="9923" w:type="dxa"/>
            <w:gridSpan w:val="8"/>
            <w:shd w:val="clear" w:color="auto" w:fill="auto"/>
            <w:tcMar>
              <w:top w:w="12" w:type="dxa"/>
              <w:left w:w="39" w:type="dxa"/>
              <w:bottom w:w="0" w:type="dxa"/>
              <w:right w:w="39" w:type="dxa"/>
            </w:tcMar>
          </w:tcPr>
          <w:p w14:paraId="74DC93EA" w14:textId="77777777" w:rsidR="001B0900" w:rsidRPr="0068435E" w:rsidRDefault="001B0900" w:rsidP="001B0900">
            <w:pPr>
              <w:spacing w:after="0" w:line="276" w:lineRule="auto"/>
              <w:rPr>
                <w:rFonts w:cs="Calibri Light"/>
                <w:color w:val="1F3864"/>
                <w:lang w:val="ca-ES"/>
              </w:rPr>
            </w:pPr>
            <w:r w:rsidRPr="0068435E">
              <w:rPr>
                <w:rFonts w:cs="Calibri Light"/>
                <w:b/>
                <w:bCs/>
                <w:color w:val="1F3864"/>
                <w:lang w:val="ca-ES"/>
              </w:rPr>
              <w:t>Avaluació</w:t>
            </w:r>
            <w:r w:rsidR="00341E80" w:rsidRPr="0068435E">
              <w:rPr>
                <w:rFonts w:cs="Calibri Light"/>
                <w:b/>
                <w:bCs/>
                <w:color w:val="1F3864"/>
                <w:lang w:val="ca-ES"/>
              </w:rPr>
              <w:t xml:space="preserve"> del </w:t>
            </w:r>
            <w:r w:rsidRPr="0068435E">
              <w:rPr>
                <w:rFonts w:cs="Calibri Light"/>
                <w:b/>
                <w:bCs/>
                <w:color w:val="1F3864"/>
                <w:lang w:val="ca-ES"/>
              </w:rPr>
              <w:t>procés</w:t>
            </w:r>
            <w:r w:rsidRPr="0068435E">
              <w:rPr>
                <w:rFonts w:cs="Calibri Light"/>
                <w:color w:val="1F3864"/>
                <w:lang w:val="ca-ES"/>
              </w:rPr>
              <w:t xml:space="preserve"> d’aplicació de l’activitat, resultats obtinguts i propostes de millora:</w:t>
            </w:r>
          </w:p>
          <w:p w14:paraId="63A0829D" w14:textId="77777777" w:rsidR="00341E80" w:rsidRPr="0068435E" w:rsidRDefault="00341E80" w:rsidP="0035277A">
            <w:pPr>
              <w:spacing w:after="0" w:line="276" w:lineRule="auto"/>
              <w:rPr>
                <w:rFonts w:cs="Calibri Light"/>
                <w:color w:val="1F3864"/>
                <w:lang w:val="ca-ES"/>
              </w:rPr>
            </w:pPr>
          </w:p>
        </w:tc>
      </w:tr>
      <w:tr w:rsidR="00DD50E1" w:rsidRPr="0068435E" w14:paraId="34C3FE87" w14:textId="77777777" w:rsidTr="0035277A">
        <w:trPr>
          <w:trHeight w:val="287"/>
        </w:trPr>
        <w:tc>
          <w:tcPr>
            <w:tcW w:w="9923" w:type="dxa"/>
            <w:gridSpan w:val="8"/>
            <w:shd w:val="clear" w:color="auto" w:fill="EAF1DD"/>
            <w:tcMar>
              <w:top w:w="12" w:type="dxa"/>
              <w:left w:w="39" w:type="dxa"/>
              <w:bottom w:w="0" w:type="dxa"/>
              <w:right w:w="39" w:type="dxa"/>
            </w:tcMar>
          </w:tcPr>
          <w:p w14:paraId="0A37F851" w14:textId="77777777" w:rsidR="00451C92" w:rsidRPr="0068435E" w:rsidRDefault="001B0900" w:rsidP="001B0900">
            <w:pPr>
              <w:spacing w:after="0" w:line="276" w:lineRule="auto"/>
              <w:rPr>
                <w:rFonts w:cs="Calibri Light"/>
                <w:color w:val="1F3864"/>
                <w:lang w:val="ca-ES"/>
              </w:rPr>
            </w:pPr>
            <w:r w:rsidRPr="0068435E">
              <w:rPr>
                <w:rFonts w:cs="Calibri Light"/>
                <w:b/>
                <w:bCs/>
                <w:color w:val="1F3864"/>
                <w:lang w:val="ca-ES"/>
              </w:rPr>
              <w:t xml:space="preserve">AVALUACIÓ </w:t>
            </w:r>
            <w:r w:rsidR="00451C92" w:rsidRPr="0068435E">
              <w:rPr>
                <w:rFonts w:cs="Calibri Light"/>
                <w:b/>
                <w:bCs/>
                <w:color w:val="1F3864"/>
                <w:lang w:val="ca-ES"/>
              </w:rPr>
              <w:t>FORMATIVA DE FINAL DE CURS.</w:t>
            </w:r>
            <w:r w:rsidR="00451C92" w:rsidRPr="0068435E">
              <w:rPr>
                <w:rFonts w:cs="Calibri Light"/>
                <w:color w:val="1F3864"/>
                <w:lang w:val="ca-ES"/>
              </w:rPr>
              <w:t xml:space="preserve">   PROP</w:t>
            </w:r>
            <w:r w:rsidRPr="0068435E">
              <w:rPr>
                <w:rFonts w:cs="Calibri Light"/>
                <w:color w:val="1F3864"/>
                <w:lang w:val="ca-ES"/>
              </w:rPr>
              <w:t>O</w:t>
            </w:r>
            <w:r w:rsidR="00451C92" w:rsidRPr="0068435E">
              <w:rPr>
                <w:rFonts w:cs="Calibri Light"/>
                <w:color w:val="1F3864"/>
                <w:lang w:val="ca-ES"/>
              </w:rPr>
              <w:t>ST</w:t>
            </w:r>
            <w:r w:rsidRPr="0068435E">
              <w:rPr>
                <w:rFonts w:cs="Calibri Light"/>
                <w:color w:val="1F3864"/>
                <w:lang w:val="ca-ES"/>
              </w:rPr>
              <w:t>ES / DECISION</w:t>
            </w:r>
            <w:r w:rsidR="00451C92" w:rsidRPr="0068435E">
              <w:rPr>
                <w:rFonts w:cs="Calibri Light"/>
                <w:color w:val="1F3864"/>
                <w:lang w:val="ca-ES"/>
              </w:rPr>
              <w:t>S P</w:t>
            </w:r>
            <w:r w:rsidRPr="0068435E">
              <w:rPr>
                <w:rFonts w:cs="Calibri Light"/>
                <w:color w:val="1F3864"/>
                <w:lang w:val="ca-ES"/>
              </w:rPr>
              <w:t>E</w:t>
            </w:r>
            <w:r w:rsidR="00451C92" w:rsidRPr="0068435E">
              <w:rPr>
                <w:rFonts w:cs="Calibri Light"/>
                <w:color w:val="1F3864"/>
                <w:lang w:val="ca-ES"/>
              </w:rPr>
              <w:t>R</w:t>
            </w:r>
            <w:r w:rsidRPr="0068435E">
              <w:rPr>
                <w:rFonts w:cs="Calibri Light"/>
                <w:color w:val="1F3864"/>
                <w:lang w:val="ca-ES"/>
              </w:rPr>
              <w:t xml:space="preserve"> </w:t>
            </w:r>
            <w:r w:rsidR="00451C92" w:rsidRPr="0068435E">
              <w:rPr>
                <w:rFonts w:cs="Calibri Light"/>
                <w:color w:val="1F3864"/>
                <w:lang w:val="ca-ES"/>
              </w:rPr>
              <w:t xml:space="preserve">A APLICAR </w:t>
            </w:r>
            <w:r w:rsidRPr="0068435E">
              <w:rPr>
                <w:rFonts w:cs="Calibri Light"/>
                <w:color w:val="1F3864"/>
                <w:lang w:val="ca-ES"/>
              </w:rPr>
              <w:t xml:space="preserve">DURANT </w:t>
            </w:r>
            <w:r w:rsidR="00451C92" w:rsidRPr="0068435E">
              <w:rPr>
                <w:rFonts w:cs="Calibri Light"/>
                <w:color w:val="1F3864"/>
                <w:lang w:val="ca-ES"/>
              </w:rPr>
              <w:t>EL CURS S</w:t>
            </w:r>
            <w:r w:rsidRPr="0068435E">
              <w:rPr>
                <w:rFonts w:cs="Calibri Light"/>
                <w:color w:val="1F3864"/>
                <w:lang w:val="ca-ES"/>
              </w:rPr>
              <w:t>EGÜ</w:t>
            </w:r>
            <w:r w:rsidR="00451C92" w:rsidRPr="0068435E">
              <w:rPr>
                <w:rFonts w:cs="Calibri Light"/>
                <w:color w:val="1F3864"/>
                <w:lang w:val="ca-ES"/>
              </w:rPr>
              <w:t xml:space="preserve">ENT. </w:t>
            </w:r>
          </w:p>
        </w:tc>
      </w:tr>
      <w:tr w:rsidR="00DD50E1" w:rsidRPr="0068435E" w14:paraId="4001573E" w14:textId="77777777" w:rsidTr="0035277A">
        <w:trPr>
          <w:trHeight w:val="287"/>
        </w:trPr>
        <w:tc>
          <w:tcPr>
            <w:tcW w:w="9923" w:type="dxa"/>
            <w:gridSpan w:val="8"/>
            <w:shd w:val="clear" w:color="auto" w:fill="EAF1DD"/>
            <w:tcMar>
              <w:top w:w="12" w:type="dxa"/>
              <w:left w:w="39" w:type="dxa"/>
              <w:bottom w:w="0" w:type="dxa"/>
              <w:right w:w="39" w:type="dxa"/>
            </w:tcMar>
          </w:tcPr>
          <w:p w14:paraId="12C5C1E6" w14:textId="77777777" w:rsidR="00451C92" w:rsidRPr="0068435E" w:rsidRDefault="001B0900" w:rsidP="0035277A">
            <w:pPr>
              <w:spacing w:after="0" w:line="276" w:lineRule="auto"/>
              <w:rPr>
                <w:rFonts w:cs="Calibri Light"/>
                <w:color w:val="1F3864"/>
                <w:lang w:val="ca-ES"/>
              </w:rPr>
            </w:pPr>
            <w:r w:rsidRPr="0068435E">
              <w:rPr>
                <w:rFonts w:cs="Calibri Light"/>
                <w:b/>
                <w:bCs/>
                <w:color w:val="1F3864"/>
                <w:lang w:val="ca-ES"/>
              </w:rPr>
              <w:t>Avaluació del procés</w:t>
            </w:r>
            <w:r w:rsidRPr="0068435E">
              <w:rPr>
                <w:rFonts w:cs="Calibri Light"/>
                <w:color w:val="1F3864"/>
                <w:lang w:val="ca-ES"/>
              </w:rPr>
              <w:t xml:space="preserve"> d’aplicació de l’activitat i resultats obtinguts</w:t>
            </w:r>
          </w:p>
        </w:tc>
      </w:tr>
      <w:tr w:rsidR="00DD50E1" w:rsidRPr="0068435E" w14:paraId="39CA8924" w14:textId="77777777" w:rsidTr="0035277A">
        <w:trPr>
          <w:trHeight w:val="1663"/>
        </w:trPr>
        <w:tc>
          <w:tcPr>
            <w:tcW w:w="9923" w:type="dxa"/>
            <w:gridSpan w:val="8"/>
            <w:shd w:val="clear" w:color="auto" w:fill="auto"/>
            <w:tcMar>
              <w:top w:w="12" w:type="dxa"/>
              <w:left w:w="39" w:type="dxa"/>
              <w:bottom w:w="0" w:type="dxa"/>
              <w:right w:w="39" w:type="dxa"/>
            </w:tcMar>
          </w:tcPr>
          <w:p w14:paraId="1BB6F150" w14:textId="77777777" w:rsidR="00451C92" w:rsidRPr="0068435E" w:rsidRDefault="00451C92" w:rsidP="0035277A">
            <w:pPr>
              <w:spacing w:after="0" w:line="276" w:lineRule="auto"/>
              <w:rPr>
                <w:rFonts w:cs="Calibri Light"/>
                <w:color w:val="1F3864"/>
                <w:lang w:val="ca-ES"/>
              </w:rPr>
            </w:pPr>
          </w:p>
          <w:p w14:paraId="04338875" w14:textId="77777777" w:rsidR="00451C92" w:rsidRPr="0068435E" w:rsidRDefault="00451C92" w:rsidP="0035277A">
            <w:pPr>
              <w:spacing w:after="0" w:line="276" w:lineRule="auto"/>
              <w:rPr>
                <w:rFonts w:cs="Calibri Light"/>
                <w:color w:val="1F3864"/>
                <w:lang w:val="ca-ES"/>
              </w:rPr>
            </w:pPr>
          </w:p>
          <w:p w14:paraId="2CCB938B" w14:textId="77777777" w:rsidR="00451C92" w:rsidRPr="0068435E" w:rsidRDefault="00451C92" w:rsidP="0035277A">
            <w:pPr>
              <w:spacing w:after="0" w:line="276" w:lineRule="auto"/>
              <w:rPr>
                <w:rFonts w:cs="Calibri Light"/>
                <w:color w:val="1F3864"/>
                <w:lang w:val="ca-ES"/>
              </w:rPr>
            </w:pPr>
          </w:p>
        </w:tc>
      </w:tr>
      <w:tr w:rsidR="00DD50E1" w:rsidRPr="0068435E" w14:paraId="1787564B" w14:textId="77777777" w:rsidTr="0035277A">
        <w:trPr>
          <w:trHeight w:val="333"/>
        </w:trPr>
        <w:tc>
          <w:tcPr>
            <w:tcW w:w="9923" w:type="dxa"/>
            <w:gridSpan w:val="8"/>
            <w:shd w:val="clear" w:color="auto" w:fill="FFFFCC"/>
            <w:tcMar>
              <w:top w:w="12" w:type="dxa"/>
              <w:left w:w="39" w:type="dxa"/>
              <w:bottom w:w="0" w:type="dxa"/>
              <w:right w:w="39" w:type="dxa"/>
            </w:tcMar>
          </w:tcPr>
          <w:p w14:paraId="7F9B037B" w14:textId="77777777" w:rsidR="00451C92" w:rsidRPr="0068435E" w:rsidRDefault="001B0900" w:rsidP="001B0900">
            <w:pPr>
              <w:spacing w:after="0" w:line="276" w:lineRule="auto"/>
              <w:rPr>
                <w:rFonts w:cs="Calibri Light"/>
                <w:color w:val="1F3864"/>
                <w:lang w:val="ca-ES"/>
              </w:rPr>
            </w:pPr>
            <w:r w:rsidRPr="0068435E">
              <w:rPr>
                <w:rFonts w:cs="Calibri Light"/>
                <w:color w:val="1F3864"/>
                <w:lang w:val="ca-ES"/>
              </w:rPr>
              <w:t>Decisió sobre l’Activitat palanca pe</w:t>
            </w:r>
            <w:r w:rsidR="00451C92" w:rsidRPr="0068435E">
              <w:rPr>
                <w:rFonts w:cs="Calibri Light"/>
                <w:color w:val="1F3864"/>
                <w:lang w:val="ca-ES"/>
              </w:rPr>
              <w:t>r</w:t>
            </w:r>
            <w:r w:rsidRPr="0068435E">
              <w:rPr>
                <w:rFonts w:cs="Calibri Light"/>
                <w:color w:val="1F3864"/>
                <w:lang w:val="ca-ES"/>
              </w:rPr>
              <w:t xml:space="preserve"> </w:t>
            </w:r>
            <w:r w:rsidR="00451C92" w:rsidRPr="0068435E">
              <w:rPr>
                <w:rFonts w:cs="Calibri Light"/>
                <w:color w:val="1F3864"/>
                <w:lang w:val="ca-ES"/>
              </w:rPr>
              <w:t>al pr</w:t>
            </w:r>
            <w:r w:rsidRPr="0068435E">
              <w:rPr>
                <w:rFonts w:cs="Calibri Light"/>
                <w:color w:val="1F3864"/>
                <w:lang w:val="ca-ES"/>
              </w:rPr>
              <w:t>oper</w:t>
            </w:r>
            <w:r w:rsidR="00451C92" w:rsidRPr="0068435E">
              <w:rPr>
                <w:rFonts w:cs="Calibri Light"/>
                <w:color w:val="1F3864"/>
                <w:lang w:val="ca-ES"/>
              </w:rPr>
              <w:t xml:space="preserve"> curs:</w:t>
            </w:r>
          </w:p>
        </w:tc>
      </w:tr>
      <w:tr w:rsidR="00DD50E1" w:rsidRPr="0068435E" w14:paraId="758D3076" w14:textId="77777777" w:rsidTr="0035277A">
        <w:trPr>
          <w:trHeight w:val="333"/>
        </w:trPr>
        <w:tc>
          <w:tcPr>
            <w:tcW w:w="3124" w:type="dxa"/>
            <w:shd w:val="clear" w:color="auto" w:fill="auto"/>
            <w:tcMar>
              <w:top w:w="12" w:type="dxa"/>
              <w:left w:w="39" w:type="dxa"/>
              <w:bottom w:w="0" w:type="dxa"/>
              <w:right w:w="39" w:type="dxa"/>
            </w:tcMar>
          </w:tcPr>
          <w:p w14:paraId="6B45DEBD" w14:textId="77777777" w:rsidR="00451C92" w:rsidRPr="0068435E" w:rsidRDefault="001B0900" w:rsidP="001B0900">
            <w:pPr>
              <w:spacing w:after="0" w:line="276" w:lineRule="auto"/>
              <w:jc w:val="center"/>
              <w:rPr>
                <w:rFonts w:cs="Calibri Light"/>
                <w:color w:val="1F3864"/>
                <w:lang w:val="ca-ES"/>
              </w:rPr>
            </w:pPr>
            <w:r w:rsidRPr="0068435E">
              <w:rPr>
                <w:rFonts w:cs="Calibri Light"/>
                <w:color w:val="1F3864"/>
                <w:lang w:val="ca-ES"/>
              </w:rPr>
              <w:t>Mantenir</w:t>
            </w:r>
            <w:r w:rsidR="00451C92" w:rsidRPr="0068435E">
              <w:rPr>
                <w:rFonts w:cs="Calibri Light"/>
                <w:color w:val="1F3864"/>
                <w:lang w:val="ca-ES"/>
              </w:rPr>
              <w:t xml:space="preserve"> </w:t>
            </w:r>
            <w:r w:rsidRPr="0068435E">
              <w:rPr>
                <w:rFonts w:cs="Calibri Light"/>
                <w:color w:val="1F3864"/>
                <w:lang w:val="ca-ES"/>
              </w:rPr>
              <w:t>amb</w:t>
            </w:r>
            <w:r w:rsidR="00451C92" w:rsidRPr="0068435E">
              <w:rPr>
                <w:rFonts w:cs="Calibri Light"/>
                <w:color w:val="1F3864"/>
                <w:lang w:val="ca-ES"/>
              </w:rPr>
              <w:t xml:space="preserve"> modificacions</w:t>
            </w:r>
          </w:p>
        </w:tc>
        <w:tc>
          <w:tcPr>
            <w:tcW w:w="425" w:type="dxa"/>
            <w:shd w:val="clear" w:color="auto" w:fill="auto"/>
          </w:tcPr>
          <w:p w14:paraId="796B98D5" w14:textId="77777777" w:rsidR="00451C92" w:rsidRPr="0068435E" w:rsidRDefault="00451C92" w:rsidP="0035277A">
            <w:pPr>
              <w:spacing w:after="0" w:line="276" w:lineRule="auto"/>
              <w:jc w:val="center"/>
              <w:rPr>
                <w:rFonts w:cs="Calibri Light"/>
                <w:color w:val="1F3864"/>
                <w:lang w:val="ca-ES"/>
              </w:rPr>
            </w:pPr>
          </w:p>
        </w:tc>
        <w:tc>
          <w:tcPr>
            <w:tcW w:w="2268" w:type="dxa"/>
            <w:shd w:val="clear" w:color="auto" w:fill="auto"/>
          </w:tcPr>
          <w:p w14:paraId="76347138" w14:textId="77777777" w:rsidR="00451C92" w:rsidRPr="0068435E" w:rsidRDefault="00451C92" w:rsidP="001B0900">
            <w:pPr>
              <w:spacing w:after="0" w:line="276" w:lineRule="auto"/>
              <w:jc w:val="center"/>
              <w:rPr>
                <w:rFonts w:cs="Calibri Light"/>
                <w:color w:val="1F3864"/>
                <w:lang w:val="ca-ES"/>
              </w:rPr>
            </w:pPr>
            <w:r w:rsidRPr="0068435E">
              <w:rPr>
                <w:rFonts w:cs="Calibri Light"/>
                <w:color w:val="1F3864"/>
                <w:lang w:val="ca-ES"/>
              </w:rPr>
              <w:t xml:space="preserve">Ampliar </w:t>
            </w:r>
            <w:r w:rsidR="001B0900" w:rsidRPr="0068435E">
              <w:rPr>
                <w:rFonts w:cs="Calibri Light"/>
                <w:color w:val="1F3864"/>
                <w:lang w:val="ca-ES"/>
              </w:rPr>
              <w:t xml:space="preserve">la </w:t>
            </w:r>
            <w:r w:rsidRPr="0068435E">
              <w:rPr>
                <w:rFonts w:cs="Calibri Light"/>
                <w:color w:val="1F3864"/>
                <w:lang w:val="ca-ES"/>
              </w:rPr>
              <w:t>s</w:t>
            </w:r>
            <w:r w:rsidR="001B0900" w:rsidRPr="0068435E">
              <w:rPr>
                <w:rFonts w:cs="Calibri Light"/>
                <w:color w:val="1F3864"/>
                <w:lang w:val="ca-ES"/>
              </w:rPr>
              <w:t>eva aplicació</w:t>
            </w:r>
          </w:p>
        </w:tc>
        <w:tc>
          <w:tcPr>
            <w:tcW w:w="425" w:type="dxa"/>
            <w:shd w:val="clear" w:color="auto" w:fill="auto"/>
          </w:tcPr>
          <w:p w14:paraId="344BE600" w14:textId="77777777" w:rsidR="00451C92" w:rsidRPr="0068435E" w:rsidRDefault="00451C92" w:rsidP="0035277A">
            <w:pPr>
              <w:spacing w:after="0" w:line="276" w:lineRule="auto"/>
              <w:jc w:val="center"/>
              <w:rPr>
                <w:rFonts w:cs="Calibri Light"/>
                <w:color w:val="1F3864"/>
                <w:lang w:val="ca-ES"/>
              </w:rPr>
            </w:pPr>
          </w:p>
        </w:tc>
        <w:tc>
          <w:tcPr>
            <w:tcW w:w="1418" w:type="dxa"/>
            <w:shd w:val="clear" w:color="auto" w:fill="auto"/>
          </w:tcPr>
          <w:p w14:paraId="592DF35F" w14:textId="77777777" w:rsidR="00451C92" w:rsidRPr="0068435E" w:rsidRDefault="00451C92" w:rsidP="0035277A">
            <w:pPr>
              <w:spacing w:after="0" w:line="276" w:lineRule="auto"/>
              <w:jc w:val="center"/>
              <w:rPr>
                <w:rFonts w:cs="Calibri Light"/>
                <w:color w:val="1F3864"/>
                <w:lang w:val="ca-ES"/>
              </w:rPr>
            </w:pPr>
            <w:r w:rsidRPr="0068435E">
              <w:rPr>
                <w:rFonts w:cs="Calibri Light"/>
                <w:color w:val="1F3864"/>
                <w:lang w:val="ca-ES"/>
              </w:rPr>
              <w:t>Homologar</w:t>
            </w:r>
          </w:p>
        </w:tc>
        <w:tc>
          <w:tcPr>
            <w:tcW w:w="425" w:type="dxa"/>
            <w:shd w:val="clear" w:color="auto" w:fill="auto"/>
          </w:tcPr>
          <w:p w14:paraId="7EE3B4B9" w14:textId="77777777" w:rsidR="00451C92" w:rsidRPr="0068435E" w:rsidRDefault="00451C92" w:rsidP="0035277A">
            <w:pPr>
              <w:spacing w:after="0" w:line="276" w:lineRule="auto"/>
              <w:jc w:val="center"/>
              <w:rPr>
                <w:rFonts w:cs="Calibri Light"/>
                <w:color w:val="1F3864"/>
                <w:lang w:val="ca-ES"/>
              </w:rPr>
            </w:pPr>
          </w:p>
        </w:tc>
        <w:tc>
          <w:tcPr>
            <w:tcW w:w="1418" w:type="dxa"/>
            <w:shd w:val="clear" w:color="auto" w:fill="auto"/>
          </w:tcPr>
          <w:p w14:paraId="1A5C4DFE" w14:textId="77777777" w:rsidR="00451C92" w:rsidRPr="0068435E" w:rsidRDefault="00451C92" w:rsidP="0035277A">
            <w:pPr>
              <w:spacing w:after="0" w:line="276" w:lineRule="auto"/>
              <w:jc w:val="center"/>
              <w:rPr>
                <w:rFonts w:cs="Calibri Light"/>
                <w:color w:val="1F3864"/>
                <w:lang w:val="ca-ES"/>
              </w:rPr>
            </w:pPr>
            <w:r w:rsidRPr="0068435E">
              <w:rPr>
                <w:rFonts w:cs="Calibri Light"/>
                <w:color w:val="1F3864"/>
                <w:lang w:val="ca-ES"/>
              </w:rPr>
              <w:t>Descartar</w:t>
            </w:r>
          </w:p>
        </w:tc>
        <w:tc>
          <w:tcPr>
            <w:tcW w:w="420" w:type="dxa"/>
            <w:shd w:val="clear" w:color="auto" w:fill="auto"/>
          </w:tcPr>
          <w:p w14:paraId="17D63EA2" w14:textId="77777777" w:rsidR="00451C92" w:rsidRPr="0068435E" w:rsidRDefault="00451C92" w:rsidP="0035277A">
            <w:pPr>
              <w:spacing w:after="0" w:line="276" w:lineRule="auto"/>
              <w:jc w:val="center"/>
              <w:rPr>
                <w:rFonts w:cs="Calibri Light"/>
                <w:color w:val="1F3864"/>
                <w:lang w:val="ca-ES"/>
              </w:rPr>
            </w:pPr>
          </w:p>
        </w:tc>
      </w:tr>
    </w:tbl>
    <w:p w14:paraId="52E608EF" w14:textId="77777777" w:rsidR="00E5105D" w:rsidRPr="0068435E" w:rsidRDefault="00E5105D">
      <w:pPr>
        <w:rPr>
          <w:rFonts w:cs="Calibri Light"/>
          <w:color w:val="1F3863"/>
          <w:sz w:val="24"/>
          <w:szCs w:val="24"/>
          <w:lang w:val="ca-ES"/>
        </w:rPr>
      </w:pPr>
    </w:p>
    <w:p w14:paraId="4C171177" w14:textId="77777777" w:rsidR="00451C92" w:rsidRPr="0068435E" w:rsidRDefault="001B0900" w:rsidP="00451C92">
      <w:pPr>
        <w:spacing w:after="0" w:line="276" w:lineRule="auto"/>
        <w:rPr>
          <w:rFonts w:cs="Calibri Light"/>
          <w:color w:val="1F3864"/>
          <w:sz w:val="18"/>
          <w:szCs w:val="18"/>
          <w:lang w:val="ca-ES"/>
        </w:rPr>
      </w:pPr>
      <w:r w:rsidRPr="0068435E">
        <w:rPr>
          <w:rFonts w:cs="Calibri Light"/>
          <w:color w:val="1F3864"/>
          <w:sz w:val="18"/>
          <w:szCs w:val="18"/>
          <w:lang w:val="ca-ES"/>
        </w:rPr>
        <w:t>Observacions</w:t>
      </w:r>
      <w:r w:rsidR="00451C92" w:rsidRPr="0068435E">
        <w:rPr>
          <w:rFonts w:cs="Calibri Light"/>
          <w:color w:val="1F3864"/>
          <w:sz w:val="18"/>
          <w:szCs w:val="18"/>
          <w:lang w:val="ca-ES"/>
        </w:rPr>
        <w:t>:</w:t>
      </w:r>
    </w:p>
    <w:p w14:paraId="38CA0B76" w14:textId="77777777" w:rsidR="00451C92" w:rsidRPr="0068435E" w:rsidRDefault="00451C92" w:rsidP="00451C92">
      <w:pPr>
        <w:spacing w:after="0" w:line="276" w:lineRule="auto"/>
        <w:rPr>
          <w:rFonts w:cs="Calibri Light"/>
          <w:color w:val="1F3864"/>
          <w:sz w:val="18"/>
          <w:szCs w:val="18"/>
          <w:lang w:val="ca-ES"/>
        </w:rPr>
      </w:pPr>
      <w:r w:rsidRPr="0068435E">
        <w:rPr>
          <w:rFonts w:cs="Calibri Light"/>
          <w:color w:val="1F3864"/>
          <w:sz w:val="18"/>
          <w:szCs w:val="18"/>
          <w:lang w:val="ca-ES"/>
        </w:rPr>
        <w:t>-</w:t>
      </w:r>
      <w:r w:rsidR="001B0900" w:rsidRPr="0068435E">
        <w:rPr>
          <w:rFonts w:cs="Calibri Light"/>
          <w:color w:val="1F3864"/>
          <w:sz w:val="18"/>
          <w:szCs w:val="18"/>
          <w:lang w:val="ca-ES"/>
        </w:rPr>
        <w:t>Avaluació</w:t>
      </w:r>
      <w:r w:rsidRPr="0068435E">
        <w:rPr>
          <w:rFonts w:cs="Calibri Light"/>
          <w:color w:val="1F3864"/>
          <w:sz w:val="18"/>
          <w:szCs w:val="18"/>
          <w:lang w:val="ca-ES"/>
        </w:rPr>
        <w:t xml:space="preserve"> del </w:t>
      </w:r>
      <w:r w:rsidR="001B0900" w:rsidRPr="0068435E">
        <w:rPr>
          <w:rFonts w:cs="Calibri Light"/>
          <w:color w:val="1F3864"/>
          <w:sz w:val="18"/>
          <w:szCs w:val="18"/>
          <w:lang w:val="ca-ES"/>
        </w:rPr>
        <w:t xml:space="preserve">procés. Per omplir </w:t>
      </w:r>
      <w:r w:rsidRPr="0068435E">
        <w:rPr>
          <w:rFonts w:cs="Calibri Light"/>
          <w:color w:val="1F3864"/>
          <w:sz w:val="18"/>
          <w:szCs w:val="18"/>
          <w:lang w:val="ca-ES"/>
        </w:rPr>
        <w:t>en el moment de fe</w:t>
      </w:r>
      <w:r w:rsidR="001B0900" w:rsidRPr="0068435E">
        <w:rPr>
          <w:rFonts w:cs="Calibri Light"/>
          <w:color w:val="1F3864"/>
          <w:sz w:val="18"/>
          <w:szCs w:val="18"/>
          <w:lang w:val="ca-ES"/>
        </w:rPr>
        <w:t>r</w:t>
      </w:r>
      <w:r w:rsidRPr="0068435E">
        <w:rPr>
          <w:rFonts w:cs="Calibri Light"/>
          <w:color w:val="1F3864"/>
          <w:sz w:val="18"/>
          <w:szCs w:val="18"/>
          <w:lang w:val="ca-ES"/>
        </w:rPr>
        <w:t xml:space="preserve"> l</w:t>
      </w:r>
      <w:r w:rsidR="001B0900" w:rsidRPr="0068435E">
        <w:rPr>
          <w:rFonts w:cs="Calibri Light"/>
          <w:color w:val="1F3864"/>
          <w:sz w:val="18"/>
          <w:szCs w:val="18"/>
          <w:lang w:val="ca-ES"/>
        </w:rPr>
        <w:t>’</w:t>
      </w:r>
      <w:r w:rsidRPr="0068435E">
        <w:rPr>
          <w:rFonts w:cs="Calibri Light"/>
          <w:color w:val="1F3864"/>
          <w:sz w:val="18"/>
          <w:szCs w:val="18"/>
          <w:lang w:val="ca-ES"/>
        </w:rPr>
        <w:t>avaluació de final de curs de l</w:t>
      </w:r>
      <w:r w:rsidR="001B0900" w:rsidRPr="0068435E">
        <w:rPr>
          <w:rFonts w:cs="Calibri Light"/>
          <w:color w:val="1F3864"/>
          <w:sz w:val="18"/>
          <w:szCs w:val="18"/>
          <w:lang w:val="ca-ES"/>
        </w:rPr>
        <w:t>’</w:t>
      </w:r>
      <w:r w:rsidRPr="0068435E">
        <w:rPr>
          <w:rFonts w:cs="Calibri Light"/>
          <w:color w:val="1F3864"/>
          <w:sz w:val="18"/>
          <w:szCs w:val="18"/>
          <w:lang w:val="ca-ES"/>
        </w:rPr>
        <w:t>activi</w:t>
      </w:r>
      <w:r w:rsidR="001B0900" w:rsidRPr="0068435E">
        <w:rPr>
          <w:rFonts w:cs="Calibri Light"/>
          <w:color w:val="1F3864"/>
          <w:sz w:val="18"/>
          <w:szCs w:val="18"/>
          <w:lang w:val="ca-ES"/>
        </w:rPr>
        <w:t>t</w:t>
      </w:r>
      <w:r w:rsidRPr="0068435E">
        <w:rPr>
          <w:rFonts w:cs="Calibri Light"/>
          <w:color w:val="1F3864"/>
          <w:sz w:val="18"/>
          <w:szCs w:val="18"/>
          <w:lang w:val="ca-ES"/>
        </w:rPr>
        <w:t>a</w:t>
      </w:r>
      <w:r w:rsidR="001B0900" w:rsidRPr="0068435E">
        <w:rPr>
          <w:rFonts w:cs="Calibri Light"/>
          <w:color w:val="1F3864"/>
          <w:sz w:val="18"/>
          <w:szCs w:val="18"/>
          <w:lang w:val="ca-ES"/>
        </w:rPr>
        <w:t>t</w:t>
      </w:r>
      <w:r w:rsidR="00D7583C" w:rsidRPr="0068435E">
        <w:rPr>
          <w:rFonts w:cs="Calibri Light"/>
          <w:color w:val="1F3864"/>
          <w:sz w:val="18"/>
          <w:szCs w:val="18"/>
          <w:lang w:val="ca-ES"/>
        </w:rPr>
        <w:t xml:space="preserve"> (Junta d’avaluació</w:t>
      </w:r>
      <w:r w:rsidRPr="0068435E">
        <w:rPr>
          <w:rFonts w:cs="Calibri Light"/>
          <w:color w:val="1F3864"/>
          <w:sz w:val="18"/>
          <w:szCs w:val="18"/>
          <w:lang w:val="ca-ES"/>
        </w:rPr>
        <w:t xml:space="preserve">, </w:t>
      </w:r>
      <w:r w:rsidR="00D7583C" w:rsidRPr="0068435E">
        <w:rPr>
          <w:rFonts w:cs="Calibri Light"/>
          <w:color w:val="1F3864"/>
          <w:sz w:val="18"/>
          <w:szCs w:val="18"/>
          <w:lang w:val="ca-ES"/>
        </w:rPr>
        <w:t>reunió</w:t>
      </w:r>
      <w:r w:rsidRPr="0068435E">
        <w:rPr>
          <w:rFonts w:cs="Calibri Light"/>
          <w:color w:val="1F3864"/>
          <w:sz w:val="18"/>
          <w:szCs w:val="18"/>
          <w:lang w:val="ca-ES"/>
        </w:rPr>
        <w:t xml:space="preserve"> de</w:t>
      </w:r>
      <w:r w:rsidR="00D7583C" w:rsidRPr="0068435E">
        <w:rPr>
          <w:rFonts w:cs="Calibri Light"/>
          <w:color w:val="1F3864"/>
          <w:sz w:val="18"/>
          <w:szCs w:val="18"/>
          <w:lang w:val="ca-ES"/>
        </w:rPr>
        <w:t xml:space="preserve"> </w:t>
      </w:r>
      <w:r w:rsidRPr="0068435E">
        <w:rPr>
          <w:rFonts w:cs="Calibri Light"/>
          <w:color w:val="1F3864"/>
          <w:sz w:val="18"/>
          <w:szCs w:val="18"/>
          <w:lang w:val="ca-ES"/>
        </w:rPr>
        <w:t>l</w:t>
      </w:r>
      <w:r w:rsidR="00D7583C" w:rsidRPr="0068435E">
        <w:rPr>
          <w:rFonts w:cs="Calibri Light"/>
          <w:color w:val="1F3864"/>
          <w:sz w:val="18"/>
          <w:szCs w:val="18"/>
          <w:lang w:val="ca-ES"/>
        </w:rPr>
        <w:t>’</w:t>
      </w:r>
      <w:r w:rsidRPr="0068435E">
        <w:rPr>
          <w:rFonts w:cs="Calibri Light"/>
          <w:color w:val="1F3864"/>
          <w:sz w:val="18"/>
          <w:szCs w:val="18"/>
          <w:lang w:val="ca-ES"/>
        </w:rPr>
        <w:t>equip</w:t>
      </w:r>
      <w:r w:rsidR="00D7583C" w:rsidRPr="0068435E">
        <w:rPr>
          <w:rFonts w:cs="Calibri Light"/>
          <w:color w:val="1F3864"/>
          <w:sz w:val="18"/>
          <w:szCs w:val="18"/>
          <w:lang w:val="ca-ES"/>
        </w:rPr>
        <w:t xml:space="preserve"> docent, de departament…) É</w:t>
      </w:r>
      <w:r w:rsidRPr="0068435E">
        <w:rPr>
          <w:rFonts w:cs="Calibri Light"/>
          <w:color w:val="1F3864"/>
          <w:sz w:val="18"/>
          <w:szCs w:val="18"/>
          <w:lang w:val="ca-ES"/>
        </w:rPr>
        <w:t>s intere</w:t>
      </w:r>
      <w:r w:rsidR="00D7583C" w:rsidRPr="0068435E">
        <w:rPr>
          <w:rFonts w:cs="Calibri Light"/>
          <w:color w:val="1F3864"/>
          <w:sz w:val="18"/>
          <w:szCs w:val="18"/>
          <w:lang w:val="ca-ES"/>
        </w:rPr>
        <w:t>s</w:t>
      </w:r>
      <w:r w:rsidRPr="0068435E">
        <w:rPr>
          <w:rFonts w:cs="Calibri Light"/>
          <w:color w:val="1F3864"/>
          <w:sz w:val="18"/>
          <w:szCs w:val="18"/>
          <w:lang w:val="ca-ES"/>
        </w:rPr>
        <w:t>sant reco</w:t>
      </w:r>
      <w:r w:rsidR="00D7583C" w:rsidRPr="0068435E">
        <w:rPr>
          <w:rFonts w:cs="Calibri Light"/>
          <w:color w:val="1F3864"/>
          <w:sz w:val="18"/>
          <w:szCs w:val="18"/>
          <w:lang w:val="ca-ES"/>
        </w:rPr>
        <w:t>llir le</w:t>
      </w:r>
      <w:r w:rsidRPr="0068435E">
        <w:rPr>
          <w:rFonts w:cs="Calibri Light"/>
          <w:color w:val="1F3864"/>
          <w:sz w:val="18"/>
          <w:szCs w:val="18"/>
          <w:lang w:val="ca-ES"/>
        </w:rPr>
        <w:t>s diferents mirad</w:t>
      </w:r>
      <w:r w:rsidR="00D7583C" w:rsidRPr="0068435E">
        <w:rPr>
          <w:rFonts w:cs="Calibri Light"/>
          <w:color w:val="1F3864"/>
          <w:sz w:val="18"/>
          <w:szCs w:val="18"/>
          <w:lang w:val="ca-ES"/>
        </w:rPr>
        <w:t>e</w:t>
      </w:r>
      <w:r w:rsidRPr="0068435E">
        <w:rPr>
          <w:rFonts w:cs="Calibri Light"/>
          <w:color w:val="1F3864"/>
          <w:sz w:val="18"/>
          <w:szCs w:val="18"/>
          <w:lang w:val="ca-ES"/>
        </w:rPr>
        <w:t xml:space="preserve">s, </w:t>
      </w:r>
      <w:r w:rsidR="00D7583C" w:rsidRPr="0068435E">
        <w:rPr>
          <w:rFonts w:cs="Calibri Light"/>
          <w:color w:val="1F3864"/>
          <w:sz w:val="18"/>
          <w:szCs w:val="18"/>
          <w:lang w:val="ca-ES"/>
        </w:rPr>
        <w:t>i explicitar què</w:t>
      </w:r>
      <w:r w:rsidRPr="0068435E">
        <w:rPr>
          <w:rFonts w:cs="Calibri Light"/>
          <w:color w:val="1F3864"/>
          <w:sz w:val="18"/>
          <w:szCs w:val="18"/>
          <w:lang w:val="ca-ES"/>
        </w:rPr>
        <w:t xml:space="preserve"> ha funciona</w:t>
      </w:r>
      <w:r w:rsidR="00D7583C" w:rsidRPr="0068435E">
        <w:rPr>
          <w:rFonts w:cs="Calibri Light"/>
          <w:color w:val="1F3864"/>
          <w:sz w:val="18"/>
          <w:szCs w:val="18"/>
          <w:lang w:val="ca-ES"/>
        </w:rPr>
        <w:t>t</w:t>
      </w:r>
      <w:r w:rsidRPr="0068435E">
        <w:rPr>
          <w:rFonts w:cs="Calibri Light"/>
          <w:color w:val="1F3864"/>
          <w:sz w:val="18"/>
          <w:szCs w:val="18"/>
          <w:lang w:val="ca-ES"/>
        </w:rPr>
        <w:t xml:space="preserve"> </w:t>
      </w:r>
      <w:r w:rsidR="00D7583C" w:rsidRPr="0068435E">
        <w:rPr>
          <w:rFonts w:cs="Calibri Light"/>
          <w:color w:val="1F3864"/>
          <w:sz w:val="18"/>
          <w:szCs w:val="18"/>
          <w:lang w:val="ca-ES"/>
        </w:rPr>
        <w:t>i</w:t>
      </w:r>
      <w:r w:rsidRPr="0068435E">
        <w:rPr>
          <w:rFonts w:cs="Calibri Light"/>
          <w:color w:val="1F3864"/>
          <w:sz w:val="18"/>
          <w:szCs w:val="18"/>
          <w:lang w:val="ca-ES"/>
        </w:rPr>
        <w:t xml:space="preserve"> qu</w:t>
      </w:r>
      <w:r w:rsidR="00D7583C" w:rsidRPr="0068435E">
        <w:rPr>
          <w:rFonts w:cs="Calibri Light"/>
          <w:color w:val="1F3864"/>
          <w:sz w:val="18"/>
          <w:szCs w:val="18"/>
          <w:lang w:val="ca-ES"/>
        </w:rPr>
        <w:t>è</w:t>
      </w:r>
      <w:r w:rsidRPr="0068435E">
        <w:rPr>
          <w:rFonts w:cs="Calibri Light"/>
          <w:color w:val="1F3864"/>
          <w:sz w:val="18"/>
          <w:szCs w:val="18"/>
          <w:lang w:val="ca-ES"/>
        </w:rPr>
        <w:t xml:space="preserve"> nece</w:t>
      </w:r>
      <w:r w:rsidR="00D7583C" w:rsidRPr="0068435E">
        <w:rPr>
          <w:rFonts w:cs="Calibri Light"/>
          <w:color w:val="1F3864"/>
          <w:sz w:val="18"/>
          <w:szCs w:val="18"/>
          <w:lang w:val="ca-ES"/>
        </w:rPr>
        <w:t>ssita mill</w:t>
      </w:r>
      <w:r w:rsidRPr="0068435E">
        <w:rPr>
          <w:rFonts w:cs="Calibri Light"/>
          <w:color w:val="1F3864"/>
          <w:sz w:val="18"/>
          <w:szCs w:val="18"/>
          <w:lang w:val="ca-ES"/>
        </w:rPr>
        <w:t xml:space="preserve">orar, </w:t>
      </w:r>
      <w:r w:rsidR="00D7583C" w:rsidRPr="0068435E">
        <w:rPr>
          <w:rFonts w:cs="Calibri Light"/>
          <w:color w:val="1F3864"/>
          <w:sz w:val="18"/>
          <w:szCs w:val="18"/>
          <w:lang w:val="ca-ES"/>
        </w:rPr>
        <w:t>i</w:t>
      </w:r>
      <w:r w:rsidRPr="0068435E">
        <w:rPr>
          <w:rFonts w:cs="Calibri Light"/>
          <w:color w:val="1F3864"/>
          <w:sz w:val="18"/>
          <w:szCs w:val="18"/>
          <w:lang w:val="ca-ES"/>
        </w:rPr>
        <w:t xml:space="preserve"> la recom</w:t>
      </w:r>
      <w:r w:rsidR="00D7583C" w:rsidRPr="0068435E">
        <w:rPr>
          <w:rFonts w:cs="Calibri Light"/>
          <w:color w:val="1F3864"/>
          <w:sz w:val="18"/>
          <w:szCs w:val="18"/>
          <w:lang w:val="ca-ES"/>
        </w:rPr>
        <w:t>a</w:t>
      </w:r>
      <w:r w:rsidRPr="0068435E">
        <w:rPr>
          <w:rFonts w:cs="Calibri Light"/>
          <w:color w:val="1F3864"/>
          <w:sz w:val="18"/>
          <w:szCs w:val="18"/>
          <w:lang w:val="ca-ES"/>
        </w:rPr>
        <w:t>nació de manten</w:t>
      </w:r>
      <w:r w:rsidR="00D7583C" w:rsidRPr="0068435E">
        <w:rPr>
          <w:rFonts w:cs="Calibri Light"/>
          <w:color w:val="1F3864"/>
          <w:sz w:val="18"/>
          <w:szCs w:val="18"/>
          <w:lang w:val="ca-ES"/>
        </w:rPr>
        <w:t>i</w:t>
      </w:r>
      <w:r w:rsidRPr="0068435E">
        <w:rPr>
          <w:rFonts w:cs="Calibri Light"/>
          <w:color w:val="1F3864"/>
          <w:sz w:val="18"/>
          <w:szCs w:val="18"/>
          <w:lang w:val="ca-ES"/>
        </w:rPr>
        <w:t>r l</w:t>
      </w:r>
      <w:r w:rsidR="00D7583C" w:rsidRPr="0068435E">
        <w:rPr>
          <w:rFonts w:cs="Calibri Light"/>
          <w:color w:val="1F3864"/>
          <w:sz w:val="18"/>
          <w:szCs w:val="18"/>
          <w:lang w:val="ca-ES"/>
        </w:rPr>
        <w:t>’</w:t>
      </w:r>
      <w:r w:rsidRPr="0068435E">
        <w:rPr>
          <w:rFonts w:cs="Calibri Light"/>
          <w:color w:val="1F3864"/>
          <w:sz w:val="18"/>
          <w:szCs w:val="18"/>
          <w:lang w:val="ca-ES"/>
        </w:rPr>
        <w:t>Activi</w:t>
      </w:r>
      <w:r w:rsidR="00D7583C" w:rsidRPr="0068435E">
        <w:rPr>
          <w:rFonts w:cs="Calibri Light"/>
          <w:color w:val="1F3864"/>
          <w:sz w:val="18"/>
          <w:szCs w:val="18"/>
          <w:lang w:val="ca-ES"/>
        </w:rPr>
        <w:t>t</w:t>
      </w:r>
      <w:r w:rsidRPr="0068435E">
        <w:rPr>
          <w:rFonts w:cs="Calibri Light"/>
          <w:color w:val="1F3864"/>
          <w:sz w:val="18"/>
          <w:szCs w:val="18"/>
          <w:lang w:val="ca-ES"/>
        </w:rPr>
        <w:t>a</w:t>
      </w:r>
      <w:r w:rsidR="00D7583C" w:rsidRPr="0068435E">
        <w:rPr>
          <w:rFonts w:cs="Calibri Light"/>
          <w:color w:val="1F3864"/>
          <w:sz w:val="18"/>
          <w:szCs w:val="18"/>
          <w:lang w:val="ca-ES"/>
        </w:rPr>
        <w:t>t</w:t>
      </w:r>
      <w:r w:rsidRPr="0068435E">
        <w:rPr>
          <w:rFonts w:cs="Calibri Light"/>
          <w:color w:val="1F3864"/>
          <w:sz w:val="18"/>
          <w:szCs w:val="18"/>
          <w:lang w:val="ca-ES"/>
        </w:rPr>
        <w:t xml:space="preserve"> </w:t>
      </w:r>
      <w:r w:rsidR="00D7583C" w:rsidRPr="0068435E">
        <w:rPr>
          <w:rFonts w:cs="Calibri Light"/>
          <w:color w:val="1F3864"/>
          <w:sz w:val="18"/>
          <w:szCs w:val="18"/>
          <w:lang w:val="ca-ES"/>
        </w:rPr>
        <w:t>amb</w:t>
      </w:r>
      <w:r w:rsidRPr="0068435E">
        <w:rPr>
          <w:rFonts w:cs="Calibri Light"/>
          <w:color w:val="1F3864"/>
          <w:sz w:val="18"/>
          <w:szCs w:val="18"/>
          <w:lang w:val="ca-ES"/>
        </w:rPr>
        <w:t xml:space="preserve"> m</w:t>
      </w:r>
      <w:r w:rsidR="00D7583C" w:rsidRPr="0068435E">
        <w:rPr>
          <w:rFonts w:cs="Calibri Light"/>
          <w:color w:val="1F3864"/>
          <w:sz w:val="18"/>
          <w:szCs w:val="18"/>
          <w:lang w:val="ca-ES"/>
        </w:rPr>
        <w:t>ill</w:t>
      </w:r>
      <w:r w:rsidRPr="0068435E">
        <w:rPr>
          <w:rFonts w:cs="Calibri Light"/>
          <w:color w:val="1F3864"/>
          <w:sz w:val="18"/>
          <w:szCs w:val="18"/>
          <w:lang w:val="ca-ES"/>
        </w:rPr>
        <w:t>or</w:t>
      </w:r>
      <w:r w:rsidR="00D7583C" w:rsidRPr="0068435E">
        <w:rPr>
          <w:rFonts w:cs="Calibri Light"/>
          <w:color w:val="1F3864"/>
          <w:sz w:val="18"/>
          <w:szCs w:val="18"/>
          <w:lang w:val="ca-ES"/>
        </w:rPr>
        <w:t>e</w:t>
      </w:r>
      <w:r w:rsidRPr="0068435E">
        <w:rPr>
          <w:rFonts w:cs="Calibri Light"/>
          <w:color w:val="1F3864"/>
          <w:sz w:val="18"/>
          <w:szCs w:val="18"/>
          <w:lang w:val="ca-ES"/>
        </w:rPr>
        <w:t xml:space="preserve">s, ampliar </w:t>
      </w:r>
      <w:r w:rsidR="00D7583C" w:rsidRPr="0068435E">
        <w:rPr>
          <w:rFonts w:cs="Calibri Light"/>
          <w:color w:val="1F3864"/>
          <w:sz w:val="18"/>
          <w:szCs w:val="18"/>
          <w:lang w:val="ca-ES"/>
        </w:rPr>
        <w:t xml:space="preserve">la </w:t>
      </w:r>
      <w:r w:rsidRPr="0068435E">
        <w:rPr>
          <w:rFonts w:cs="Calibri Light"/>
          <w:color w:val="1F3864"/>
          <w:sz w:val="18"/>
          <w:szCs w:val="18"/>
          <w:lang w:val="ca-ES"/>
        </w:rPr>
        <w:t>s</w:t>
      </w:r>
      <w:r w:rsidR="00D7583C" w:rsidRPr="0068435E">
        <w:rPr>
          <w:rFonts w:cs="Calibri Light"/>
          <w:color w:val="1F3864"/>
          <w:sz w:val="18"/>
          <w:szCs w:val="18"/>
          <w:lang w:val="ca-ES"/>
        </w:rPr>
        <w:t>eva</w:t>
      </w:r>
      <w:r w:rsidRPr="0068435E">
        <w:rPr>
          <w:rFonts w:cs="Calibri Light"/>
          <w:color w:val="1F3864"/>
          <w:sz w:val="18"/>
          <w:szCs w:val="18"/>
          <w:lang w:val="ca-ES"/>
        </w:rPr>
        <w:t xml:space="preserve"> aplicació a m</w:t>
      </w:r>
      <w:r w:rsidR="00D7583C" w:rsidRPr="0068435E">
        <w:rPr>
          <w:rFonts w:cs="Calibri Light"/>
          <w:color w:val="1F3864"/>
          <w:sz w:val="18"/>
          <w:szCs w:val="18"/>
          <w:lang w:val="ca-ES"/>
        </w:rPr>
        <w:t>é</w:t>
      </w:r>
      <w:r w:rsidRPr="0068435E">
        <w:rPr>
          <w:rFonts w:cs="Calibri Light"/>
          <w:color w:val="1F3864"/>
          <w:sz w:val="18"/>
          <w:szCs w:val="18"/>
          <w:lang w:val="ca-ES"/>
        </w:rPr>
        <w:t>s grups, homologar</w:t>
      </w:r>
      <w:r w:rsidR="00D7583C" w:rsidRPr="0068435E">
        <w:rPr>
          <w:rFonts w:cs="Calibri Light"/>
          <w:color w:val="1F3864"/>
          <w:sz w:val="18"/>
          <w:szCs w:val="18"/>
          <w:lang w:val="ca-ES"/>
        </w:rPr>
        <w:t>-</w:t>
      </w:r>
      <w:r w:rsidRPr="0068435E">
        <w:rPr>
          <w:rFonts w:cs="Calibri Light"/>
          <w:color w:val="1F3864"/>
          <w:sz w:val="18"/>
          <w:szCs w:val="18"/>
          <w:lang w:val="ca-ES"/>
        </w:rPr>
        <w:t>la p</w:t>
      </w:r>
      <w:r w:rsidR="00D7583C" w:rsidRPr="0068435E">
        <w:rPr>
          <w:rFonts w:cs="Calibri Light"/>
          <w:color w:val="1F3864"/>
          <w:sz w:val="18"/>
          <w:szCs w:val="18"/>
          <w:lang w:val="ca-ES"/>
        </w:rPr>
        <w:t>el</w:t>
      </w:r>
      <w:r w:rsidRPr="0068435E">
        <w:rPr>
          <w:rFonts w:cs="Calibri Light"/>
          <w:color w:val="1F3864"/>
          <w:sz w:val="18"/>
          <w:szCs w:val="18"/>
          <w:lang w:val="ca-ES"/>
        </w:rPr>
        <w:t xml:space="preserve"> s</w:t>
      </w:r>
      <w:r w:rsidR="00D7583C" w:rsidRPr="0068435E">
        <w:rPr>
          <w:rFonts w:cs="Calibri Light"/>
          <w:color w:val="1F3864"/>
          <w:sz w:val="18"/>
          <w:szCs w:val="18"/>
          <w:lang w:val="ca-ES"/>
        </w:rPr>
        <w:t>eu bon funcionam</w:t>
      </w:r>
      <w:r w:rsidRPr="0068435E">
        <w:rPr>
          <w:rFonts w:cs="Calibri Light"/>
          <w:color w:val="1F3864"/>
          <w:sz w:val="18"/>
          <w:szCs w:val="18"/>
          <w:lang w:val="ca-ES"/>
        </w:rPr>
        <w:t>ent o descartar</w:t>
      </w:r>
      <w:r w:rsidR="00D7583C" w:rsidRPr="0068435E">
        <w:rPr>
          <w:rFonts w:cs="Calibri Light"/>
          <w:color w:val="1F3864"/>
          <w:sz w:val="18"/>
          <w:szCs w:val="18"/>
          <w:lang w:val="ca-ES"/>
        </w:rPr>
        <w:t>-</w:t>
      </w:r>
      <w:r w:rsidRPr="0068435E">
        <w:rPr>
          <w:rFonts w:cs="Calibri Light"/>
          <w:color w:val="1F3864"/>
          <w:sz w:val="18"/>
          <w:szCs w:val="18"/>
          <w:lang w:val="ca-ES"/>
        </w:rPr>
        <w:t>la p</w:t>
      </w:r>
      <w:r w:rsidR="00D7583C" w:rsidRPr="0068435E">
        <w:rPr>
          <w:rFonts w:cs="Calibri Light"/>
          <w:color w:val="1F3864"/>
          <w:sz w:val="18"/>
          <w:szCs w:val="18"/>
          <w:lang w:val="ca-ES"/>
        </w:rPr>
        <w:t>e</w:t>
      </w:r>
      <w:r w:rsidRPr="0068435E">
        <w:rPr>
          <w:rFonts w:cs="Calibri Light"/>
          <w:color w:val="1F3864"/>
          <w:sz w:val="18"/>
          <w:szCs w:val="18"/>
          <w:lang w:val="ca-ES"/>
        </w:rPr>
        <w:t>r</w:t>
      </w:r>
      <w:r w:rsidR="00D7583C" w:rsidRPr="0068435E">
        <w:rPr>
          <w:rFonts w:cs="Calibri Light"/>
          <w:color w:val="1F3864"/>
          <w:sz w:val="18"/>
          <w:szCs w:val="18"/>
          <w:lang w:val="ca-ES"/>
        </w:rPr>
        <w:t xml:space="preserve"> </w:t>
      </w:r>
      <w:r w:rsidRPr="0068435E">
        <w:rPr>
          <w:rFonts w:cs="Calibri Light"/>
          <w:color w:val="1F3864"/>
          <w:sz w:val="18"/>
          <w:szCs w:val="18"/>
          <w:lang w:val="ca-ES"/>
        </w:rPr>
        <w:t>al pr</w:t>
      </w:r>
      <w:r w:rsidR="00D7583C" w:rsidRPr="0068435E">
        <w:rPr>
          <w:rFonts w:cs="Calibri Light"/>
          <w:color w:val="1F3864"/>
          <w:sz w:val="18"/>
          <w:szCs w:val="18"/>
          <w:lang w:val="ca-ES"/>
        </w:rPr>
        <w:t>oper curs</w:t>
      </w:r>
      <w:r w:rsidRPr="0068435E">
        <w:rPr>
          <w:rFonts w:cs="Calibri Light"/>
          <w:color w:val="1F3864"/>
          <w:sz w:val="18"/>
          <w:szCs w:val="18"/>
          <w:lang w:val="ca-ES"/>
        </w:rPr>
        <w:t xml:space="preserve"> </w:t>
      </w:r>
      <w:r w:rsidR="00D7583C" w:rsidRPr="0068435E">
        <w:rPr>
          <w:rFonts w:cs="Calibri Light"/>
          <w:color w:val="1F3864"/>
          <w:sz w:val="18"/>
          <w:szCs w:val="18"/>
          <w:lang w:val="ca-ES"/>
        </w:rPr>
        <w:t>atès el poc</w:t>
      </w:r>
      <w:r w:rsidRPr="0068435E">
        <w:rPr>
          <w:rFonts w:cs="Calibri Light"/>
          <w:color w:val="1F3864"/>
          <w:sz w:val="18"/>
          <w:szCs w:val="18"/>
          <w:lang w:val="ca-ES"/>
        </w:rPr>
        <w:t xml:space="preserve"> valor que aporta.</w:t>
      </w:r>
    </w:p>
    <w:p w14:paraId="074E47F7" w14:textId="77777777" w:rsidR="00451C92" w:rsidRPr="0068435E" w:rsidRDefault="00451C92" w:rsidP="00451C92">
      <w:pPr>
        <w:spacing w:after="0" w:line="276" w:lineRule="auto"/>
        <w:rPr>
          <w:rFonts w:cs="Calibri Light"/>
          <w:color w:val="1F3864"/>
          <w:sz w:val="18"/>
          <w:szCs w:val="18"/>
          <w:lang w:val="ca-ES"/>
        </w:rPr>
      </w:pPr>
    </w:p>
    <w:p w14:paraId="27CA92B9" w14:textId="77777777" w:rsidR="00451C92" w:rsidRPr="0068435E" w:rsidRDefault="00451C92" w:rsidP="00451C92">
      <w:pPr>
        <w:spacing w:after="0" w:line="276" w:lineRule="auto"/>
        <w:rPr>
          <w:rFonts w:cs="Calibri Light"/>
          <w:color w:val="1F3864"/>
          <w:sz w:val="18"/>
          <w:szCs w:val="18"/>
          <w:lang w:val="ca-ES"/>
        </w:rPr>
      </w:pPr>
      <w:r w:rsidRPr="0068435E">
        <w:rPr>
          <w:rFonts w:cs="Calibri Light"/>
          <w:color w:val="1F3864"/>
          <w:sz w:val="18"/>
          <w:szCs w:val="18"/>
          <w:lang w:val="ca-ES"/>
        </w:rPr>
        <w:t>-En el caso d</w:t>
      </w:r>
      <w:r w:rsidR="00D7583C" w:rsidRPr="0068435E">
        <w:rPr>
          <w:rFonts w:cs="Calibri Light"/>
          <w:color w:val="1F3864"/>
          <w:sz w:val="18"/>
          <w:szCs w:val="18"/>
          <w:lang w:val="ca-ES"/>
        </w:rPr>
        <w:t>’</w:t>
      </w:r>
      <w:r w:rsidRPr="0068435E">
        <w:rPr>
          <w:rFonts w:cs="Calibri Light"/>
          <w:color w:val="1F3864"/>
          <w:sz w:val="18"/>
          <w:szCs w:val="18"/>
          <w:lang w:val="ca-ES"/>
        </w:rPr>
        <w:t>homologació de l</w:t>
      </w:r>
      <w:r w:rsidR="00D7583C" w:rsidRPr="0068435E">
        <w:rPr>
          <w:rFonts w:cs="Calibri Light"/>
          <w:color w:val="1F3864"/>
          <w:sz w:val="18"/>
          <w:szCs w:val="18"/>
          <w:lang w:val="ca-ES"/>
        </w:rPr>
        <w:t>’activitat</w:t>
      </w:r>
      <w:r w:rsidRPr="0068435E">
        <w:rPr>
          <w:rFonts w:cs="Calibri Light"/>
          <w:color w:val="1F3864"/>
          <w:sz w:val="18"/>
          <w:szCs w:val="18"/>
          <w:lang w:val="ca-ES"/>
        </w:rPr>
        <w:t xml:space="preserve"> pel centr</w:t>
      </w:r>
      <w:r w:rsidR="00D7583C" w:rsidRPr="0068435E">
        <w:rPr>
          <w:rFonts w:cs="Calibri Light"/>
          <w:color w:val="1F3864"/>
          <w:sz w:val="18"/>
          <w:szCs w:val="18"/>
          <w:lang w:val="ca-ES"/>
        </w:rPr>
        <w:t>e</w:t>
      </w:r>
      <w:r w:rsidRPr="0068435E">
        <w:rPr>
          <w:rFonts w:cs="Calibri Light"/>
          <w:color w:val="1F3864"/>
          <w:sz w:val="18"/>
          <w:szCs w:val="18"/>
          <w:lang w:val="ca-ES"/>
        </w:rPr>
        <w:t xml:space="preserve">, </w:t>
      </w:r>
      <w:r w:rsidR="00D7583C" w:rsidRPr="0068435E">
        <w:rPr>
          <w:rFonts w:cs="Calibri Light"/>
          <w:color w:val="1F3864"/>
          <w:sz w:val="18"/>
          <w:szCs w:val="18"/>
          <w:lang w:val="ca-ES"/>
        </w:rPr>
        <w:t>e</w:t>
      </w:r>
      <w:r w:rsidRPr="0068435E">
        <w:rPr>
          <w:rFonts w:cs="Calibri Light"/>
          <w:color w:val="1F3864"/>
          <w:sz w:val="18"/>
          <w:szCs w:val="18"/>
          <w:lang w:val="ca-ES"/>
        </w:rPr>
        <w:t>s recom</w:t>
      </w:r>
      <w:r w:rsidR="00D7583C" w:rsidRPr="0068435E">
        <w:rPr>
          <w:rFonts w:cs="Calibri Light"/>
          <w:color w:val="1F3864"/>
          <w:sz w:val="18"/>
          <w:szCs w:val="18"/>
          <w:lang w:val="ca-ES"/>
        </w:rPr>
        <w:t>a</w:t>
      </w:r>
      <w:r w:rsidRPr="0068435E">
        <w:rPr>
          <w:rFonts w:cs="Calibri Light"/>
          <w:color w:val="1F3864"/>
          <w:sz w:val="18"/>
          <w:szCs w:val="18"/>
          <w:lang w:val="ca-ES"/>
        </w:rPr>
        <w:t>na establ</w:t>
      </w:r>
      <w:r w:rsidR="00D7583C" w:rsidRPr="0068435E">
        <w:rPr>
          <w:rFonts w:cs="Calibri Light"/>
          <w:color w:val="1F3864"/>
          <w:sz w:val="18"/>
          <w:szCs w:val="18"/>
          <w:lang w:val="ca-ES"/>
        </w:rPr>
        <w:t>i</w:t>
      </w:r>
      <w:r w:rsidRPr="0068435E">
        <w:rPr>
          <w:rFonts w:cs="Calibri Light"/>
          <w:color w:val="1F3864"/>
          <w:sz w:val="18"/>
          <w:szCs w:val="18"/>
          <w:lang w:val="ca-ES"/>
        </w:rPr>
        <w:t>r un repositori d</w:t>
      </w:r>
      <w:r w:rsidR="00D7583C" w:rsidRPr="0068435E">
        <w:rPr>
          <w:rFonts w:cs="Calibri Light"/>
          <w:color w:val="1F3864"/>
          <w:sz w:val="18"/>
          <w:szCs w:val="18"/>
          <w:lang w:val="ca-ES"/>
        </w:rPr>
        <w:t>’</w:t>
      </w:r>
      <w:r w:rsidRPr="0068435E">
        <w:rPr>
          <w:rFonts w:cs="Calibri Light"/>
          <w:color w:val="1F3864"/>
          <w:sz w:val="18"/>
          <w:szCs w:val="18"/>
          <w:lang w:val="ca-ES"/>
        </w:rPr>
        <w:t>Activi</w:t>
      </w:r>
      <w:r w:rsidR="00D7583C" w:rsidRPr="0068435E">
        <w:rPr>
          <w:rFonts w:cs="Calibri Light"/>
          <w:color w:val="1F3864"/>
          <w:sz w:val="18"/>
          <w:szCs w:val="18"/>
          <w:lang w:val="ca-ES"/>
        </w:rPr>
        <w:t>tats homologade</w:t>
      </w:r>
      <w:r w:rsidRPr="0068435E">
        <w:rPr>
          <w:rFonts w:cs="Calibri Light"/>
          <w:color w:val="1F3864"/>
          <w:sz w:val="18"/>
          <w:szCs w:val="18"/>
          <w:lang w:val="ca-ES"/>
        </w:rPr>
        <w:t>s de centr</w:t>
      </w:r>
      <w:r w:rsidR="00D7583C" w:rsidRPr="0068435E">
        <w:rPr>
          <w:rFonts w:cs="Calibri Light"/>
          <w:color w:val="1F3864"/>
          <w:sz w:val="18"/>
          <w:szCs w:val="18"/>
          <w:lang w:val="ca-ES"/>
        </w:rPr>
        <w:t>e</w:t>
      </w:r>
      <w:r w:rsidRPr="0068435E">
        <w:rPr>
          <w:rFonts w:cs="Calibri Light"/>
          <w:color w:val="1F3864"/>
          <w:sz w:val="18"/>
          <w:szCs w:val="18"/>
          <w:lang w:val="ca-ES"/>
        </w:rPr>
        <w:t>, el format del document que descri</w:t>
      </w:r>
      <w:r w:rsidR="00D7583C" w:rsidRPr="0068435E">
        <w:rPr>
          <w:rFonts w:cs="Calibri Light"/>
          <w:color w:val="1F3864"/>
          <w:sz w:val="18"/>
          <w:szCs w:val="18"/>
          <w:lang w:val="ca-ES"/>
        </w:rPr>
        <w:t>u</w:t>
      </w:r>
      <w:r w:rsidRPr="0068435E">
        <w:rPr>
          <w:rFonts w:cs="Calibri Light"/>
          <w:color w:val="1F3864"/>
          <w:sz w:val="18"/>
          <w:szCs w:val="18"/>
          <w:lang w:val="ca-ES"/>
        </w:rPr>
        <w:t xml:space="preserve"> l</w:t>
      </w:r>
      <w:r w:rsidR="00D7583C" w:rsidRPr="0068435E">
        <w:rPr>
          <w:rFonts w:cs="Calibri Light"/>
          <w:color w:val="1F3864"/>
          <w:sz w:val="18"/>
          <w:szCs w:val="18"/>
          <w:lang w:val="ca-ES"/>
        </w:rPr>
        <w:t>’</w:t>
      </w:r>
      <w:r w:rsidRPr="0068435E">
        <w:rPr>
          <w:rFonts w:cs="Calibri Light"/>
          <w:color w:val="1F3864"/>
          <w:sz w:val="18"/>
          <w:szCs w:val="18"/>
          <w:lang w:val="ca-ES"/>
        </w:rPr>
        <w:t>activi</w:t>
      </w:r>
      <w:r w:rsidR="00D7583C" w:rsidRPr="0068435E">
        <w:rPr>
          <w:rFonts w:cs="Calibri Light"/>
          <w:color w:val="1F3864"/>
          <w:sz w:val="18"/>
          <w:szCs w:val="18"/>
          <w:lang w:val="ca-ES"/>
        </w:rPr>
        <w:t>t</w:t>
      </w:r>
      <w:r w:rsidRPr="0068435E">
        <w:rPr>
          <w:rFonts w:cs="Calibri Light"/>
          <w:color w:val="1F3864"/>
          <w:sz w:val="18"/>
          <w:szCs w:val="18"/>
          <w:lang w:val="ca-ES"/>
        </w:rPr>
        <w:t>a</w:t>
      </w:r>
      <w:r w:rsidR="00D7583C" w:rsidRPr="0068435E">
        <w:rPr>
          <w:rFonts w:cs="Calibri Light"/>
          <w:color w:val="1F3864"/>
          <w:sz w:val="18"/>
          <w:szCs w:val="18"/>
          <w:lang w:val="ca-ES"/>
        </w:rPr>
        <w:t>t</w:t>
      </w:r>
      <w:r w:rsidRPr="0068435E">
        <w:rPr>
          <w:rFonts w:cs="Calibri Light"/>
          <w:color w:val="1F3864"/>
          <w:sz w:val="18"/>
          <w:szCs w:val="18"/>
          <w:lang w:val="ca-ES"/>
        </w:rPr>
        <w:t xml:space="preserve"> </w:t>
      </w:r>
      <w:r w:rsidR="00D7583C" w:rsidRPr="0068435E">
        <w:rPr>
          <w:rFonts w:cs="Calibri Light"/>
          <w:color w:val="1F3864"/>
          <w:sz w:val="18"/>
          <w:szCs w:val="18"/>
          <w:lang w:val="ca-ES"/>
        </w:rPr>
        <w:t>i</w:t>
      </w:r>
      <w:r w:rsidRPr="0068435E">
        <w:rPr>
          <w:rFonts w:cs="Calibri Light"/>
          <w:color w:val="1F3864"/>
          <w:sz w:val="18"/>
          <w:szCs w:val="18"/>
          <w:lang w:val="ca-ES"/>
        </w:rPr>
        <w:t xml:space="preserve"> la documentació an</w:t>
      </w:r>
      <w:r w:rsidR="00D7583C" w:rsidRPr="0068435E">
        <w:rPr>
          <w:rFonts w:cs="Calibri Light"/>
          <w:color w:val="1F3864"/>
          <w:sz w:val="18"/>
          <w:szCs w:val="18"/>
          <w:lang w:val="ca-ES"/>
        </w:rPr>
        <w:t>n</w:t>
      </w:r>
      <w:r w:rsidRPr="0068435E">
        <w:rPr>
          <w:rFonts w:cs="Calibri Light"/>
          <w:color w:val="1F3864"/>
          <w:sz w:val="18"/>
          <w:szCs w:val="18"/>
          <w:lang w:val="ca-ES"/>
        </w:rPr>
        <w:t xml:space="preserve">exa que facilita </w:t>
      </w:r>
      <w:r w:rsidR="00D7583C" w:rsidRPr="0068435E">
        <w:rPr>
          <w:rFonts w:cs="Calibri Light"/>
          <w:color w:val="1F3864"/>
          <w:sz w:val="18"/>
          <w:szCs w:val="18"/>
          <w:lang w:val="ca-ES"/>
        </w:rPr>
        <w:t xml:space="preserve">la </w:t>
      </w:r>
      <w:r w:rsidRPr="0068435E">
        <w:rPr>
          <w:rFonts w:cs="Calibri Light"/>
          <w:color w:val="1F3864"/>
          <w:sz w:val="18"/>
          <w:szCs w:val="18"/>
          <w:lang w:val="ca-ES"/>
        </w:rPr>
        <w:t>s</w:t>
      </w:r>
      <w:r w:rsidR="00D7583C" w:rsidRPr="0068435E">
        <w:rPr>
          <w:rFonts w:cs="Calibri Light"/>
          <w:color w:val="1F3864"/>
          <w:sz w:val="18"/>
          <w:szCs w:val="18"/>
          <w:lang w:val="ca-ES"/>
        </w:rPr>
        <w:t>eva</w:t>
      </w:r>
      <w:r w:rsidRPr="0068435E">
        <w:rPr>
          <w:rFonts w:cs="Calibri Light"/>
          <w:color w:val="1F3864"/>
          <w:sz w:val="18"/>
          <w:szCs w:val="18"/>
          <w:lang w:val="ca-ES"/>
        </w:rPr>
        <w:t xml:space="preserve"> aplicació a to</w:t>
      </w:r>
      <w:r w:rsidR="00D7583C" w:rsidRPr="0068435E">
        <w:rPr>
          <w:rFonts w:cs="Calibri Light"/>
          <w:color w:val="1F3864"/>
          <w:sz w:val="18"/>
          <w:szCs w:val="18"/>
          <w:lang w:val="ca-ES"/>
        </w:rPr>
        <w:t>t</w:t>
      </w:r>
      <w:r w:rsidRPr="0068435E">
        <w:rPr>
          <w:rFonts w:cs="Calibri Light"/>
          <w:color w:val="1F3864"/>
          <w:sz w:val="18"/>
          <w:szCs w:val="18"/>
          <w:lang w:val="ca-ES"/>
        </w:rPr>
        <w:t xml:space="preserve"> el </w:t>
      </w:r>
      <w:r w:rsidR="00D7583C" w:rsidRPr="0068435E">
        <w:rPr>
          <w:rFonts w:cs="Calibri Light"/>
          <w:color w:val="1F3864"/>
          <w:sz w:val="18"/>
          <w:szCs w:val="18"/>
          <w:lang w:val="ca-ES"/>
        </w:rPr>
        <w:t>professorat i</w:t>
      </w:r>
      <w:r w:rsidRPr="0068435E">
        <w:rPr>
          <w:rFonts w:cs="Calibri Light"/>
          <w:color w:val="1F3864"/>
          <w:sz w:val="18"/>
          <w:szCs w:val="18"/>
          <w:lang w:val="ca-ES"/>
        </w:rPr>
        <w:t xml:space="preserve"> </w:t>
      </w:r>
      <w:r w:rsidR="00D7583C" w:rsidRPr="0068435E">
        <w:rPr>
          <w:rFonts w:cs="Calibri Light"/>
          <w:color w:val="1F3864"/>
          <w:sz w:val="18"/>
          <w:szCs w:val="18"/>
          <w:lang w:val="ca-ES"/>
        </w:rPr>
        <w:t>professionals</w:t>
      </w:r>
      <w:r w:rsidRPr="0068435E">
        <w:rPr>
          <w:rFonts w:cs="Calibri Light"/>
          <w:color w:val="1F3864"/>
          <w:sz w:val="18"/>
          <w:szCs w:val="18"/>
          <w:lang w:val="ca-ES"/>
        </w:rPr>
        <w:t xml:space="preserve"> del cent</w:t>
      </w:r>
      <w:r w:rsidR="00D7583C" w:rsidRPr="0068435E">
        <w:rPr>
          <w:rFonts w:cs="Calibri Light"/>
          <w:color w:val="1F3864"/>
          <w:sz w:val="18"/>
          <w:szCs w:val="18"/>
          <w:lang w:val="ca-ES"/>
        </w:rPr>
        <w:t>re</w:t>
      </w:r>
      <w:r w:rsidRPr="0068435E">
        <w:rPr>
          <w:rFonts w:cs="Calibri Light"/>
          <w:color w:val="1F3864"/>
          <w:sz w:val="18"/>
          <w:szCs w:val="18"/>
          <w:lang w:val="ca-ES"/>
        </w:rPr>
        <w:t>.</w:t>
      </w:r>
      <w:bookmarkEnd w:id="0"/>
    </w:p>
    <w:sectPr w:rsidR="00451C92" w:rsidRPr="0068435E">
      <w:headerReference w:type="default" r:id="rId11"/>
      <w:footerReference w:type="default" r:id="rId12"/>
      <w:pgSz w:w="11906" w:h="16838"/>
      <w:pgMar w:top="851" w:right="849"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8D9BC" w14:textId="77777777" w:rsidR="00BE3528" w:rsidRDefault="00BE3528">
      <w:pPr>
        <w:spacing w:after="0" w:line="240" w:lineRule="auto"/>
      </w:pPr>
      <w:r>
        <w:separator/>
      </w:r>
    </w:p>
  </w:endnote>
  <w:endnote w:type="continuationSeparator" w:id="0">
    <w:p w14:paraId="603F1BB5" w14:textId="77777777" w:rsidR="00BE3528" w:rsidRDefault="00BE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FD54" w14:textId="19901D3E" w:rsidR="00A211B3" w:rsidRDefault="062AABAE" w:rsidP="062AABAE">
    <w:pPr>
      <w:pBdr>
        <w:top w:val="nil"/>
        <w:left w:val="nil"/>
        <w:bottom w:val="nil"/>
        <w:right w:val="nil"/>
        <w:between w:val="nil"/>
      </w:pBdr>
      <w:tabs>
        <w:tab w:val="center" w:pos="4252"/>
        <w:tab w:val="right" w:pos="8504"/>
      </w:tabs>
      <w:spacing w:after="0" w:line="240" w:lineRule="auto"/>
    </w:pPr>
    <w:r>
      <w:t>    </w:t>
    </w:r>
    <w:r>
      <w:rPr>
        <w:noProof/>
      </w:rPr>
      <w:drawing>
        <wp:inline distT="0" distB="0" distL="0" distR="0" wp14:anchorId="6D8B7746" wp14:editId="124A7E99">
          <wp:extent cx="5400675" cy="285750"/>
          <wp:effectExtent l="0" t="0" r="0" b="0"/>
          <wp:docPr id="507294440" name="Imatge 507294440" descr="Imat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400675" cy="285750"/>
                  </a:xfrm>
                  <a:prstGeom prst="rect">
                    <a:avLst/>
                  </a:prstGeom>
                </pic:spPr>
              </pic:pic>
            </a:graphicData>
          </a:graphic>
        </wp:inline>
      </w:drawing>
    </w:r>
    <w:r w:rsidR="000E2EF9">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C24A8" w14:textId="77777777" w:rsidR="00BE3528" w:rsidRDefault="00BE3528">
      <w:pPr>
        <w:spacing w:after="0" w:line="240" w:lineRule="auto"/>
      </w:pPr>
      <w:r>
        <w:separator/>
      </w:r>
    </w:p>
  </w:footnote>
  <w:footnote w:type="continuationSeparator" w:id="0">
    <w:p w14:paraId="50B7C66C" w14:textId="77777777" w:rsidR="00BE3528" w:rsidRDefault="00BE3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52BA6" w14:textId="77777777" w:rsidR="00A211B3" w:rsidRPr="00613D6B" w:rsidRDefault="00A211B3" w:rsidP="00613D6B">
    <w:pPr>
      <w:pStyle w:val="Capalera"/>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C99"/>
    <w:multiLevelType w:val="multilevel"/>
    <w:tmpl w:val="7C58D15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D9556E"/>
    <w:multiLevelType w:val="multilevel"/>
    <w:tmpl w:val="5DAC115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CF6DD8"/>
    <w:multiLevelType w:val="multilevel"/>
    <w:tmpl w:val="929A914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D62940"/>
    <w:multiLevelType w:val="multilevel"/>
    <w:tmpl w:val="8FF8BF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5A30C6"/>
    <w:multiLevelType w:val="multilevel"/>
    <w:tmpl w:val="C04E05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230029"/>
    <w:multiLevelType w:val="multilevel"/>
    <w:tmpl w:val="B40E23F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550A0B"/>
    <w:multiLevelType w:val="hybridMultilevel"/>
    <w:tmpl w:val="761482F8"/>
    <w:lvl w:ilvl="0" w:tplc="0403000F">
      <w:start w:val="4"/>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CDD4563"/>
    <w:multiLevelType w:val="multilevel"/>
    <w:tmpl w:val="6C9AD458"/>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2CF6B6F"/>
    <w:multiLevelType w:val="multilevel"/>
    <w:tmpl w:val="83DAD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DC5814"/>
    <w:multiLevelType w:val="multilevel"/>
    <w:tmpl w:val="A0902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52609"/>
    <w:multiLevelType w:val="multilevel"/>
    <w:tmpl w:val="B63A5F2E"/>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45A012D"/>
    <w:multiLevelType w:val="multilevel"/>
    <w:tmpl w:val="99F4A352"/>
    <w:lvl w:ilvl="0">
      <w:start w:val="5"/>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46904782"/>
    <w:multiLevelType w:val="multilevel"/>
    <w:tmpl w:val="42BC7D7E"/>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52AA1528"/>
    <w:multiLevelType w:val="hybridMultilevel"/>
    <w:tmpl w:val="09EAC3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58DF3A5F"/>
    <w:multiLevelType w:val="multilevel"/>
    <w:tmpl w:val="36C228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D705C9"/>
    <w:multiLevelType w:val="multilevel"/>
    <w:tmpl w:val="42BC7D7E"/>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6" w15:restartNumberingAfterBreak="0">
    <w:nsid w:val="61BE76F5"/>
    <w:multiLevelType w:val="multilevel"/>
    <w:tmpl w:val="EAD45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30F0631"/>
    <w:multiLevelType w:val="multilevel"/>
    <w:tmpl w:val="48B817A0"/>
    <w:lvl w:ilvl="0">
      <w:start w:val="5"/>
      <w:numFmt w:val="decimal"/>
      <w:lvlText w:val="%1"/>
      <w:lvlJc w:val="left"/>
      <w:pPr>
        <w:ind w:left="480" w:hanging="480"/>
      </w:pPr>
      <w:rPr>
        <w:rFonts w:hint="default"/>
        <w:b w:val="0"/>
      </w:rPr>
    </w:lvl>
    <w:lvl w:ilvl="1">
      <w:start w:val="4"/>
      <w:numFmt w:val="decimal"/>
      <w:lvlText w:val="%1.%2"/>
      <w:lvlJc w:val="left"/>
      <w:pPr>
        <w:ind w:left="660" w:hanging="480"/>
      </w:pPr>
      <w:rPr>
        <w:rFonts w:hint="default"/>
        <w:b w:val="0"/>
      </w:rPr>
    </w:lvl>
    <w:lvl w:ilvl="2">
      <w:start w:val="2"/>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8" w15:restartNumberingAfterBreak="0">
    <w:nsid w:val="6343455D"/>
    <w:multiLevelType w:val="multilevel"/>
    <w:tmpl w:val="67DA7E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40C6BC5"/>
    <w:multiLevelType w:val="multilevel"/>
    <w:tmpl w:val="65D297A0"/>
    <w:lvl w:ilvl="0">
      <w:start w:val="5"/>
      <w:numFmt w:val="decimal"/>
      <w:lvlText w:val="%1"/>
      <w:lvlJc w:val="left"/>
      <w:pPr>
        <w:ind w:left="480" w:hanging="480"/>
      </w:pPr>
    </w:lvl>
    <w:lvl w:ilvl="1">
      <w:start w:val="3"/>
      <w:numFmt w:val="decimal"/>
      <w:lvlText w:val="%1.%2"/>
      <w:lvlJc w:val="left"/>
      <w:pPr>
        <w:ind w:left="660" w:hanging="48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0" w15:restartNumberingAfterBreak="0">
    <w:nsid w:val="67336B77"/>
    <w:multiLevelType w:val="multilevel"/>
    <w:tmpl w:val="23BC4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99827AF"/>
    <w:multiLevelType w:val="multilevel"/>
    <w:tmpl w:val="44A286B6"/>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7DA3F16"/>
    <w:multiLevelType w:val="multilevel"/>
    <w:tmpl w:val="C9382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AD3373B"/>
    <w:multiLevelType w:val="multilevel"/>
    <w:tmpl w:val="42BC7D7E"/>
    <w:lvl w:ilvl="0">
      <w:start w:val="1"/>
      <w:numFmt w:val="decimal"/>
      <w:lvlText w:val="%1."/>
      <w:lvlJc w:val="left"/>
      <w:pPr>
        <w:ind w:left="644" w:hanging="360"/>
      </w:pPr>
    </w:lvl>
    <w:lvl w:ilvl="1">
      <w:start w:val="1"/>
      <w:numFmt w:val="decimal"/>
      <w:lvlText w:val="%1.%2"/>
      <w:lvlJc w:val="left"/>
      <w:pPr>
        <w:ind w:left="674" w:hanging="39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1724" w:hanging="1440"/>
      </w:pPr>
    </w:lvl>
  </w:abstractNum>
  <w:abstractNum w:abstractNumId="24" w15:restartNumberingAfterBreak="0">
    <w:nsid w:val="7BD31507"/>
    <w:multiLevelType w:val="multilevel"/>
    <w:tmpl w:val="B3B4B0B4"/>
    <w:lvl w:ilvl="0">
      <w:start w:val="3"/>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405182591">
    <w:abstractNumId w:val="9"/>
  </w:num>
  <w:num w:numId="2" w16cid:durableId="1948803888">
    <w:abstractNumId w:val="19"/>
  </w:num>
  <w:num w:numId="3" w16cid:durableId="1994412821">
    <w:abstractNumId w:val="8"/>
  </w:num>
  <w:num w:numId="4" w16cid:durableId="316307418">
    <w:abstractNumId w:val="5"/>
  </w:num>
  <w:num w:numId="5" w16cid:durableId="748573839">
    <w:abstractNumId w:val="4"/>
  </w:num>
  <w:num w:numId="6" w16cid:durableId="805203856">
    <w:abstractNumId w:val="18"/>
  </w:num>
  <w:num w:numId="7" w16cid:durableId="1202134918">
    <w:abstractNumId w:val="3"/>
  </w:num>
  <w:num w:numId="8" w16cid:durableId="2084254672">
    <w:abstractNumId w:val="1"/>
  </w:num>
  <w:num w:numId="9" w16cid:durableId="1764107548">
    <w:abstractNumId w:val="15"/>
  </w:num>
  <w:num w:numId="10" w16cid:durableId="1375888420">
    <w:abstractNumId w:val="14"/>
  </w:num>
  <w:num w:numId="11" w16cid:durableId="345521283">
    <w:abstractNumId w:val="24"/>
  </w:num>
  <w:num w:numId="12" w16cid:durableId="634986126">
    <w:abstractNumId w:val="10"/>
  </w:num>
  <w:num w:numId="13" w16cid:durableId="1688866536">
    <w:abstractNumId w:val="21"/>
  </w:num>
  <w:num w:numId="14" w16cid:durableId="228032265">
    <w:abstractNumId w:val="7"/>
  </w:num>
  <w:num w:numId="15" w16cid:durableId="1180315789">
    <w:abstractNumId w:val="2"/>
  </w:num>
  <w:num w:numId="16" w16cid:durableId="1356465816">
    <w:abstractNumId w:val="13"/>
  </w:num>
  <w:num w:numId="17" w16cid:durableId="654258382">
    <w:abstractNumId w:val="0"/>
  </w:num>
  <w:num w:numId="18" w16cid:durableId="354233306">
    <w:abstractNumId w:val="17"/>
  </w:num>
  <w:num w:numId="19" w16cid:durableId="2069840773">
    <w:abstractNumId w:val="11"/>
  </w:num>
  <w:num w:numId="20" w16cid:durableId="407461389">
    <w:abstractNumId w:val="23"/>
  </w:num>
  <w:num w:numId="21" w16cid:durableId="1543323727">
    <w:abstractNumId w:val="12"/>
  </w:num>
  <w:num w:numId="22" w16cid:durableId="1797215803">
    <w:abstractNumId w:val="6"/>
  </w:num>
  <w:num w:numId="23" w16cid:durableId="85350407">
    <w:abstractNumId w:val="20"/>
  </w:num>
  <w:num w:numId="24" w16cid:durableId="1415929050">
    <w:abstractNumId w:val="22"/>
  </w:num>
  <w:num w:numId="25" w16cid:durableId="1750537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5D"/>
    <w:rsid w:val="00015231"/>
    <w:rsid w:val="00015C3F"/>
    <w:rsid w:val="00035229"/>
    <w:rsid w:val="00035448"/>
    <w:rsid w:val="000405BC"/>
    <w:rsid w:val="00043C82"/>
    <w:rsid w:val="00045C17"/>
    <w:rsid w:val="00052E35"/>
    <w:rsid w:val="00053AF8"/>
    <w:rsid w:val="00055357"/>
    <w:rsid w:val="00056DE3"/>
    <w:rsid w:val="00071B42"/>
    <w:rsid w:val="00072824"/>
    <w:rsid w:val="00073EAA"/>
    <w:rsid w:val="0008166F"/>
    <w:rsid w:val="00087E2F"/>
    <w:rsid w:val="000C4227"/>
    <w:rsid w:val="000C7633"/>
    <w:rsid w:val="000D5715"/>
    <w:rsid w:val="000D657F"/>
    <w:rsid w:val="000E2EF9"/>
    <w:rsid w:val="000F5861"/>
    <w:rsid w:val="0011276F"/>
    <w:rsid w:val="00113B52"/>
    <w:rsid w:val="00132F66"/>
    <w:rsid w:val="00135364"/>
    <w:rsid w:val="001423D4"/>
    <w:rsid w:val="001430F2"/>
    <w:rsid w:val="00145AAA"/>
    <w:rsid w:val="00153969"/>
    <w:rsid w:val="00153D80"/>
    <w:rsid w:val="001546F6"/>
    <w:rsid w:val="001557AB"/>
    <w:rsid w:val="001637C6"/>
    <w:rsid w:val="00165A44"/>
    <w:rsid w:val="00173CB2"/>
    <w:rsid w:val="00182D0D"/>
    <w:rsid w:val="00190496"/>
    <w:rsid w:val="00192E54"/>
    <w:rsid w:val="001A2452"/>
    <w:rsid w:val="001A451B"/>
    <w:rsid w:val="001B0900"/>
    <w:rsid w:val="001B5F35"/>
    <w:rsid w:val="001C0AC2"/>
    <w:rsid w:val="001C2EED"/>
    <w:rsid w:val="001C5BA3"/>
    <w:rsid w:val="001C70E9"/>
    <w:rsid w:val="001C75B6"/>
    <w:rsid w:val="001D40B7"/>
    <w:rsid w:val="001E4FAE"/>
    <w:rsid w:val="001E7796"/>
    <w:rsid w:val="001E7E8A"/>
    <w:rsid w:val="00200F50"/>
    <w:rsid w:val="002038DB"/>
    <w:rsid w:val="002068A9"/>
    <w:rsid w:val="00212F97"/>
    <w:rsid w:val="00213D9F"/>
    <w:rsid w:val="00221693"/>
    <w:rsid w:val="002222E4"/>
    <w:rsid w:val="002233EE"/>
    <w:rsid w:val="0022761D"/>
    <w:rsid w:val="0023118A"/>
    <w:rsid w:val="00233145"/>
    <w:rsid w:val="002345B2"/>
    <w:rsid w:val="0023580F"/>
    <w:rsid w:val="00235A1D"/>
    <w:rsid w:val="00244FFC"/>
    <w:rsid w:val="002549B5"/>
    <w:rsid w:val="00254D84"/>
    <w:rsid w:val="002639E3"/>
    <w:rsid w:val="00270C47"/>
    <w:rsid w:val="00273DFE"/>
    <w:rsid w:val="00283A0D"/>
    <w:rsid w:val="00286219"/>
    <w:rsid w:val="00295208"/>
    <w:rsid w:val="002A384C"/>
    <w:rsid w:val="002B6716"/>
    <w:rsid w:val="002C3277"/>
    <w:rsid w:val="002C7127"/>
    <w:rsid w:val="002C7CDF"/>
    <w:rsid w:val="002D4447"/>
    <w:rsid w:val="002E09A8"/>
    <w:rsid w:val="002E2C40"/>
    <w:rsid w:val="002F37AA"/>
    <w:rsid w:val="002F399D"/>
    <w:rsid w:val="002F71D6"/>
    <w:rsid w:val="00310492"/>
    <w:rsid w:val="00311DA1"/>
    <w:rsid w:val="00317FC6"/>
    <w:rsid w:val="00322720"/>
    <w:rsid w:val="00330D4E"/>
    <w:rsid w:val="00341E80"/>
    <w:rsid w:val="00342976"/>
    <w:rsid w:val="003505E9"/>
    <w:rsid w:val="00351A27"/>
    <w:rsid w:val="00352623"/>
    <w:rsid w:val="0035277A"/>
    <w:rsid w:val="00354F08"/>
    <w:rsid w:val="0036692C"/>
    <w:rsid w:val="00377CD2"/>
    <w:rsid w:val="003805F5"/>
    <w:rsid w:val="0039006F"/>
    <w:rsid w:val="0039029A"/>
    <w:rsid w:val="00393CC1"/>
    <w:rsid w:val="00394252"/>
    <w:rsid w:val="003A3C5F"/>
    <w:rsid w:val="003A4D22"/>
    <w:rsid w:val="003A6B72"/>
    <w:rsid w:val="003B0DD2"/>
    <w:rsid w:val="003C5123"/>
    <w:rsid w:val="003D286C"/>
    <w:rsid w:val="003D62C1"/>
    <w:rsid w:val="003D68EC"/>
    <w:rsid w:val="003E4180"/>
    <w:rsid w:val="003E7303"/>
    <w:rsid w:val="003F1C64"/>
    <w:rsid w:val="004000E8"/>
    <w:rsid w:val="0040328D"/>
    <w:rsid w:val="004037F4"/>
    <w:rsid w:val="00433287"/>
    <w:rsid w:val="0043401A"/>
    <w:rsid w:val="00435645"/>
    <w:rsid w:val="00451C92"/>
    <w:rsid w:val="004566BF"/>
    <w:rsid w:val="00472955"/>
    <w:rsid w:val="004837AB"/>
    <w:rsid w:val="00483940"/>
    <w:rsid w:val="004847B9"/>
    <w:rsid w:val="004854E5"/>
    <w:rsid w:val="00492FE0"/>
    <w:rsid w:val="00496DEA"/>
    <w:rsid w:val="004A48C0"/>
    <w:rsid w:val="004A5B78"/>
    <w:rsid w:val="004A6F7C"/>
    <w:rsid w:val="004B53F4"/>
    <w:rsid w:val="004C43F5"/>
    <w:rsid w:val="004C74BF"/>
    <w:rsid w:val="00506728"/>
    <w:rsid w:val="00512E3D"/>
    <w:rsid w:val="00513147"/>
    <w:rsid w:val="00525407"/>
    <w:rsid w:val="0052558D"/>
    <w:rsid w:val="00532D8C"/>
    <w:rsid w:val="00547CDF"/>
    <w:rsid w:val="00554817"/>
    <w:rsid w:val="0055577A"/>
    <w:rsid w:val="00570446"/>
    <w:rsid w:val="005713FE"/>
    <w:rsid w:val="00577507"/>
    <w:rsid w:val="00590D66"/>
    <w:rsid w:val="005922A0"/>
    <w:rsid w:val="005948A7"/>
    <w:rsid w:val="005A2211"/>
    <w:rsid w:val="005A6463"/>
    <w:rsid w:val="005A7233"/>
    <w:rsid w:val="005B1AB9"/>
    <w:rsid w:val="005B3F48"/>
    <w:rsid w:val="005B741F"/>
    <w:rsid w:val="005C3359"/>
    <w:rsid w:val="005D0CC8"/>
    <w:rsid w:val="005D2E98"/>
    <w:rsid w:val="005D3C01"/>
    <w:rsid w:val="005E2A8F"/>
    <w:rsid w:val="005E725F"/>
    <w:rsid w:val="00600B61"/>
    <w:rsid w:val="00613209"/>
    <w:rsid w:val="00613D6B"/>
    <w:rsid w:val="006240B3"/>
    <w:rsid w:val="00624157"/>
    <w:rsid w:val="00635F3C"/>
    <w:rsid w:val="00650957"/>
    <w:rsid w:val="006513F6"/>
    <w:rsid w:val="00656034"/>
    <w:rsid w:val="006641D5"/>
    <w:rsid w:val="006777D9"/>
    <w:rsid w:val="0068435E"/>
    <w:rsid w:val="00687C1F"/>
    <w:rsid w:val="00690202"/>
    <w:rsid w:val="00692670"/>
    <w:rsid w:val="00695124"/>
    <w:rsid w:val="00696F77"/>
    <w:rsid w:val="006B700C"/>
    <w:rsid w:val="006C067B"/>
    <w:rsid w:val="006C1D3D"/>
    <w:rsid w:val="006C3523"/>
    <w:rsid w:val="006D0442"/>
    <w:rsid w:val="006E620E"/>
    <w:rsid w:val="006F35F7"/>
    <w:rsid w:val="0070135E"/>
    <w:rsid w:val="007069CB"/>
    <w:rsid w:val="007134F4"/>
    <w:rsid w:val="007168D5"/>
    <w:rsid w:val="00723D0B"/>
    <w:rsid w:val="00733584"/>
    <w:rsid w:val="00734B77"/>
    <w:rsid w:val="0074325C"/>
    <w:rsid w:val="00750107"/>
    <w:rsid w:val="00750BDB"/>
    <w:rsid w:val="00757A0D"/>
    <w:rsid w:val="00767283"/>
    <w:rsid w:val="00771482"/>
    <w:rsid w:val="0077426D"/>
    <w:rsid w:val="00782782"/>
    <w:rsid w:val="00784C5C"/>
    <w:rsid w:val="007928A7"/>
    <w:rsid w:val="007A0AB7"/>
    <w:rsid w:val="007A143E"/>
    <w:rsid w:val="007A314B"/>
    <w:rsid w:val="007A32D2"/>
    <w:rsid w:val="007A6FDC"/>
    <w:rsid w:val="007B1FC5"/>
    <w:rsid w:val="007B4EF0"/>
    <w:rsid w:val="007B6C27"/>
    <w:rsid w:val="007C29DA"/>
    <w:rsid w:val="007C6A0F"/>
    <w:rsid w:val="007D2DC9"/>
    <w:rsid w:val="007E2028"/>
    <w:rsid w:val="00810742"/>
    <w:rsid w:val="00826C28"/>
    <w:rsid w:val="00833A98"/>
    <w:rsid w:val="008410E9"/>
    <w:rsid w:val="00841F22"/>
    <w:rsid w:val="0084451A"/>
    <w:rsid w:val="00852239"/>
    <w:rsid w:val="00855BD9"/>
    <w:rsid w:val="008645DE"/>
    <w:rsid w:val="0087431A"/>
    <w:rsid w:val="008744DD"/>
    <w:rsid w:val="008A09CA"/>
    <w:rsid w:val="008B0CCF"/>
    <w:rsid w:val="008B4038"/>
    <w:rsid w:val="008D0DD6"/>
    <w:rsid w:val="00902479"/>
    <w:rsid w:val="009046B9"/>
    <w:rsid w:val="0090582D"/>
    <w:rsid w:val="00906D4B"/>
    <w:rsid w:val="0091023F"/>
    <w:rsid w:val="009113FB"/>
    <w:rsid w:val="00915683"/>
    <w:rsid w:val="00920F5D"/>
    <w:rsid w:val="009253C7"/>
    <w:rsid w:val="009357B2"/>
    <w:rsid w:val="009419E2"/>
    <w:rsid w:val="00941A47"/>
    <w:rsid w:val="009436F7"/>
    <w:rsid w:val="009451C1"/>
    <w:rsid w:val="00946B1C"/>
    <w:rsid w:val="009520DE"/>
    <w:rsid w:val="00962740"/>
    <w:rsid w:val="00985799"/>
    <w:rsid w:val="00996299"/>
    <w:rsid w:val="009B1DD7"/>
    <w:rsid w:val="009B2E7F"/>
    <w:rsid w:val="009B4A72"/>
    <w:rsid w:val="009B690E"/>
    <w:rsid w:val="009E7B5B"/>
    <w:rsid w:val="009F1E5F"/>
    <w:rsid w:val="009F4139"/>
    <w:rsid w:val="00A031ED"/>
    <w:rsid w:val="00A07ED6"/>
    <w:rsid w:val="00A1069F"/>
    <w:rsid w:val="00A12FB9"/>
    <w:rsid w:val="00A15566"/>
    <w:rsid w:val="00A17CEE"/>
    <w:rsid w:val="00A211B3"/>
    <w:rsid w:val="00A222C7"/>
    <w:rsid w:val="00A22D7E"/>
    <w:rsid w:val="00A26ECA"/>
    <w:rsid w:val="00A27245"/>
    <w:rsid w:val="00A31B23"/>
    <w:rsid w:val="00A3665A"/>
    <w:rsid w:val="00A42477"/>
    <w:rsid w:val="00A56ACD"/>
    <w:rsid w:val="00A56EBE"/>
    <w:rsid w:val="00A730C5"/>
    <w:rsid w:val="00A8613C"/>
    <w:rsid w:val="00A876BC"/>
    <w:rsid w:val="00A91D84"/>
    <w:rsid w:val="00A95D99"/>
    <w:rsid w:val="00AA47D5"/>
    <w:rsid w:val="00AB1547"/>
    <w:rsid w:val="00AB35B6"/>
    <w:rsid w:val="00AB47B0"/>
    <w:rsid w:val="00AB7C60"/>
    <w:rsid w:val="00AC0F05"/>
    <w:rsid w:val="00AC3E8F"/>
    <w:rsid w:val="00AD69F0"/>
    <w:rsid w:val="00AE1173"/>
    <w:rsid w:val="00AE21F6"/>
    <w:rsid w:val="00AF2071"/>
    <w:rsid w:val="00AF28CB"/>
    <w:rsid w:val="00B310C9"/>
    <w:rsid w:val="00B372FC"/>
    <w:rsid w:val="00B43188"/>
    <w:rsid w:val="00B5493C"/>
    <w:rsid w:val="00B55CEB"/>
    <w:rsid w:val="00B564E0"/>
    <w:rsid w:val="00B669A8"/>
    <w:rsid w:val="00B90400"/>
    <w:rsid w:val="00B931DA"/>
    <w:rsid w:val="00B93424"/>
    <w:rsid w:val="00BA1930"/>
    <w:rsid w:val="00BA1C40"/>
    <w:rsid w:val="00BC4EB5"/>
    <w:rsid w:val="00BC6105"/>
    <w:rsid w:val="00BC71B7"/>
    <w:rsid w:val="00BD6909"/>
    <w:rsid w:val="00BD729E"/>
    <w:rsid w:val="00BD7E4B"/>
    <w:rsid w:val="00BE3314"/>
    <w:rsid w:val="00BE3528"/>
    <w:rsid w:val="00BF0AF2"/>
    <w:rsid w:val="00BF4D82"/>
    <w:rsid w:val="00C04A30"/>
    <w:rsid w:val="00C151A1"/>
    <w:rsid w:val="00C211FB"/>
    <w:rsid w:val="00C37076"/>
    <w:rsid w:val="00C4761B"/>
    <w:rsid w:val="00C53A60"/>
    <w:rsid w:val="00C57A0A"/>
    <w:rsid w:val="00C67FF4"/>
    <w:rsid w:val="00C7181A"/>
    <w:rsid w:val="00C74207"/>
    <w:rsid w:val="00C74898"/>
    <w:rsid w:val="00C753DF"/>
    <w:rsid w:val="00C900BE"/>
    <w:rsid w:val="00CA1027"/>
    <w:rsid w:val="00CB0618"/>
    <w:rsid w:val="00CB3A4B"/>
    <w:rsid w:val="00CB488F"/>
    <w:rsid w:val="00CB68BB"/>
    <w:rsid w:val="00CE3881"/>
    <w:rsid w:val="00CE501E"/>
    <w:rsid w:val="00CF74E9"/>
    <w:rsid w:val="00D01B85"/>
    <w:rsid w:val="00D02B4A"/>
    <w:rsid w:val="00D03163"/>
    <w:rsid w:val="00D05880"/>
    <w:rsid w:val="00D11C40"/>
    <w:rsid w:val="00D32E8E"/>
    <w:rsid w:val="00D41034"/>
    <w:rsid w:val="00D54372"/>
    <w:rsid w:val="00D74CF2"/>
    <w:rsid w:val="00D7583C"/>
    <w:rsid w:val="00D77870"/>
    <w:rsid w:val="00D871CA"/>
    <w:rsid w:val="00D96FA7"/>
    <w:rsid w:val="00DA4430"/>
    <w:rsid w:val="00DC19FC"/>
    <w:rsid w:val="00DC5DC0"/>
    <w:rsid w:val="00DD50E1"/>
    <w:rsid w:val="00DE2A55"/>
    <w:rsid w:val="00DE3DCD"/>
    <w:rsid w:val="00E12909"/>
    <w:rsid w:val="00E25877"/>
    <w:rsid w:val="00E36346"/>
    <w:rsid w:val="00E409B5"/>
    <w:rsid w:val="00E44538"/>
    <w:rsid w:val="00E5105D"/>
    <w:rsid w:val="00E51A97"/>
    <w:rsid w:val="00E52E13"/>
    <w:rsid w:val="00E6260D"/>
    <w:rsid w:val="00E71DDF"/>
    <w:rsid w:val="00E75203"/>
    <w:rsid w:val="00E8132D"/>
    <w:rsid w:val="00E854F1"/>
    <w:rsid w:val="00E9285F"/>
    <w:rsid w:val="00EA1CFC"/>
    <w:rsid w:val="00ED369B"/>
    <w:rsid w:val="00ED75C3"/>
    <w:rsid w:val="00EE7CBC"/>
    <w:rsid w:val="00F00685"/>
    <w:rsid w:val="00F068F7"/>
    <w:rsid w:val="00F31B28"/>
    <w:rsid w:val="00F37D15"/>
    <w:rsid w:val="00F45002"/>
    <w:rsid w:val="00F50B2A"/>
    <w:rsid w:val="00F526B7"/>
    <w:rsid w:val="00F75065"/>
    <w:rsid w:val="00F87008"/>
    <w:rsid w:val="00F926AA"/>
    <w:rsid w:val="00F92A13"/>
    <w:rsid w:val="00FA56DF"/>
    <w:rsid w:val="00FB0FBE"/>
    <w:rsid w:val="00FC470B"/>
    <w:rsid w:val="00FC4D89"/>
    <w:rsid w:val="00FC4DB1"/>
    <w:rsid w:val="00FD06A8"/>
    <w:rsid w:val="00FE6C93"/>
    <w:rsid w:val="00FE74B8"/>
    <w:rsid w:val="00FF6D9B"/>
    <w:rsid w:val="062AABAE"/>
    <w:rsid w:val="070873A7"/>
    <w:rsid w:val="48412D7A"/>
    <w:rsid w:val="580D3329"/>
    <w:rsid w:val="748721D2"/>
    <w:rsid w:val="790169D8"/>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E4A4C"/>
  <w15:docId w15:val="{83F13D44-97A5-4976-A5BC-D89A7595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a-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127"/>
    <w:pPr>
      <w:spacing w:after="160" w:line="259" w:lineRule="auto"/>
    </w:pPr>
    <w:rPr>
      <w:rFonts w:ascii="Calibri Light" w:hAnsi="Calibri Light"/>
      <w:sz w:val="22"/>
      <w:szCs w:val="22"/>
      <w:lang w:val="es-ES" w:eastAsia="ca-ES"/>
    </w:rPr>
  </w:style>
  <w:style w:type="paragraph" w:styleId="Ttol1">
    <w:name w:val="heading 1"/>
    <w:basedOn w:val="Normal"/>
    <w:next w:val="Normal"/>
    <w:link w:val="Ttol1Car"/>
    <w:uiPriority w:val="9"/>
    <w:qFormat/>
    <w:rsid w:val="009C4A5D"/>
    <w:pPr>
      <w:keepNext/>
      <w:keepLines/>
      <w:spacing w:before="240" w:after="0"/>
      <w:outlineLvl w:val="0"/>
    </w:pPr>
    <w:rPr>
      <w:rFonts w:eastAsia="Times New Roman" w:cs="Times New Roman"/>
      <w:color w:val="2F5496"/>
      <w:sz w:val="32"/>
      <w:szCs w:val="32"/>
    </w:rPr>
  </w:style>
  <w:style w:type="paragraph" w:styleId="Ttol2">
    <w:name w:val="heading 2"/>
    <w:basedOn w:val="Normal"/>
    <w:next w:val="Normal"/>
    <w:link w:val="Ttol2Car"/>
    <w:uiPriority w:val="9"/>
    <w:unhideWhenUsed/>
    <w:qFormat/>
    <w:rsid w:val="00C25ED3"/>
    <w:pPr>
      <w:keepNext/>
      <w:keepLines/>
      <w:spacing w:before="40" w:after="0"/>
      <w:outlineLvl w:val="1"/>
    </w:pPr>
    <w:rPr>
      <w:rFonts w:eastAsia="Times New Roman" w:cs="Times New Roman"/>
      <w:color w:val="2F5496"/>
      <w:sz w:val="26"/>
      <w:szCs w:val="26"/>
    </w:rPr>
  </w:style>
  <w:style w:type="paragraph" w:styleId="Ttol3">
    <w:name w:val="heading 3"/>
    <w:basedOn w:val="Normal"/>
    <w:next w:val="Normal"/>
    <w:link w:val="Ttol3Car"/>
    <w:uiPriority w:val="9"/>
    <w:unhideWhenUsed/>
    <w:qFormat/>
    <w:rsid w:val="00C25ED3"/>
    <w:pPr>
      <w:keepNext/>
      <w:keepLines/>
      <w:spacing w:before="40" w:after="0"/>
      <w:outlineLvl w:val="2"/>
    </w:pPr>
    <w:rPr>
      <w:rFonts w:eastAsia="Times New Roman" w:cs="Times New Roman"/>
      <w:color w:val="1F3763"/>
      <w:sz w:val="24"/>
      <w:szCs w:val="24"/>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iPriority w:val="1"/>
    <w:semiHidden/>
    <w:unhideWhenUsed/>
  </w:style>
  <w:style w:type="table" w:customStyle="1" w:styleId="TableNormal">
    <w:name w:val="Table Normal"/>
    <w:uiPriority w:val="2"/>
    <w:qFormat/>
    <w:pPr>
      <w:spacing w:after="160" w:line="259" w:lineRule="auto"/>
    </w:pPr>
    <w:rPr>
      <w:sz w:val="22"/>
      <w:szCs w:val="22"/>
      <w:lang w:val="es-ES" w:eastAsia="ca-ES"/>
    </w:rPr>
    <w:tblPr>
      <w:tblCellMar>
        <w:top w:w="0" w:type="dxa"/>
        <w:left w:w="0" w:type="dxa"/>
        <w:bottom w:w="0" w:type="dxa"/>
        <w:right w:w="0" w:type="dxa"/>
      </w:tblCellMar>
    </w:tblPr>
  </w:style>
  <w:style w:type="paragraph" w:styleId="Ttol">
    <w:name w:val="Title"/>
    <w:basedOn w:val="Normal"/>
    <w:next w:val="Normal"/>
    <w:link w:val="TtolCar"/>
    <w:uiPriority w:val="10"/>
    <w:qFormat/>
    <w:rsid w:val="009C4A5D"/>
    <w:pPr>
      <w:spacing w:after="0" w:line="240" w:lineRule="auto"/>
      <w:contextualSpacing/>
    </w:pPr>
    <w:rPr>
      <w:rFonts w:eastAsia="Times New Roman" w:cs="Times New Roman"/>
      <w:spacing w:val="-10"/>
      <w:kern w:val="28"/>
      <w:sz w:val="56"/>
      <w:szCs w:val="56"/>
    </w:rPr>
  </w:style>
  <w:style w:type="character" w:customStyle="1" w:styleId="TtolCar">
    <w:name w:val="Títol Car"/>
    <w:link w:val="Ttol"/>
    <w:uiPriority w:val="10"/>
    <w:rsid w:val="009C4A5D"/>
    <w:rPr>
      <w:rFonts w:ascii="Calibri Light" w:eastAsia="Times New Roman" w:hAnsi="Calibri Light" w:cs="Times New Roman"/>
      <w:spacing w:val="-10"/>
      <w:kern w:val="28"/>
      <w:sz w:val="56"/>
      <w:szCs w:val="56"/>
    </w:rPr>
  </w:style>
  <w:style w:type="character" w:customStyle="1" w:styleId="Ttol1Car">
    <w:name w:val="Títol 1 Car"/>
    <w:link w:val="Ttol1"/>
    <w:uiPriority w:val="9"/>
    <w:rsid w:val="009C4A5D"/>
    <w:rPr>
      <w:rFonts w:ascii="Calibri Light" w:eastAsia="Times New Roman" w:hAnsi="Calibri Light" w:cs="Times New Roman"/>
      <w:color w:val="2F5496"/>
      <w:sz w:val="32"/>
      <w:szCs w:val="32"/>
    </w:rPr>
  </w:style>
  <w:style w:type="paragraph" w:styleId="NormalWeb">
    <w:name w:val="Normal (Web)"/>
    <w:basedOn w:val="Normal"/>
    <w:uiPriority w:val="99"/>
    <w:semiHidden/>
    <w:unhideWhenUsed/>
    <w:rsid w:val="00B81C93"/>
    <w:pPr>
      <w:spacing w:before="100" w:beforeAutospacing="1" w:after="100" w:afterAutospacing="1" w:line="240" w:lineRule="auto"/>
    </w:pPr>
    <w:rPr>
      <w:rFonts w:ascii="Times New Roman" w:eastAsia="Times New Roman" w:hAnsi="Times New Roman" w:cs="Times New Roman"/>
      <w:sz w:val="24"/>
      <w:szCs w:val="24"/>
    </w:rPr>
  </w:style>
  <w:style w:type="paragraph" w:styleId="Pargrafdellista">
    <w:name w:val="List Paragraph"/>
    <w:basedOn w:val="Normal"/>
    <w:uiPriority w:val="34"/>
    <w:qFormat/>
    <w:rsid w:val="00A12B16"/>
    <w:pPr>
      <w:ind w:left="720"/>
      <w:contextualSpacing/>
    </w:pPr>
  </w:style>
  <w:style w:type="paragraph" w:styleId="Capalera">
    <w:name w:val="header"/>
    <w:basedOn w:val="Normal"/>
    <w:link w:val="CapaleraCar"/>
    <w:uiPriority w:val="99"/>
    <w:unhideWhenUsed/>
    <w:rsid w:val="00AA66FB"/>
    <w:pPr>
      <w:tabs>
        <w:tab w:val="center" w:pos="4252"/>
        <w:tab w:val="right" w:pos="8504"/>
      </w:tabs>
      <w:spacing w:after="0" w:line="240" w:lineRule="auto"/>
    </w:pPr>
  </w:style>
  <w:style w:type="character" w:customStyle="1" w:styleId="CapaleraCar">
    <w:name w:val="Capçalera Car"/>
    <w:link w:val="Capalera"/>
    <w:uiPriority w:val="99"/>
    <w:rsid w:val="00AA66FB"/>
    <w:rPr>
      <w:rFonts w:ascii="Calibri Light" w:hAnsi="Calibri Light"/>
    </w:rPr>
  </w:style>
  <w:style w:type="paragraph" w:styleId="Peu">
    <w:name w:val="footer"/>
    <w:basedOn w:val="Normal"/>
    <w:link w:val="PeuCar"/>
    <w:uiPriority w:val="99"/>
    <w:unhideWhenUsed/>
    <w:rsid w:val="00AA66FB"/>
    <w:pPr>
      <w:tabs>
        <w:tab w:val="center" w:pos="4252"/>
        <w:tab w:val="right" w:pos="8504"/>
      </w:tabs>
      <w:spacing w:after="0" w:line="240" w:lineRule="auto"/>
    </w:pPr>
  </w:style>
  <w:style w:type="character" w:customStyle="1" w:styleId="PeuCar">
    <w:name w:val="Peu Car"/>
    <w:link w:val="Peu"/>
    <w:uiPriority w:val="99"/>
    <w:rsid w:val="00AA66FB"/>
    <w:rPr>
      <w:rFonts w:ascii="Calibri Light" w:hAnsi="Calibri Light"/>
    </w:rPr>
  </w:style>
  <w:style w:type="table" w:styleId="Taulaambquadrcula">
    <w:name w:val="Table Grid"/>
    <w:basedOn w:val="Taulanormal"/>
    <w:uiPriority w:val="39"/>
    <w:rsid w:val="002E7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2Car">
    <w:name w:val="Títol 2 Car"/>
    <w:link w:val="Ttol2"/>
    <w:uiPriority w:val="9"/>
    <w:rsid w:val="00C25ED3"/>
    <w:rPr>
      <w:rFonts w:ascii="Calibri Light" w:eastAsia="Times New Roman" w:hAnsi="Calibri Light" w:cs="Times New Roman"/>
      <w:color w:val="2F5496"/>
      <w:sz w:val="26"/>
      <w:szCs w:val="26"/>
    </w:rPr>
  </w:style>
  <w:style w:type="character" w:customStyle="1" w:styleId="Ttol3Car">
    <w:name w:val="Títol 3 Car"/>
    <w:link w:val="Ttol3"/>
    <w:uiPriority w:val="9"/>
    <w:rsid w:val="00C25ED3"/>
    <w:rPr>
      <w:rFonts w:ascii="Calibri Light" w:eastAsia="Times New Roman" w:hAnsi="Calibri Light" w:cs="Times New Roman"/>
      <w:color w:val="1F3763"/>
      <w:sz w:val="24"/>
      <w:szCs w:val="24"/>
    </w:rPr>
  </w:style>
  <w:style w:type="paragraph" w:styleId="TtoldelIDC">
    <w:name w:val="TOC Heading"/>
    <w:basedOn w:val="Ttol1"/>
    <w:next w:val="Normal"/>
    <w:uiPriority w:val="39"/>
    <w:unhideWhenUsed/>
    <w:qFormat/>
    <w:rsid w:val="00322AA6"/>
    <w:pPr>
      <w:outlineLvl w:val="9"/>
    </w:pPr>
  </w:style>
  <w:style w:type="paragraph" w:styleId="IDC1">
    <w:name w:val="toc 1"/>
    <w:basedOn w:val="Normal"/>
    <w:next w:val="Normal"/>
    <w:autoRedefine/>
    <w:uiPriority w:val="39"/>
    <w:unhideWhenUsed/>
    <w:rsid w:val="00322AA6"/>
    <w:pPr>
      <w:spacing w:after="100"/>
    </w:pPr>
  </w:style>
  <w:style w:type="paragraph" w:styleId="IDC2">
    <w:name w:val="toc 2"/>
    <w:basedOn w:val="Normal"/>
    <w:next w:val="Normal"/>
    <w:autoRedefine/>
    <w:uiPriority w:val="39"/>
    <w:unhideWhenUsed/>
    <w:rsid w:val="00322AA6"/>
    <w:pPr>
      <w:spacing w:after="100"/>
      <w:ind w:left="220"/>
    </w:pPr>
  </w:style>
  <w:style w:type="paragraph" w:styleId="IDC3">
    <w:name w:val="toc 3"/>
    <w:basedOn w:val="Normal"/>
    <w:next w:val="Normal"/>
    <w:autoRedefine/>
    <w:uiPriority w:val="39"/>
    <w:unhideWhenUsed/>
    <w:rsid w:val="00322AA6"/>
    <w:pPr>
      <w:spacing w:after="100"/>
      <w:ind w:left="440"/>
    </w:pPr>
  </w:style>
  <w:style w:type="character" w:styleId="Enlla">
    <w:name w:val="Hyperlink"/>
    <w:uiPriority w:val="99"/>
    <w:unhideWhenUsed/>
    <w:rsid w:val="00322AA6"/>
    <w:rPr>
      <w:color w:val="0563C1"/>
      <w:u w:val="single"/>
    </w:rPr>
  </w:style>
  <w:style w:type="table" w:customStyle="1" w:styleId="Tablaconcuadrcula1">
    <w:name w:val="Tabla con cuadrícula1"/>
    <w:basedOn w:val="Taulanormal"/>
    <w:next w:val="Taulaambquadrcula"/>
    <w:uiPriority w:val="39"/>
    <w:rsid w:val="006350D6"/>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ulanormal"/>
    <w:next w:val="Taulaambquadrcula"/>
    <w:uiPriority w:val="59"/>
    <w:rsid w:val="00A10CCE"/>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jc w:val="center"/>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jc w:val="center"/>
    </w:pPr>
    <w:tblPr>
      <w:tblStyleRowBandSize w:val="1"/>
      <w:tblStyleColBandSize w:val="1"/>
      <w:tblCellMar>
        <w:left w:w="108" w:type="dxa"/>
        <w:right w:w="108" w:type="dxa"/>
      </w:tblCellMar>
    </w:tblPr>
  </w:style>
  <w:style w:type="table" w:customStyle="1" w:styleId="a8">
    <w:basedOn w:val="TableNormal"/>
    <w:pPr>
      <w:spacing w:after="0" w:line="240" w:lineRule="auto"/>
      <w:jc w:val="center"/>
    </w:pPr>
    <w:tblPr>
      <w:tblStyleRowBandSize w:val="1"/>
      <w:tblStyleColBandSize w:val="1"/>
      <w:tblCellMar>
        <w:left w:w="108" w:type="dxa"/>
        <w:right w:w="108" w:type="dxa"/>
      </w:tblCellMar>
    </w:tblPr>
  </w:style>
  <w:style w:type="table" w:customStyle="1" w:styleId="a9">
    <w:basedOn w:val="TableNormal"/>
    <w:pPr>
      <w:spacing w:after="0" w:line="240" w:lineRule="auto"/>
      <w:jc w:val="center"/>
    </w:pPr>
    <w:tblPr>
      <w:tblStyleRowBandSize w:val="1"/>
      <w:tblStyleColBandSize w:val="1"/>
      <w:tblCellMar>
        <w:left w:w="108" w:type="dxa"/>
        <w:right w:w="108"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pPr>
      <w:spacing w:after="0" w:line="240" w:lineRule="auto"/>
      <w:jc w:val="center"/>
    </w:pPr>
    <w:tblPr>
      <w:tblStyleRowBandSize w:val="1"/>
      <w:tblStyleColBandSize w:val="1"/>
      <w:tblCellMar>
        <w:left w:w="108" w:type="dxa"/>
        <w:right w:w="108" w:type="dxa"/>
      </w:tblCellMar>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pPr>
      <w:spacing w:after="0" w:line="240" w:lineRule="auto"/>
      <w:jc w:val="center"/>
    </w:pPr>
    <w:tblPr>
      <w:tblStyleRowBandSize w:val="1"/>
      <w:tblStyleColBandSize w:val="1"/>
      <w:tblCellMar>
        <w:left w:w="108" w:type="dxa"/>
        <w:right w:w="108" w:type="dxa"/>
      </w:tblCellMar>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pPr>
      <w:spacing w:after="0" w:line="240" w:lineRule="auto"/>
      <w:jc w:val="center"/>
    </w:pPr>
    <w:tblPr>
      <w:tblStyleRowBandSize w:val="1"/>
      <w:tblStyleColBandSize w:val="1"/>
      <w:tblCellMar>
        <w:left w:w="108" w:type="dxa"/>
        <w:right w:w="108" w:type="dxa"/>
      </w:tblCellMar>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pPr>
      <w:spacing w:after="0" w:line="240" w:lineRule="auto"/>
      <w:jc w:val="center"/>
    </w:pPr>
    <w:tblPr>
      <w:tblStyleRowBandSize w:val="1"/>
      <w:tblStyleColBandSize w:val="1"/>
      <w:tblCellMar>
        <w:left w:w="108" w:type="dxa"/>
        <w:right w:w="108" w:type="dxa"/>
      </w:tblCellMar>
    </w:tblPr>
  </w:style>
  <w:style w:type="table" w:customStyle="1" w:styleId="afa">
    <w:basedOn w:val="TableNormal"/>
    <w:pPr>
      <w:spacing w:after="0" w:line="240" w:lineRule="auto"/>
      <w:jc w:val="center"/>
    </w:pPr>
    <w:tblPr>
      <w:tblStyleRowBandSize w:val="1"/>
      <w:tblStyleColBandSize w:val="1"/>
      <w:tblCellMar>
        <w:left w:w="108" w:type="dxa"/>
        <w:right w:w="108" w:type="dxa"/>
      </w:tblCellMar>
    </w:tblPr>
  </w:style>
  <w:style w:type="table" w:customStyle="1" w:styleId="afb">
    <w:basedOn w:val="TableNormal"/>
    <w:pPr>
      <w:spacing w:after="0" w:line="240" w:lineRule="auto"/>
      <w:jc w:val="center"/>
    </w:pPr>
    <w:tblPr>
      <w:tblStyleRowBandSize w:val="1"/>
      <w:tblStyleColBandSize w:val="1"/>
      <w:tblCellMar>
        <w:left w:w="108" w:type="dxa"/>
        <w:right w:w="108"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pPr>
      <w:spacing w:after="0" w:line="240" w:lineRule="auto"/>
      <w:jc w:val="center"/>
    </w:pPr>
    <w:tblPr>
      <w:tblStyleRowBandSize w:val="1"/>
      <w:tblStyleColBandSize w:val="1"/>
      <w:tblCellMar>
        <w:left w:w="108" w:type="dxa"/>
        <w:right w:w="108" w:type="dxa"/>
      </w:tblCellMar>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pPr>
      <w:spacing w:after="0" w:line="240" w:lineRule="auto"/>
      <w:jc w:val="center"/>
    </w:pPr>
    <w:tblPr>
      <w:tblStyleRowBandSize w:val="1"/>
      <w:tblStyleColBandSize w:val="1"/>
      <w:tblCellMar>
        <w:left w:w="108" w:type="dxa"/>
        <w:right w:w="108" w:type="dxa"/>
      </w:tblCellMar>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character" w:styleId="Refernciadecomentari">
    <w:name w:val="annotation reference"/>
    <w:uiPriority w:val="99"/>
    <w:semiHidden/>
    <w:unhideWhenUsed/>
    <w:rsid w:val="00087E2F"/>
    <w:rPr>
      <w:sz w:val="16"/>
      <w:szCs w:val="16"/>
    </w:rPr>
  </w:style>
  <w:style w:type="paragraph" w:styleId="Textdecomentari">
    <w:name w:val="annotation text"/>
    <w:basedOn w:val="Normal"/>
    <w:link w:val="TextdecomentariCar"/>
    <w:uiPriority w:val="99"/>
    <w:semiHidden/>
    <w:unhideWhenUsed/>
    <w:rsid w:val="00087E2F"/>
    <w:pPr>
      <w:spacing w:line="240" w:lineRule="auto"/>
    </w:pPr>
    <w:rPr>
      <w:sz w:val="20"/>
      <w:szCs w:val="20"/>
    </w:rPr>
  </w:style>
  <w:style w:type="character" w:customStyle="1" w:styleId="TextdecomentariCar">
    <w:name w:val="Text de comentari Car"/>
    <w:link w:val="Textdecomentari"/>
    <w:uiPriority w:val="99"/>
    <w:semiHidden/>
    <w:rsid w:val="00087E2F"/>
    <w:rPr>
      <w:rFonts w:ascii="Calibri Light" w:hAnsi="Calibri Light"/>
      <w:sz w:val="20"/>
      <w:szCs w:val="20"/>
    </w:rPr>
  </w:style>
  <w:style w:type="paragraph" w:styleId="Temadelcomentari">
    <w:name w:val="annotation subject"/>
    <w:basedOn w:val="Textdecomentari"/>
    <w:next w:val="Textdecomentari"/>
    <w:link w:val="TemadelcomentariCar"/>
    <w:uiPriority w:val="99"/>
    <w:semiHidden/>
    <w:unhideWhenUsed/>
    <w:rsid w:val="00087E2F"/>
    <w:rPr>
      <w:b/>
      <w:bCs/>
    </w:rPr>
  </w:style>
  <w:style w:type="character" w:customStyle="1" w:styleId="TemadelcomentariCar">
    <w:name w:val="Tema del comentari Car"/>
    <w:link w:val="Temadelcomentari"/>
    <w:uiPriority w:val="99"/>
    <w:semiHidden/>
    <w:rsid w:val="00087E2F"/>
    <w:rPr>
      <w:rFonts w:ascii="Calibri Light" w:hAnsi="Calibri Light"/>
      <w:b/>
      <w:bCs/>
      <w:sz w:val="20"/>
      <w:szCs w:val="20"/>
    </w:rPr>
  </w:style>
  <w:style w:type="character" w:customStyle="1" w:styleId="Mencisenseresoldre1">
    <w:name w:val="Menció sense resoldre1"/>
    <w:uiPriority w:val="99"/>
    <w:semiHidden/>
    <w:unhideWhenUsed/>
    <w:rsid w:val="00E71DDF"/>
    <w:rPr>
      <w:color w:val="605E5C"/>
      <w:shd w:val="clear" w:color="auto" w:fill="E1DFDD"/>
    </w:rPr>
  </w:style>
  <w:style w:type="table" w:customStyle="1" w:styleId="TableNormal1">
    <w:name w:val="Table Normal1"/>
    <w:uiPriority w:val="2"/>
    <w:semiHidden/>
    <w:qFormat/>
    <w:rsid w:val="001557AB"/>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Normal"/>
    <w:uiPriority w:val="1"/>
    <w:qFormat/>
    <w:rsid w:val="0039006F"/>
    <w:pPr>
      <w:widowControl w:val="0"/>
      <w:autoSpaceDE w:val="0"/>
      <w:autoSpaceDN w:val="0"/>
      <w:spacing w:after="0" w:line="240" w:lineRule="auto"/>
      <w:ind w:left="109"/>
      <w:jc w:val="both"/>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6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S0sB08V8kGVeswAzmZbxyf3S0Cg==">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</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EFFC1-F09B-445E-AC92-2E27392BE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608E1-B07E-4C4F-A0B9-D1296C6A8705}">
  <ds:schemaRefs>
    <ds:schemaRef ds:uri="http://schemas.microsoft.com/sharepoint/v3/contenttype/forms"/>
  </ds:schemaRefs>
</ds:datastoreItem>
</file>

<file path=customXml/itemProps3.xml><?xml version="1.0" encoding="utf-8"?>
<ds:datastoreItem xmlns:ds="http://schemas.openxmlformats.org/officeDocument/2006/customXml" ds:itemID="{AF06F4BA-417D-4943-B02A-493B8A68A747}">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F0C7D96-F182-4FCB-8957-A243FBE5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2330</Words>
  <Characters>13281</Characters>
  <Application>Microsoft Office Word</Application>
  <DocSecurity>0</DocSecurity>
  <Lines>110</Lines>
  <Paragraphs>31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 Garcia Alegre</dc:creator>
  <cp:keywords/>
  <cp:lastModifiedBy>Navarro Heras, Victor Manuel</cp:lastModifiedBy>
  <cp:revision>57</cp:revision>
  <dcterms:created xsi:type="dcterms:W3CDTF">2025-06-17T12:05:00Z</dcterms:created>
  <dcterms:modified xsi:type="dcterms:W3CDTF">2025-06-18T12:18:00Z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0x0101003F4988A3DD95AB42B2A1BCAB9B43F32D</vt:lpwstr>
  </property>
</Properties>
</file>