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EC" w:rsidRPr="00C40C6D" w:rsidRDefault="00DE1BEC" w:rsidP="00E8021D">
      <w:pPr>
        <w:pStyle w:val="normal0"/>
        <w:spacing w:after="200"/>
        <w:rPr>
          <w:b/>
          <w:color w:val="31849B" w:themeColor="accent5" w:themeShade="BF"/>
          <w:sz w:val="40"/>
          <w:szCs w:val="40"/>
          <w:lang w:val="ca-ES"/>
        </w:rPr>
      </w:pPr>
      <w:r w:rsidRPr="00C40C6D">
        <w:rPr>
          <w:b/>
          <w:color w:val="31849B" w:themeColor="accent5" w:themeShade="BF"/>
          <w:sz w:val="40"/>
          <w:szCs w:val="40"/>
          <w:lang w:val="ca-ES"/>
        </w:rPr>
        <w:t>Gestió de conflictes i emocions intenses</w:t>
      </w:r>
      <w:r w:rsidR="00E8021D" w:rsidRPr="00E8021D">
        <w:rPr>
          <w:b/>
          <w:noProof/>
          <w:color w:val="31849B" w:themeColor="accent5" w:themeShade="BF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-714375</wp:posOffset>
            </wp:positionV>
            <wp:extent cx="723900" cy="723900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9FF" w:rsidRPr="00E8021D" w:rsidRDefault="00E279FF" w:rsidP="00E8021D">
      <w:pPr>
        <w:pStyle w:val="normal0"/>
        <w:spacing w:after="200"/>
        <w:rPr>
          <w:b/>
          <w:color w:val="31849B" w:themeColor="accent5" w:themeShade="BF"/>
          <w:sz w:val="18"/>
          <w:szCs w:val="18"/>
          <w:lang w:val="ca-ES"/>
        </w:rPr>
      </w:pPr>
      <w:r w:rsidRPr="00E8021D">
        <w:rPr>
          <w:b/>
          <w:color w:val="31849B" w:themeColor="accent5" w:themeShade="BF"/>
          <w:sz w:val="18"/>
          <w:szCs w:val="18"/>
          <w:lang w:val="ca-ES"/>
        </w:rPr>
        <w:t>ACOMPANYAR  LES EMOCIONS DELS INFANTS I ELS  ADOLESCENTS</w:t>
      </w:r>
      <w:r w:rsidR="00E705CD" w:rsidRPr="00E8021D">
        <w:rPr>
          <w:b/>
          <w:color w:val="31849B" w:themeColor="accent5" w:themeShade="BF"/>
          <w:sz w:val="18"/>
          <w:szCs w:val="18"/>
          <w:lang w:val="ca-ES"/>
        </w:rPr>
        <w:t xml:space="preserve"> i A LES SEVES FAMILIES</w:t>
      </w:r>
    </w:p>
    <w:p w:rsidR="00DC7FAA" w:rsidRPr="00E8021D" w:rsidRDefault="0031027F" w:rsidP="00DE1BEC">
      <w:pPr>
        <w:pStyle w:val="normal0"/>
        <w:spacing w:after="200"/>
        <w:ind w:left="720"/>
        <w:rPr>
          <w:b/>
          <w:sz w:val="24"/>
          <w:szCs w:val="24"/>
          <w:lang w:val="ca-ES"/>
        </w:rPr>
      </w:pPr>
      <w:r w:rsidRPr="007A5457">
        <w:rPr>
          <w:b/>
          <w:sz w:val="24"/>
          <w:szCs w:val="24"/>
          <w:lang w:val="ca-ES"/>
        </w:rPr>
        <w:t xml:space="preserve"> </w:t>
      </w:r>
      <w:r w:rsidR="00141790" w:rsidRPr="007A5457">
        <w:rPr>
          <w:b/>
          <w:sz w:val="24"/>
          <w:szCs w:val="24"/>
          <w:lang w:val="ca-ES"/>
        </w:rPr>
        <w:t xml:space="preserve">                </w:t>
      </w:r>
      <w:r w:rsidRPr="007A5457">
        <w:rPr>
          <w:b/>
          <w:sz w:val="24"/>
          <w:szCs w:val="24"/>
          <w:lang w:val="ca-ES"/>
        </w:rPr>
        <w:t xml:space="preserve"> </w:t>
      </w:r>
      <w:r w:rsidRPr="00E8021D">
        <w:rPr>
          <w:b/>
          <w:sz w:val="24"/>
          <w:szCs w:val="24"/>
          <w:lang w:val="ca-ES"/>
        </w:rPr>
        <w:t xml:space="preserve">CURS ANUAL </w:t>
      </w:r>
      <w:r w:rsidR="00141790" w:rsidRPr="00E8021D">
        <w:rPr>
          <w:b/>
          <w:sz w:val="24"/>
          <w:szCs w:val="24"/>
          <w:lang w:val="ca-ES"/>
        </w:rPr>
        <w:t>per a PROFESSIONALS</w:t>
      </w:r>
      <w:r w:rsidR="008A2043" w:rsidRPr="00E8021D">
        <w:rPr>
          <w:b/>
          <w:sz w:val="24"/>
          <w:szCs w:val="24"/>
          <w:lang w:val="ca-ES"/>
        </w:rPr>
        <w:t xml:space="preserve"> 2016-17</w:t>
      </w:r>
    </w:p>
    <w:p w:rsidR="00DC7FAA" w:rsidRPr="007A5457" w:rsidRDefault="005A650B" w:rsidP="00E279FF">
      <w:pPr>
        <w:pStyle w:val="normal0"/>
        <w:spacing w:after="200"/>
        <w:rPr>
          <w:b/>
          <w:sz w:val="24"/>
          <w:szCs w:val="24"/>
          <w:lang w:val="ca-ES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526415</wp:posOffset>
            </wp:positionV>
            <wp:extent cx="3475355" cy="2624455"/>
            <wp:effectExtent l="19050" t="0" r="0" b="0"/>
            <wp:wrapSquare wrapText="bothSides"/>
            <wp:docPr id="2" name="Imagen 2" descr="C:\Users\Silvia\Desktop\3SENTITS TOT\fotos epls fulls 2016-17\timothy archibal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Desktop\3SENTITS TOT\fotos epls fulls 2016-17\timothy archibald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9FF" w:rsidRPr="005A650B" w:rsidRDefault="00E279FF" w:rsidP="00E279FF">
      <w:pPr>
        <w:pStyle w:val="normal0"/>
        <w:spacing w:after="200"/>
        <w:rPr>
          <w:b/>
          <w:sz w:val="24"/>
          <w:szCs w:val="24"/>
        </w:rPr>
      </w:pPr>
      <w:r w:rsidRPr="007A5457">
        <w:rPr>
          <w:b/>
          <w:sz w:val="24"/>
          <w:szCs w:val="24"/>
          <w:lang w:val="ca-ES"/>
        </w:rPr>
        <w:t xml:space="preserve"> </w:t>
      </w:r>
      <w:r w:rsidR="004D5CFC" w:rsidRPr="007A5457">
        <w:rPr>
          <w:b/>
          <w:sz w:val="24"/>
          <w:szCs w:val="24"/>
          <w:lang w:val="ca-ES"/>
        </w:rPr>
        <w:t>INTRODUCCIÓ</w:t>
      </w:r>
    </w:p>
    <w:p w:rsidR="004D5CFC" w:rsidRPr="00E8021D" w:rsidRDefault="004D5CFC" w:rsidP="002C5067">
      <w:pPr>
        <w:pStyle w:val="normal0"/>
        <w:spacing w:after="200"/>
        <w:jc w:val="both"/>
        <w:rPr>
          <w:sz w:val="20"/>
          <w:lang w:val="ca-ES"/>
        </w:rPr>
      </w:pPr>
      <w:r w:rsidRPr="00E8021D">
        <w:rPr>
          <w:sz w:val="20"/>
          <w:lang w:val="ca-ES"/>
        </w:rPr>
        <w:t>Actualment estem vivint en una estructura familiar i social de canvis estructurals, no sempre senzills de gestionar a nivell emocional. Tant les famílies, com els infants i els adolescents, ens demanen sovint que els acompanyem en el seu fer diari, en moments de crisis, de pressions emocionals (laborals, de separacion</w:t>
      </w:r>
      <w:r w:rsidR="00920211" w:rsidRPr="00E8021D">
        <w:rPr>
          <w:sz w:val="20"/>
          <w:lang w:val="ca-ES"/>
        </w:rPr>
        <w:t xml:space="preserve">s, de pèrdues, d’angoixes,..) </w:t>
      </w:r>
      <w:r w:rsidRPr="00E8021D">
        <w:rPr>
          <w:sz w:val="20"/>
          <w:lang w:val="ca-ES"/>
        </w:rPr>
        <w:t>Disposar d’elements de coneixement, reflexió i d’eines per tal de poder gestionar millor aquest món emocional, és l’objectiu central d’aquest curs.</w:t>
      </w:r>
    </w:p>
    <w:p w:rsidR="004D5CFC" w:rsidRPr="00E8021D" w:rsidRDefault="004D5CFC" w:rsidP="002C5067">
      <w:pPr>
        <w:pStyle w:val="normal0"/>
        <w:spacing w:after="200"/>
        <w:jc w:val="both"/>
        <w:rPr>
          <w:sz w:val="20"/>
          <w:lang w:val="ca-ES"/>
        </w:rPr>
      </w:pPr>
      <w:r w:rsidRPr="00E8021D">
        <w:rPr>
          <w:sz w:val="20"/>
          <w:lang w:val="ca-ES"/>
        </w:rPr>
        <w:t xml:space="preserve">Per  això, el curs està adreçat a professionals de diferents àmbits laborals (educatiu, social, sanitari o terapèutic), que treballin amb </w:t>
      </w:r>
      <w:r w:rsidR="00DC7FAA" w:rsidRPr="00E8021D">
        <w:rPr>
          <w:sz w:val="20"/>
          <w:lang w:val="ca-ES"/>
        </w:rPr>
        <w:t>infància</w:t>
      </w:r>
      <w:r w:rsidRPr="00E8021D">
        <w:rPr>
          <w:sz w:val="20"/>
          <w:lang w:val="ca-ES"/>
        </w:rPr>
        <w:t xml:space="preserve">, </w:t>
      </w:r>
      <w:r w:rsidR="00DC7FAA" w:rsidRPr="00E8021D">
        <w:rPr>
          <w:sz w:val="20"/>
          <w:lang w:val="ca-ES"/>
        </w:rPr>
        <w:t>adolescència</w:t>
      </w:r>
      <w:r w:rsidRPr="00E8021D">
        <w:rPr>
          <w:sz w:val="20"/>
          <w:lang w:val="ca-ES"/>
        </w:rPr>
        <w:t xml:space="preserve"> i/o </w:t>
      </w:r>
      <w:r w:rsidR="00DC7FAA" w:rsidRPr="00E8021D">
        <w:rPr>
          <w:sz w:val="20"/>
          <w:lang w:val="ca-ES"/>
        </w:rPr>
        <w:t>famílies</w:t>
      </w:r>
      <w:r w:rsidRPr="00E8021D">
        <w:rPr>
          <w:sz w:val="20"/>
          <w:lang w:val="ca-ES"/>
        </w:rPr>
        <w:t xml:space="preserve">. El treball </w:t>
      </w:r>
      <w:proofErr w:type="spellStart"/>
      <w:r w:rsidRPr="00E8021D">
        <w:rPr>
          <w:sz w:val="20"/>
          <w:lang w:val="ca-ES"/>
        </w:rPr>
        <w:t>d’interdisciplinar</w:t>
      </w:r>
      <w:proofErr w:type="spellEnd"/>
      <w:r w:rsidRPr="00E8021D">
        <w:rPr>
          <w:sz w:val="20"/>
          <w:lang w:val="ca-ES"/>
        </w:rPr>
        <w:t xml:space="preserve"> en aquests cursos, és d’una gran riquesa per poder treballar en xarxa i tenir una mirada que ens apropar </w:t>
      </w:r>
      <w:r w:rsidR="00DC7FAA" w:rsidRPr="00E8021D">
        <w:rPr>
          <w:sz w:val="20"/>
          <w:lang w:val="ca-ES"/>
        </w:rPr>
        <w:t>i ajuda.</w:t>
      </w:r>
    </w:p>
    <w:p w:rsidR="00DC7FAA" w:rsidRPr="00E8021D" w:rsidRDefault="00DC7FAA" w:rsidP="002C5067">
      <w:pPr>
        <w:pStyle w:val="normal0"/>
        <w:spacing w:after="200"/>
        <w:jc w:val="both"/>
        <w:rPr>
          <w:sz w:val="20"/>
          <w:lang w:val="ca-ES"/>
        </w:rPr>
      </w:pPr>
      <w:r w:rsidRPr="00E8021D">
        <w:rPr>
          <w:sz w:val="20"/>
          <w:lang w:val="ca-ES"/>
        </w:rPr>
        <w:t>La dinàmica del curs, tindrà una part teòrica, aportada pels formadors experts en aquests temes, i experimentats en ells. I al mateix temps, a partir de les seves aportacions pràctiques, i l’experiència i vivència del grup, com a procés d’aprenentatge actiu i constructiu.</w:t>
      </w:r>
    </w:p>
    <w:p w:rsidR="00DC7FAA" w:rsidRPr="00E8021D" w:rsidRDefault="00DC7FAA" w:rsidP="002C5067">
      <w:pPr>
        <w:pStyle w:val="normal0"/>
        <w:spacing w:after="200"/>
        <w:jc w:val="both"/>
        <w:rPr>
          <w:sz w:val="20"/>
          <w:lang w:val="ca-ES"/>
        </w:rPr>
      </w:pPr>
      <w:r w:rsidRPr="00E8021D">
        <w:rPr>
          <w:sz w:val="20"/>
          <w:lang w:val="ca-ES"/>
        </w:rPr>
        <w:t xml:space="preserve">Durant tot el procés, hi haurà una </w:t>
      </w:r>
      <w:proofErr w:type="spellStart"/>
      <w:r w:rsidRPr="00E8021D">
        <w:rPr>
          <w:sz w:val="20"/>
          <w:lang w:val="ca-ES"/>
        </w:rPr>
        <w:t>tutorització</w:t>
      </w:r>
      <w:proofErr w:type="spellEnd"/>
      <w:r w:rsidRPr="00E8021D">
        <w:rPr>
          <w:sz w:val="20"/>
          <w:lang w:val="ca-ES"/>
        </w:rPr>
        <w:t>, per tal de donar coherència a la totalitat  del curs. El grup serà reduït (no superior a 20 persones).</w:t>
      </w:r>
    </w:p>
    <w:p w:rsidR="00DC7FAA" w:rsidRPr="00E8021D" w:rsidRDefault="00DC7FAA" w:rsidP="002C5067">
      <w:pPr>
        <w:pStyle w:val="normal0"/>
        <w:spacing w:after="200"/>
        <w:jc w:val="both"/>
        <w:rPr>
          <w:sz w:val="20"/>
          <w:lang w:val="ca-ES"/>
        </w:rPr>
      </w:pPr>
      <w:r w:rsidRPr="00E8021D">
        <w:rPr>
          <w:sz w:val="20"/>
          <w:lang w:val="ca-ES"/>
        </w:rPr>
        <w:t xml:space="preserve">Es podrà obtenir una certificació d’hores, si s’assisteix a un 80% del curs. </w:t>
      </w:r>
    </w:p>
    <w:p w:rsidR="00DC7FAA" w:rsidRPr="00E8021D" w:rsidRDefault="00DC7FAA" w:rsidP="002C5067">
      <w:pPr>
        <w:pStyle w:val="normal0"/>
        <w:spacing w:after="200"/>
        <w:jc w:val="both"/>
        <w:rPr>
          <w:sz w:val="20"/>
          <w:lang w:val="ca-ES"/>
        </w:rPr>
      </w:pPr>
      <w:r w:rsidRPr="00E8021D">
        <w:rPr>
          <w:sz w:val="20"/>
          <w:lang w:val="ca-ES"/>
        </w:rPr>
        <w:t xml:space="preserve">Per  tal d’inscriure’s caldrà fer el pagament de la matricula i domiciliar el pagament mensual , omplint el full d’inscripció i enviar-lo per correu electrònic. </w:t>
      </w:r>
    </w:p>
    <w:p w:rsidR="00DC7FAA" w:rsidRPr="00E8021D" w:rsidRDefault="00DC7FAA" w:rsidP="002C5067">
      <w:pPr>
        <w:pStyle w:val="normal0"/>
        <w:spacing w:after="200"/>
        <w:jc w:val="both"/>
        <w:rPr>
          <w:b/>
          <w:sz w:val="20"/>
          <w:lang w:val="ca-ES"/>
        </w:rPr>
      </w:pPr>
    </w:p>
    <w:p w:rsidR="004D5CFC" w:rsidRPr="007A5457" w:rsidRDefault="004D5CFC" w:rsidP="00E8021D">
      <w:pPr>
        <w:spacing w:after="200"/>
        <w:rPr>
          <w:b/>
          <w:sz w:val="24"/>
          <w:szCs w:val="24"/>
        </w:rPr>
      </w:pPr>
      <w:r w:rsidRPr="007A5457">
        <w:rPr>
          <w:b/>
          <w:sz w:val="24"/>
          <w:szCs w:val="24"/>
        </w:rPr>
        <w:t>PROGRAMA</w:t>
      </w:r>
    </w:p>
    <w:p w:rsidR="00E279FF" w:rsidRPr="007A5457" w:rsidRDefault="00824388" w:rsidP="00E279FF">
      <w:pPr>
        <w:pStyle w:val="normal0"/>
        <w:spacing w:after="200"/>
        <w:rPr>
          <w:lang w:val="ca-ES"/>
        </w:rPr>
      </w:pPr>
      <w:r w:rsidRPr="007A5457">
        <w:rPr>
          <w:b/>
          <w:lang w:val="ca-ES"/>
        </w:rPr>
        <w:t>Dirigit a</w:t>
      </w:r>
      <w:r w:rsidR="00E279FF" w:rsidRPr="007A5457">
        <w:rPr>
          <w:b/>
          <w:lang w:val="ca-ES"/>
        </w:rPr>
        <w:t>:</w:t>
      </w:r>
      <w:r w:rsidR="00E279FF" w:rsidRPr="007A5457">
        <w:rPr>
          <w:lang w:val="ca-ES"/>
        </w:rPr>
        <w:t xml:space="preserve"> Professionals</w:t>
      </w:r>
      <w:r w:rsidRPr="007A5457">
        <w:rPr>
          <w:lang w:val="ca-ES"/>
        </w:rPr>
        <w:t xml:space="preserve"> que treballin amb </w:t>
      </w:r>
      <w:r w:rsidR="0031027F" w:rsidRPr="007A5457">
        <w:rPr>
          <w:lang w:val="ca-ES"/>
        </w:rPr>
        <w:t>infància</w:t>
      </w:r>
      <w:r w:rsidRPr="007A5457">
        <w:rPr>
          <w:lang w:val="ca-ES"/>
        </w:rPr>
        <w:t xml:space="preserve">, adolescència, i/o </w:t>
      </w:r>
      <w:r w:rsidR="0031027F" w:rsidRPr="007A5457">
        <w:rPr>
          <w:lang w:val="ca-ES"/>
        </w:rPr>
        <w:t>famílies</w:t>
      </w:r>
      <w:r w:rsidRPr="007A5457">
        <w:rPr>
          <w:lang w:val="ca-ES"/>
        </w:rPr>
        <w:t>,  en l’àmbit educatiu, terapèutic, sanitari o social.</w:t>
      </w:r>
    </w:p>
    <w:p w:rsidR="002C5067" w:rsidRDefault="00E279FF" w:rsidP="002C5067">
      <w:pPr>
        <w:autoSpaceDE w:val="0"/>
        <w:autoSpaceDN w:val="0"/>
        <w:adjustRightInd w:val="0"/>
        <w:spacing w:line="240" w:lineRule="auto"/>
        <w:rPr>
          <w:rFonts w:ascii="OfficinaSans-Book" w:eastAsiaTheme="minorHAnsi" w:hAnsi="OfficinaSans-Book" w:cs="OfficinaSans-Book"/>
          <w:color w:val="auto"/>
          <w:sz w:val="24"/>
          <w:szCs w:val="24"/>
          <w:lang w:eastAsia="en-US"/>
        </w:rPr>
      </w:pPr>
      <w:r w:rsidRPr="007A5457">
        <w:rPr>
          <w:b/>
        </w:rPr>
        <w:t>Calendari</w:t>
      </w:r>
      <w:r w:rsidR="007A5457" w:rsidRPr="007A5457">
        <w:t>:</w:t>
      </w:r>
      <w:r w:rsidR="002C5067">
        <w:t xml:space="preserve"> un dissabte al mes amb horari de 10 a 14 i de 16 a 20 hores</w:t>
      </w:r>
      <w:r w:rsidR="002C5067" w:rsidRPr="002C5067">
        <w:t>.</w:t>
      </w:r>
      <w:r w:rsidR="002C5067" w:rsidRPr="002C5067">
        <w:rPr>
          <w:rFonts w:ascii="OfficinaSans-Book" w:eastAsiaTheme="minorHAnsi" w:hAnsi="OfficinaSans-Book" w:cs="OfficinaSans-Book"/>
          <w:color w:val="auto"/>
          <w:sz w:val="24"/>
          <w:szCs w:val="24"/>
          <w:lang w:eastAsia="en-US"/>
        </w:rPr>
        <w:t xml:space="preserve"> </w:t>
      </w:r>
    </w:p>
    <w:p w:rsidR="00C40C6D" w:rsidRDefault="00C40C6D" w:rsidP="002C5067">
      <w:pPr>
        <w:autoSpaceDE w:val="0"/>
        <w:autoSpaceDN w:val="0"/>
        <w:adjustRightInd w:val="0"/>
        <w:spacing w:line="240" w:lineRule="auto"/>
        <w:rPr>
          <w:rFonts w:ascii="OfficinaSans-Book" w:eastAsiaTheme="minorHAnsi" w:hAnsi="OfficinaSans-Book" w:cs="OfficinaSans-Book"/>
          <w:color w:val="auto"/>
          <w:sz w:val="24"/>
          <w:szCs w:val="24"/>
          <w:lang w:eastAsia="en-US"/>
        </w:rPr>
      </w:pPr>
      <w:r>
        <w:rPr>
          <w:rFonts w:eastAsiaTheme="minorHAnsi"/>
          <w:color w:val="auto"/>
          <w:szCs w:val="22"/>
          <w:lang w:eastAsia="en-US"/>
        </w:rPr>
        <w:t xml:space="preserve">   octubre, </w:t>
      </w:r>
      <w:r w:rsidR="002C5067" w:rsidRPr="002C5067">
        <w:rPr>
          <w:rFonts w:eastAsiaTheme="minorHAnsi"/>
          <w:color w:val="auto"/>
          <w:szCs w:val="22"/>
          <w:lang w:eastAsia="en-US"/>
        </w:rPr>
        <w:t>nov</w:t>
      </w:r>
      <w:r w:rsidR="002C5067">
        <w:rPr>
          <w:rFonts w:eastAsiaTheme="minorHAnsi"/>
          <w:color w:val="auto"/>
          <w:szCs w:val="22"/>
          <w:lang w:eastAsia="en-US"/>
        </w:rPr>
        <w:t>embre</w:t>
      </w:r>
      <w:r>
        <w:rPr>
          <w:rFonts w:eastAsiaTheme="minorHAnsi"/>
          <w:color w:val="auto"/>
          <w:szCs w:val="22"/>
          <w:lang w:eastAsia="en-US"/>
        </w:rPr>
        <w:t>, desembre, gener,  febrer,</w:t>
      </w:r>
      <w:r w:rsidR="002C5067" w:rsidRPr="002C5067">
        <w:rPr>
          <w:rFonts w:eastAsiaTheme="minorHAnsi"/>
          <w:color w:val="auto"/>
          <w:szCs w:val="22"/>
          <w:lang w:eastAsia="en-US"/>
        </w:rPr>
        <w:t xml:space="preserve"> març,</w:t>
      </w:r>
      <w:r>
        <w:rPr>
          <w:rFonts w:eastAsiaTheme="minorHAnsi"/>
          <w:color w:val="auto"/>
          <w:szCs w:val="22"/>
          <w:lang w:eastAsia="en-US"/>
        </w:rPr>
        <w:t xml:space="preserve"> abril i </w:t>
      </w:r>
      <w:r w:rsidR="002C5067" w:rsidRPr="002C5067">
        <w:rPr>
          <w:rFonts w:eastAsiaTheme="minorHAnsi"/>
          <w:color w:val="auto"/>
          <w:szCs w:val="22"/>
          <w:lang w:eastAsia="en-US"/>
        </w:rPr>
        <w:t>maig</w:t>
      </w:r>
      <w:r w:rsidR="002C5067" w:rsidRPr="002C5067">
        <w:rPr>
          <w:rFonts w:ascii="OfficinaSans-Book" w:eastAsiaTheme="minorHAnsi" w:hAnsi="OfficinaSans-Book" w:cs="OfficinaSans-Book"/>
          <w:color w:val="auto"/>
          <w:sz w:val="24"/>
          <w:szCs w:val="24"/>
          <w:lang w:eastAsia="en-US"/>
        </w:rPr>
        <w:t xml:space="preserve">. </w:t>
      </w:r>
    </w:p>
    <w:p w:rsidR="00351DCA" w:rsidRDefault="00351DCA" w:rsidP="00E279FF">
      <w:pPr>
        <w:pStyle w:val="normal0"/>
        <w:spacing w:after="200"/>
        <w:rPr>
          <w:b/>
          <w:lang w:val="ca-ES"/>
        </w:rPr>
      </w:pPr>
    </w:p>
    <w:p w:rsidR="00351DCA" w:rsidRDefault="00351DCA" w:rsidP="00E279FF">
      <w:pPr>
        <w:pStyle w:val="normal0"/>
        <w:spacing w:after="200"/>
        <w:rPr>
          <w:b/>
          <w:lang w:val="ca-ES"/>
        </w:rPr>
      </w:pPr>
    </w:p>
    <w:p w:rsidR="00E279FF" w:rsidRPr="007A5457" w:rsidRDefault="00E279FF" w:rsidP="00E279FF">
      <w:pPr>
        <w:pStyle w:val="normal0"/>
        <w:spacing w:after="200"/>
        <w:rPr>
          <w:b/>
          <w:lang w:val="ca-ES"/>
        </w:rPr>
      </w:pPr>
      <w:r w:rsidRPr="007A5457">
        <w:rPr>
          <w:b/>
          <w:lang w:val="ca-ES"/>
        </w:rPr>
        <w:lastRenderedPageBreak/>
        <w:t>Objectius:</w:t>
      </w:r>
    </w:p>
    <w:p w:rsidR="00E279FF" w:rsidRPr="007A5457" w:rsidRDefault="00D415A9" w:rsidP="00D415A9">
      <w:pPr>
        <w:pStyle w:val="normal0"/>
        <w:numPr>
          <w:ilvl w:val="0"/>
          <w:numId w:val="2"/>
        </w:numPr>
        <w:spacing w:after="200"/>
        <w:rPr>
          <w:lang w:val="ca-ES"/>
        </w:rPr>
      </w:pPr>
      <w:r w:rsidRPr="007A5457">
        <w:rPr>
          <w:lang w:val="ca-ES"/>
        </w:rPr>
        <w:t>Aprofundir en el coneixement de l’evolució del món emocional, des del naixement fins a l’adolescència.</w:t>
      </w:r>
    </w:p>
    <w:p w:rsidR="00D415A9" w:rsidRPr="007A5457" w:rsidRDefault="00D415A9" w:rsidP="00D415A9">
      <w:pPr>
        <w:pStyle w:val="normal0"/>
        <w:numPr>
          <w:ilvl w:val="0"/>
          <w:numId w:val="2"/>
        </w:numPr>
        <w:spacing w:after="200"/>
        <w:rPr>
          <w:lang w:val="ca-ES"/>
        </w:rPr>
      </w:pPr>
      <w:r w:rsidRPr="007A5457">
        <w:rPr>
          <w:lang w:val="ca-ES"/>
        </w:rPr>
        <w:t>Tenir eines per a la comprensió dels símptomes i signes que fan els infants, en formes intenses emocionals, per poder traduir i actuar amb més eficàcia.</w:t>
      </w:r>
    </w:p>
    <w:p w:rsidR="00D415A9" w:rsidRPr="007A5457" w:rsidRDefault="00D415A9" w:rsidP="00D415A9">
      <w:pPr>
        <w:pStyle w:val="normal0"/>
        <w:numPr>
          <w:ilvl w:val="0"/>
          <w:numId w:val="2"/>
        </w:numPr>
        <w:spacing w:after="200"/>
        <w:rPr>
          <w:lang w:val="ca-ES"/>
        </w:rPr>
      </w:pPr>
      <w:r w:rsidRPr="007A5457">
        <w:rPr>
          <w:lang w:val="ca-ES"/>
        </w:rPr>
        <w:t>Posar consciència</w:t>
      </w:r>
      <w:r w:rsidR="00745084" w:rsidRPr="007A5457">
        <w:rPr>
          <w:lang w:val="ca-ES"/>
        </w:rPr>
        <w:t xml:space="preserve"> i </w:t>
      </w:r>
      <w:proofErr w:type="spellStart"/>
      <w:r w:rsidR="00745084" w:rsidRPr="007A5457">
        <w:rPr>
          <w:lang w:val="ca-ES"/>
        </w:rPr>
        <w:t>vivenciar</w:t>
      </w:r>
      <w:proofErr w:type="spellEnd"/>
      <w:r w:rsidR="00745084" w:rsidRPr="007A5457">
        <w:rPr>
          <w:lang w:val="ca-ES"/>
        </w:rPr>
        <w:t xml:space="preserve">  la</w:t>
      </w:r>
      <w:r w:rsidRPr="007A5457">
        <w:rPr>
          <w:lang w:val="ca-ES"/>
        </w:rPr>
        <w:t xml:space="preserve"> complexitat que comporten les respostes emocionals, i la seva vinculació amb la supervivència i la creació dels caràcters.</w:t>
      </w:r>
    </w:p>
    <w:p w:rsidR="00D415A9" w:rsidRPr="007A5457" w:rsidRDefault="00D415A9" w:rsidP="00D415A9">
      <w:pPr>
        <w:pStyle w:val="normal0"/>
        <w:numPr>
          <w:ilvl w:val="0"/>
          <w:numId w:val="2"/>
        </w:numPr>
        <w:spacing w:after="200"/>
        <w:rPr>
          <w:lang w:val="ca-ES"/>
        </w:rPr>
      </w:pPr>
      <w:r w:rsidRPr="007A5457">
        <w:rPr>
          <w:lang w:val="ca-ES"/>
        </w:rPr>
        <w:t>Aprendre més sobre les emocions bàsiques, secundaries i sistèmiques, per poder gestionar-les i acompanyar a les famílies i els infants en etapes delicades.</w:t>
      </w:r>
    </w:p>
    <w:p w:rsidR="00D415A9" w:rsidRPr="007A5457" w:rsidRDefault="00745084" w:rsidP="00D415A9">
      <w:pPr>
        <w:pStyle w:val="normal0"/>
        <w:numPr>
          <w:ilvl w:val="0"/>
          <w:numId w:val="2"/>
        </w:numPr>
        <w:spacing w:after="200"/>
        <w:rPr>
          <w:lang w:val="ca-ES"/>
        </w:rPr>
      </w:pPr>
      <w:r w:rsidRPr="007A5457">
        <w:rPr>
          <w:lang w:val="ca-ES"/>
        </w:rPr>
        <w:t>Veure diferents formes pedagògiques i educatives per crear espais i ambients rics per afavorir el creixement respectuós dels infants.</w:t>
      </w:r>
    </w:p>
    <w:p w:rsidR="00745084" w:rsidRPr="007A5457" w:rsidRDefault="00745084" w:rsidP="00D415A9">
      <w:pPr>
        <w:pStyle w:val="normal0"/>
        <w:numPr>
          <w:ilvl w:val="0"/>
          <w:numId w:val="2"/>
        </w:numPr>
        <w:spacing w:after="200"/>
        <w:rPr>
          <w:lang w:val="ca-ES"/>
        </w:rPr>
      </w:pPr>
      <w:r w:rsidRPr="007A5457">
        <w:rPr>
          <w:lang w:val="ca-ES"/>
        </w:rPr>
        <w:t>Aprofundir en diferents llenguatges, per poder expressar les pròpies emocions, a través de la seva pràctica.</w:t>
      </w:r>
    </w:p>
    <w:p w:rsidR="00745084" w:rsidRPr="007A5457" w:rsidRDefault="00745084" w:rsidP="00D415A9">
      <w:pPr>
        <w:pStyle w:val="normal0"/>
        <w:numPr>
          <w:ilvl w:val="0"/>
          <w:numId w:val="2"/>
        </w:numPr>
        <w:spacing w:after="200"/>
        <w:rPr>
          <w:lang w:val="ca-ES"/>
        </w:rPr>
      </w:pPr>
      <w:r w:rsidRPr="007A5457">
        <w:rPr>
          <w:lang w:val="ca-ES"/>
        </w:rPr>
        <w:t xml:space="preserve">Aprendre aspectes claus per a la observació i la documentació, com a eines essencials per l’acompanyament respectuós. </w:t>
      </w:r>
    </w:p>
    <w:p w:rsidR="00E279FF" w:rsidRPr="007A5457" w:rsidRDefault="005A650B" w:rsidP="00E279FF">
      <w:pPr>
        <w:pStyle w:val="normal0"/>
        <w:spacing w:after="200"/>
        <w:rPr>
          <w:b/>
          <w:lang w:val="ca-ES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1771650</wp:posOffset>
            </wp:positionV>
            <wp:extent cx="3242945" cy="2421890"/>
            <wp:effectExtent l="0" t="419100" r="0" b="397510"/>
            <wp:wrapSquare wrapText="bothSides"/>
            <wp:docPr id="1" name="Imagen 1" descr="C:\Users\Silvia\Desktop\3SENTITS TOT\fotos epls fulls 2016-17\IMG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esktop\3SENTITS TOT\fotos epls fulls 2016-17\IMG_49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294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9FF" w:rsidRPr="007A5457" w:rsidRDefault="00E279FF" w:rsidP="00E279FF">
      <w:pPr>
        <w:pStyle w:val="normal0"/>
        <w:spacing w:after="200"/>
        <w:rPr>
          <w:b/>
          <w:lang w:val="ca-ES"/>
        </w:rPr>
      </w:pPr>
      <w:r w:rsidRPr="007A5457">
        <w:rPr>
          <w:b/>
          <w:lang w:val="ca-ES"/>
        </w:rPr>
        <w:t>Temàtiques: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Evolució emocional des de d’infància a l’adolescència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Peces del motor emocional.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Tipus d’emocions: primàries, secundàries i sistèmiques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Necessitats i desitjos d’infants i adolescents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El sistema familiar i les seves implicacions emocionals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Vincles i relacions dins i fora de la família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Creació del caràcter. Màscares per sobreviure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Eines sistèmiques per comprendre i acompanyar als infants i als adolescents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Ràbia i agressivitat. La gestió dels conflictes.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La por. De la fusió a l’autonomia.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Les pèrdues. Afecció i desafecció.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L’alegria de ser. Autoestima i reptes personals.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L’amor i la seva grandesa.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Actituds a desenvolupar per l’acompanyament emocional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Creences i expectatives familiars i les seves herències.</w:t>
      </w:r>
    </w:p>
    <w:p w:rsidR="0031027F" w:rsidRPr="007A5457" w:rsidRDefault="0031027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lastRenderedPageBreak/>
        <w:t>Gestió de la dinàmica dels grups, a partir d’eines sistèmiques.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L’aprenentatge: joc i entorns rics que ho afavoreixen.</w:t>
      </w:r>
    </w:p>
    <w:p w:rsidR="00E279FF" w:rsidRPr="007A5457" w:rsidRDefault="00E279FF" w:rsidP="00E279FF">
      <w:pPr>
        <w:pStyle w:val="normal0"/>
        <w:numPr>
          <w:ilvl w:val="0"/>
          <w:numId w:val="1"/>
        </w:numPr>
        <w:ind w:hanging="360"/>
        <w:contextualSpacing/>
        <w:rPr>
          <w:lang w:val="ca-ES"/>
        </w:rPr>
      </w:pPr>
      <w:r w:rsidRPr="007A5457">
        <w:rPr>
          <w:lang w:val="ca-ES"/>
        </w:rPr>
        <w:t>Llenguatges per l’expressió emocional:</w:t>
      </w:r>
    </w:p>
    <w:p w:rsidR="00E279FF" w:rsidRPr="007A5457" w:rsidRDefault="002C5067" w:rsidP="002C5067">
      <w:pPr>
        <w:pStyle w:val="normal0"/>
        <w:ind w:left="720"/>
        <w:contextualSpacing/>
        <w:rPr>
          <w:lang w:val="ca-ES"/>
        </w:rPr>
      </w:pPr>
      <w:r>
        <w:rPr>
          <w:lang w:val="ca-ES"/>
        </w:rPr>
        <w:t xml:space="preserve">-  </w:t>
      </w:r>
      <w:r w:rsidR="001A6491">
        <w:rPr>
          <w:lang w:val="ca-ES"/>
        </w:rPr>
        <w:t>Llenguatge</w:t>
      </w:r>
      <w:r>
        <w:rPr>
          <w:lang w:val="ca-ES"/>
        </w:rPr>
        <w:t xml:space="preserve"> Corporal.</w:t>
      </w:r>
    </w:p>
    <w:p w:rsidR="00E279FF" w:rsidRPr="007A5457" w:rsidRDefault="002C5067" w:rsidP="002C5067">
      <w:pPr>
        <w:pStyle w:val="normal0"/>
        <w:spacing w:after="200"/>
        <w:ind w:left="720"/>
        <w:contextualSpacing/>
        <w:rPr>
          <w:lang w:val="ca-ES"/>
        </w:rPr>
      </w:pPr>
      <w:r>
        <w:rPr>
          <w:lang w:val="ca-ES"/>
        </w:rPr>
        <w:t xml:space="preserve">- Llenguatge </w:t>
      </w:r>
      <w:r w:rsidR="00E279FF" w:rsidRPr="007A5457">
        <w:rPr>
          <w:lang w:val="ca-ES"/>
        </w:rPr>
        <w:t>verbal</w:t>
      </w:r>
      <w:r>
        <w:rPr>
          <w:lang w:val="ca-ES"/>
        </w:rPr>
        <w:t xml:space="preserve"> i Llenguatge </w:t>
      </w:r>
      <w:r w:rsidR="0031027F" w:rsidRPr="007A5457">
        <w:rPr>
          <w:lang w:val="ca-ES"/>
        </w:rPr>
        <w:t>me</w:t>
      </w:r>
      <w:r>
        <w:rPr>
          <w:lang w:val="ca-ES"/>
        </w:rPr>
        <w:t>tafòric a través dels  contes.</w:t>
      </w:r>
    </w:p>
    <w:p w:rsidR="00E279FF" w:rsidRPr="007A5457" w:rsidRDefault="002C5067" w:rsidP="002C5067">
      <w:pPr>
        <w:pStyle w:val="normal0"/>
        <w:ind w:left="720"/>
        <w:contextualSpacing/>
        <w:rPr>
          <w:lang w:val="ca-ES"/>
        </w:rPr>
      </w:pPr>
      <w:r>
        <w:rPr>
          <w:lang w:val="ca-ES"/>
        </w:rPr>
        <w:t>-  Arts plàstiques</w:t>
      </w:r>
      <w:r w:rsidR="00E279FF" w:rsidRPr="007A5457">
        <w:rPr>
          <w:lang w:val="ca-ES"/>
        </w:rPr>
        <w:t xml:space="preserve"> </w:t>
      </w:r>
      <w:r w:rsidR="0031027F" w:rsidRPr="007A5457">
        <w:rPr>
          <w:lang w:val="ca-ES"/>
        </w:rPr>
        <w:t xml:space="preserve">i </w:t>
      </w:r>
      <w:r>
        <w:rPr>
          <w:lang w:val="ca-ES"/>
        </w:rPr>
        <w:t xml:space="preserve"> </w:t>
      </w:r>
      <w:r w:rsidR="001A6491">
        <w:rPr>
          <w:lang w:val="ca-ES"/>
        </w:rPr>
        <w:t>Llenguatge</w:t>
      </w:r>
      <w:r>
        <w:rPr>
          <w:lang w:val="ca-ES"/>
        </w:rPr>
        <w:t xml:space="preserve"> Musical.</w:t>
      </w:r>
    </w:p>
    <w:p w:rsidR="00745084" w:rsidRPr="007A5457" w:rsidRDefault="002C5067" w:rsidP="002C5067">
      <w:pPr>
        <w:pStyle w:val="normal0"/>
        <w:spacing w:after="200"/>
        <w:ind w:left="720"/>
        <w:contextualSpacing/>
        <w:rPr>
          <w:lang w:val="ca-ES"/>
        </w:rPr>
      </w:pPr>
      <w:r>
        <w:rPr>
          <w:lang w:val="ca-ES"/>
        </w:rPr>
        <w:t xml:space="preserve">- </w:t>
      </w:r>
      <w:r w:rsidR="00745084" w:rsidRPr="007A5457">
        <w:rPr>
          <w:lang w:val="ca-ES"/>
        </w:rPr>
        <w:t xml:space="preserve">Observació dels processos de vinculació afectiva. </w:t>
      </w:r>
    </w:p>
    <w:p w:rsidR="00E279FF" w:rsidRPr="007A5457" w:rsidRDefault="002C5067" w:rsidP="007D398E">
      <w:pPr>
        <w:pStyle w:val="normal0"/>
        <w:spacing w:after="200"/>
        <w:ind w:left="720"/>
        <w:contextualSpacing/>
        <w:rPr>
          <w:lang w:val="ca-ES"/>
        </w:rPr>
      </w:pPr>
      <w:r>
        <w:rPr>
          <w:lang w:val="ca-ES"/>
        </w:rPr>
        <w:t xml:space="preserve">- </w:t>
      </w:r>
      <w:r w:rsidR="00E279FF" w:rsidRPr="007A5457">
        <w:rPr>
          <w:lang w:val="ca-ES"/>
        </w:rPr>
        <w:t>La documentació. Font de recerca i coneixement emocional dels  infants</w:t>
      </w:r>
    </w:p>
    <w:p w:rsidR="00824388" w:rsidRPr="007A5457" w:rsidRDefault="00824388" w:rsidP="00824388">
      <w:pPr>
        <w:pStyle w:val="normal0"/>
        <w:spacing w:after="200"/>
        <w:contextualSpacing/>
        <w:rPr>
          <w:lang w:val="ca-ES"/>
        </w:rPr>
      </w:pPr>
    </w:p>
    <w:p w:rsidR="005A650B" w:rsidRDefault="005A650B" w:rsidP="00824388">
      <w:pPr>
        <w:pStyle w:val="normal0"/>
        <w:spacing w:after="200"/>
        <w:contextualSpacing/>
        <w:rPr>
          <w:b/>
          <w:lang w:val="ca-ES"/>
        </w:rPr>
      </w:pPr>
    </w:p>
    <w:p w:rsidR="0031027F" w:rsidRPr="007A5457" w:rsidRDefault="0031027F" w:rsidP="00824388">
      <w:pPr>
        <w:pStyle w:val="normal0"/>
        <w:spacing w:after="200"/>
        <w:contextualSpacing/>
        <w:rPr>
          <w:b/>
          <w:lang w:val="ca-ES"/>
        </w:rPr>
      </w:pPr>
      <w:r w:rsidRPr="007A5457">
        <w:rPr>
          <w:b/>
          <w:lang w:val="ca-ES"/>
        </w:rPr>
        <w:t>Meto</w:t>
      </w:r>
      <w:r w:rsidR="007A5457">
        <w:rPr>
          <w:b/>
          <w:lang w:val="ca-ES"/>
        </w:rPr>
        <w:t>do</w:t>
      </w:r>
      <w:r w:rsidRPr="007A5457">
        <w:rPr>
          <w:b/>
          <w:lang w:val="ca-ES"/>
        </w:rPr>
        <w:t>logia:</w:t>
      </w:r>
    </w:p>
    <w:p w:rsidR="002C5067" w:rsidRPr="002C5067" w:rsidRDefault="0031027F" w:rsidP="002C5067">
      <w:pPr>
        <w:pStyle w:val="normal0"/>
        <w:spacing w:after="200"/>
        <w:contextualSpacing/>
        <w:rPr>
          <w:lang w:val="ca-ES"/>
        </w:rPr>
      </w:pPr>
      <w:r w:rsidRPr="007A5457">
        <w:rPr>
          <w:lang w:val="ca-ES"/>
        </w:rPr>
        <w:t xml:space="preserve">Les sessions seguiran una combinació entre teoria i pràctica, per tal de poder compartir i </w:t>
      </w:r>
      <w:proofErr w:type="spellStart"/>
      <w:r w:rsidRPr="007A5457">
        <w:rPr>
          <w:lang w:val="ca-ES"/>
        </w:rPr>
        <w:t>vivenciar</w:t>
      </w:r>
      <w:proofErr w:type="spellEnd"/>
      <w:r w:rsidRPr="007A5457">
        <w:rPr>
          <w:lang w:val="ca-ES"/>
        </w:rPr>
        <w:t xml:space="preserve"> aquells continguts que es desenvolupin en cada sessió. </w:t>
      </w:r>
    </w:p>
    <w:p w:rsidR="0031027F" w:rsidRPr="007A5457" w:rsidRDefault="0031027F" w:rsidP="00824388">
      <w:pPr>
        <w:pStyle w:val="normal0"/>
        <w:spacing w:after="200"/>
        <w:contextualSpacing/>
        <w:rPr>
          <w:lang w:val="ca-ES"/>
        </w:rPr>
      </w:pPr>
    </w:p>
    <w:p w:rsidR="0031027F" w:rsidRDefault="0031027F" w:rsidP="00824388">
      <w:pPr>
        <w:pStyle w:val="normal0"/>
        <w:spacing w:after="200"/>
        <w:contextualSpacing/>
        <w:rPr>
          <w:lang w:val="ca-ES"/>
        </w:rPr>
      </w:pPr>
      <w:r w:rsidRPr="007A5457">
        <w:rPr>
          <w:b/>
          <w:lang w:val="ca-ES"/>
        </w:rPr>
        <w:t>Equip de p</w:t>
      </w:r>
      <w:r w:rsidR="00824388" w:rsidRPr="007A5457">
        <w:rPr>
          <w:b/>
          <w:lang w:val="ca-ES"/>
        </w:rPr>
        <w:t>rofessorat</w:t>
      </w:r>
      <w:r w:rsidR="00824388" w:rsidRPr="007A5457">
        <w:rPr>
          <w:lang w:val="ca-ES"/>
        </w:rPr>
        <w:t>:</w:t>
      </w:r>
      <w:r w:rsidRPr="007A5457">
        <w:rPr>
          <w:lang w:val="ca-ES"/>
        </w:rPr>
        <w:t xml:space="preserve"> </w:t>
      </w:r>
    </w:p>
    <w:p w:rsidR="00A3201F" w:rsidRDefault="00A3201F" w:rsidP="00A3201F">
      <w:pPr>
        <w:jc w:val="both"/>
        <w:rPr>
          <w:b/>
          <w:sz w:val="20"/>
        </w:rPr>
      </w:pPr>
      <w:r w:rsidRPr="00543408">
        <w:rPr>
          <w:b/>
          <w:sz w:val="20"/>
        </w:rPr>
        <w:t xml:space="preserve">EQUIP professionals </w:t>
      </w:r>
      <w:r w:rsidR="002C5067">
        <w:rPr>
          <w:b/>
          <w:sz w:val="20"/>
        </w:rPr>
        <w:t xml:space="preserve">que </w:t>
      </w:r>
      <w:r w:rsidRPr="00543408">
        <w:rPr>
          <w:b/>
          <w:sz w:val="20"/>
        </w:rPr>
        <w:t>intervindran aquest curs (breu currículum)</w:t>
      </w:r>
    </w:p>
    <w:p w:rsidR="00A3201F" w:rsidRPr="00543408" w:rsidRDefault="00A3201F" w:rsidP="00A3201F">
      <w:pPr>
        <w:jc w:val="both"/>
        <w:rPr>
          <w:b/>
          <w:sz w:val="20"/>
        </w:rPr>
      </w:pPr>
    </w:p>
    <w:p w:rsidR="00A3201F" w:rsidRPr="009C58BC" w:rsidRDefault="00A3201F" w:rsidP="00A3201F">
      <w:pPr>
        <w:autoSpaceDE w:val="0"/>
        <w:autoSpaceDN w:val="0"/>
        <w:adjustRightInd w:val="0"/>
        <w:spacing w:line="240" w:lineRule="auto"/>
        <w:jc w:val="both"/>
        <w:rPr>
          <w:szCs w:val="22"/>
        </w:rPr>
      </w:pPr>
      <w:r w:rsidRPr="009C58BC">
        <w:rPr>
          <w:b/>
          <w:bCs/>
          <w:sz w:val="18"/>
          <w:szCs w:val="18"/>
        </w:rPr>
        <w:t xml:space="preserve"> </w:t>
      </w:r>
      <w:r w:rsidRPr="009C58BC">
        <w:rPr>
          <w:b/>
          <w:bCs/>
          <w:szCs w:val="22"/>
        </w:rPr>
        <w:t xml:space="preserve">Sílvia Palou: </w:t>
      </w:r>
      <w:r w:rsidRPr="009C58BC">
        <w:rPr>
          <w:szCs w:val="22"/>
        </w:rPr>
        <w:t xml:space="preserve">Mestra i psicòloga [col. 19070], professora de la UAB, </w:t>
      </w:r>
      <w:proofErr w:type="spellStart"/>
      <w:r w:rsidRPr="009C58BC">
        <w:rPr>
          <w:szCs w:val="22"/>
        </w:rPr>
        <w:t>ex-directora</w:t>
      </w:r>
      <w:proofErr w:type="spellEnd"/>
      <w:r w:rsidRPr="009C58BC">
        <w:rPr>
          <w:szCs w:val="22"/>
        </w:rPr>
        <w:t xml:space="preserve"> de la revista GUIX infan</w:t>
      </w:r>
      <w:r w:rsidR="00A77F4C" w:rsidRPr="009C58BC">
        <w:rPr>
          <w:szCs w:val="22"/>
        </w:rPr>
        <w:t xml:space="preserve">til, formadora de Mestres, formada </w:t>
      </w:r>
      <w:r w:rsidRPr="009C58BC">
        <w:rPr>
          <w:szCs w:val="22"/>
        </w:rPr>
        <w:t xml:space="preserve"> en </w:t>
      </w:r>
      <w:r w:rsidR="00A77F4C" w:rsidRPr="009C58BC">
        <w:rPr>
          <w:szCs w:val="22"/>
        </w:rPr>
        <w:t xml:space="preserve">Educació i </w:t>
      </w:r>
      <w:proofErr w:type="spellStart"/>
      <w:r w:rsidR="00A77F4C" w:rsidRPr="009C58BC">
        <w:rPr>
          <w:szCs w:val="22"/>
        </w:rPr>
        <w:t>terapia</w:t>
      </w:r>
      <w:proofErr w:type="spellEnd"/>
      <w:r w:rsidR="00A77F4C" w:rsidRPr="009C58BC">
        <w:rPr>
          <w:szCs w:val="22"/>
        </w:rPr>
        <w:t xml:space="preserve"> emocional, </w:t>
      </w:r>
      <w:r w:rsidR="002C5067" w:rsidRPr="009C58BC">
        <w:rPr>
          <w:szCs w:val="22"/>
        </w:rPr>
        <w:t>Pedagogia Sistèmica i C</w:t>
      </w:r>
      <w:r w:rsidRPr="009C58BC">
        <w:rPr>
          <w:szCs w:val="22"/>
        </w:rPr>
        <w:t xml:space="preserve">onstel·lacions </w:t>
      </w:r>
      <w:r w:rsidR="002C5067" w:rsidRPr="009C58BC">
        <w:rPr>
          <w:szCs w:val="22"/>
        </w:rPr>
        <w:t>F</w:t>
      </w:r>
      <w:r w:rsidRPr="009C58BC">
        <w:rPr>
          <w:szCs w:val="22"/>
        </w:rPr>
        <w:t>amiliars.</w:t>
      </w:r>
    </w:p>
    <w:p w:rsidR="00A3201F" w:rsidRPr="009C58BC" w:rsidRDefault="00A3201F" w:rsidP="00A3201F">
      <w:pPr>
        <w:autoSpaceDE w:val="0"/>
        <w:autoSpaceDN w:val="0"/>
        <w:adjustRightInd w:val="0"/>
        <w:spacing w:line="240" w:lineRule="auto"/>
        <w:jc w:val="both"/>
        <w:rPr>
          <w:b/>
          <w:bCs/>
          <w:szCs w:val="22"/>
        </w:rPr>
      </w:pPr>
    </w:p>
    <w:p w:rsidR="00A3201F" w:rsidRPr="009C58BC" w:rsidRDefault="00A3201F" w:rsidP="00A3201F">
      <w:pPr>
        <w:autoSpaceDE w:val="0"/>
        <w:autoSpaceDN w:val="0"/>
        <w:adjustRightInd w:val="0"/>
        <w:spacing w:line="240" w:lineRule="auto"/>
        <w:jc w:val="both"/>
        <w:rPr>
          <w:szCs w:val="22"/>
        </w:rPr>
      </w:pPr>
      <w:r w:rsidRPr="009C58BC">
        <w:rPr>
          <w:b/>
          <w:bCs/>
          <w:szCs w:val="22"/>
        </w:rPr>
        <w:t xml:space="preserve">Gemma Bosch: </w:t>
      </w:r>
      <w:r w:rsidRPr="009C58BC">
        <w:rPr>
          <w:szCs w:val="22"/>
        </w:rPr>
        <w:t>Llicenciada  en I.N.E.F i Terapeuta Corporal Integrativa (T.C.I). Professora de secundaria i batxillerat.</w:t>
      </w:r>
    </w:p>
    <w:p w:rsidR="00A3201F" w:rsidRPr="009C58BC" w:rsidRDefault="00A3201F" w:rsidP="00A3201F">
      <w:pPr>
        <w:autoSpaceDE w:val="0"/>
        <w:autoSpaceDN w:val="0"/>
        <w:adjustRightInd w:val="0"/>
        <w:spacing w:line="240" w:lineRule="auto"/>
        <w:jc w:val="both"/>
        <w:rPr>
          <w:b/>
          <w:bCs/>
          <w:szCs w:val="22"/>
        </w:rPr>
      </w:pPr>
    </w:p>
    <w:p w:rsidR="00A3201F" w:rsidRPr="009C58BC" w:rsidRDefault="00A3201F" w:rsidP="00A3201F">
      <w:pPr>
        <w:autoSpaceDE w:val="0"/>
        <w:autoSpaceDN w:val="0"/>
        <w:adjustRightInd w:val="0"/>
        <w:spacing w:line="240" w:lineRule="auto"/>
        <w:jc w:val="both"/>
        <w:rPr>
          <w:szCs w:val="22"/>
        </w:rPr>
      </w:pPr>
      <w:r w:rsidRPr="009C58BC">
        <w:rPr>
          <w:b/>
          <w:bCs/>
          <w:szCs w:val="22"/>
        </w:rPr>
        <w:t>Teresa Godall</w:t>
      </w:r>
      <w:r w:rsidRPr="009C58BC">
        <w:rPr>
          <w:szCs w:val="22"/>
        </w:rPr>
        <w:t xml:space="preserve">: Professora de La U.B. i cofundadora de L’Associació </w:t>
      </w:r>
      <w:proofErr w:type="spellStart"/>
      <w:r w:rsidRPr="009C58BC">
        <w:rPr>
          <w:szCs w:val="22"/>
        </w:rPr>
        <w:t>Pikler</w:t>
      </w:r>
      <w:proofErr w:type="spellEnd"/>
      <w:r w:rsidRPr="009C58BC">
        <w:rPr>
          <w:szCs w:val="22"/>
        </w:rPr>
        <w:t xml:space="preserve"> </w:t>
      </w:r>
      <w:proofErr w:type="spellStart"/>
      <w:r w:rsidRPr="009C58BC">
        <w:rPr>
          <w:szCs w:val="22"/>
        </w:rPr>
        <w:t>Hengstenberg</w:t>
      </w:r>
      <w:proofErr w:type="spellEnd"/>
      <w:r w:rsidRPr="009C58BC">
        <w:rPr>
          <w:szCs w:val="22"/>
        </w:rPr>
        <w:t xml:space="preserve"> de Catalunya, especialista en desenvolupament psicomotor, des de la perspectiva d’Emily </w:t>
      </w:r>
      <w:proofErr w:type="spellStart"/>
      <w:r w:rsidRPr="009C58BC">
        <w:rPr>
          <w:szCs w:val="22"/>
        </w:rPr>
        <w:t>Pikler</w:t>
      </w:r>
      <w:proofErr w:type="spellEnd"/>
      <w:r w:rsidRPr="009C58BC">
        <w:rPr>
          <w:szCs w:val="22"/>
        </w:rPr>
        <w:t>.</w:t>
      </w:r>
    </w:p>
    <w:p w:rsidR="00A3201F" w:rsidRPr="009C58BC" w:rsidRDefault="00A3201F" w:rsidP="00A3201F">
      <w:pPr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:rsidR="00A3201F" w:rsidRPr="009C58BC" w:rsidRDefault="00A3201F" w:rsidP="00A3201F">
      <w:pPr>
        <w:autoSpaceDE w:val="0"/>
        <w:autoSpaceDN w:val="0"/>
        <w:adjustRightInd w:val="0"/>
        <w:spacing w:line="240" w:lineRule="auto"/>
        <w:jc w:val="both"/>
        <w:rPr>
          <w:szCs w:val="22"/>
        </w:rPr>
      </w:pPr>
      <w:r w:rsidRPr="009C58BC">
        <w:rPr>
          <w:b/>
          <w:bCs/>
          <w:szCs w:val="22"/>
        </w:rPr>
        <w:t xml:space="preserve">Alicia Molina: </w:t>
      </w:r>
      <w:r w:rsidRPr="009C58BC">
        <w:rPr>
          <w:szCs w:val="22"/>
        </w:rPr>
        <w:t>Alterna l’activitat de narradora oral amb sessions de contes per a nens i per a adults, que inicia el 1997. Professora de català a nens, a adults i actualment ho fa a batxillerat i Curs Pont.</w:t>
      </w:r>
    </w:p>
    <w:p w:rsidR="00A3201F" w:rsidRPr="009C58BC" w:rsidRDefault="00A3201F" w:rsidP="00A3201F">
      <w:pPr>
        <w:autoSpaceDE w:val="0"/>
        <w:autoSpaceDN w:val="0"/>
        <w:adjustRightInd w:val="0"/>
        <w:spacing w:line="240" w:lineRule="auto"/>
        <w:jc w:val="both"/>
        <w:rPr>
          <w:b/>
          <w:bCs/>
          <w:szCs w:val="22"/>
        </w:rPr>
      </w:pPr>
    </w:p>
    <w:p w:rsidR="00A3201F" w:rsidRPr="009C58BC" w:rsidRDefault="009C58BC" w:rsidP="00A3201F">
      <w:pPr>
        <w:autoSpaceDE w:val="0"/>
        <w:autoSpaceDN w:val="0"/>
        <w:adjustRightInd w:val="0"/>
        <w:spacing w:line="240" w:lineRule="auto"/>
        <w:jc w:val="both"/>
        <w:rPr>
          <w:szCs w:val="22"/>
        </w:rPr>
      </w:pPr>
      <w:r>
        <w:rPr>
          <w:b/>
          <w:bCs/>
          <w:szCs w:val="22"/>
        </w:rPr>
        <w:t xml:space="preserve"> </w:t>
      </w:r>
      <w:r w:rsidR="00A3201F" w:rsidRPr="009C58BC">
        <w:rPr>
          <w:b/>
          <w:szCs w:val="22"/>
        </w:rPr>
        <w:t>Mercè Parés,</w:t>
      </w:r>
      <w:r w:rsidR="00A3201F" w:rsidRPr="009C58BC">
        <w:rPr>
          <w:szCs w:val="22"/>
        </w:rPr>
        <w:t xml:space="preserve"> Mestra i formadora. Sotsdelegada Serveis Territorials Baix </w:t>
      </w:r>
      <w:proofErr w:type="spellStart"/>
      <w:r w:rsidR="00A3201F" w:rsidRPr="009C58BC">
        <w:rPr>
          <w:szCs w:val="22"/>
        </w:rPr>
        <w:t>L</w:t>
      </w:r>
      <w:r w:rsidR="00C40C6D">
        <w:rPr>
          <w:szCs w:val="22"/>
        </w:rPr>
        <w:t>Lobregat</w:t>
      </w:r>
      <w:proofErr w:type="spellEnd"/>
      <w:r w:rsidR="00C40C6D">
        <w:rPr>
          <w:szCs w:val="22"/>
        </w:rPr>
        <w:t xml:space="preserve">. Experta en </w:t>
      </w:r>
      <w:proofErr w:type="spellStart"/>
      <w:r w:rsidR="00C40C6D">
        <w:rPr>
          <w:szCs w:val="22"/>
        </w:rPr>
        <w:t>assorament</w:t>
      </w:r>
      <w:proofErr w:type="spellEnd"/>
      <w:r w:rsidR="00C40C6D">
        <w:rPr>
          <w:szCs w:val="22"/>
        </w:rPr>
        <w:t xml:space="preserve"> </w:t>
      </w:r>
      <w:r w:rsidR="00A3201F" w:rsidRPr="009C58BC">
        <w:rPr>
          <w:szCs w:val="22"/>
        </w:rPr>
        <w:t>a equips formatius.</w:t>
      </w:r>
    </w:p>
    <w:p w:rsidR="00A3201F" w:rsidRPr="009C58BC" w:rsidRDefault="00A3201F" w:rsidP="00A3201F">
      <w:pPr>
        <w:pStyle w:val="normal0"/>
        <w:spacing w:after="200"/>
        <w:contextualSpacing/>
        <w:jc w:val="both"/>
        <w:rPr>
          <w:b/>
          <w:szCs w:val="22"/>
          <w:lang w:val="ca-ES"/>
        </w:rPr>
      </w:pPr>
    </w:p>
    <w:p w:rsidR="00A3201F" w:rsidRPr="009C58BC" w:rsidRDefault="00A3201F" w:rsidP="00A3201F">
      <w:pPr>
        <w:pStyle w:val="normal0"/>
        <w:spacing w:after="200"/>
        <w:contextualSpacing/>
        <w:jc w:val="both"/>
        <w:rPr>
          <w:color w:val="00000A"/>
          <w:szCs w:val="22"/>
          <w:lang w:val="ca-ES"/>
        </w:rPr>
      </w:pPr>
      <w:r w:rsidRPr="009C58BC">
        <w:rPr>
          <w:b/>
          <w:szCs w:val="22"/>
          <w:lang w:val="ca-ES"/>
        </w:rPr>
        <w:t xml:space="preserve">Teresa Feliu </w:t>
      </w:r>
      <w:r w:rsidRPr="009C58BC">
        <w:rPr>
          <w:color w:val="00000A"/>
          <w:szCs w:val="22"/>
          <w:lang w:val="ca-ES"/>
        </w:rPr>
        <w:t xml:space="preserve">Llicenciada en Filosofia i mestra. Postgrau de Patologia del Llenguatge. Formació en </w:t>
      </w:r>
      <w:proofErr w:type="spellStart"/>
      <w:r w:rsidRPr="009C58BC">
        <w:rPr>
          <w:color w:val="00000A"/>
          <w:szCs w:val="22"/>
          <w:lang w:val="ca-ES"/>
        </w:rPr>
        <w:t>Audio-psico-fonología</w:t>
      </w:r>
      <w:proofErr w:type="spellEnd"/>
      <w:r w:rsidRPr="009C58BC">
        <w:rPr>
          <w:color w:val="00000A"/>
          <w:szCs w:val="22"/>
          <w:lang w:val="ca-ES"/>
        </w:rPr>
        <w:t xml:space="preserve"> (Mètode </w:t>
      </w:r>
      <w:proofErr w:type="spellStart"/>
      <w:r w:rsidRPr="009C58BC">
        <w:rPr>
          <w:color w:val="00000A"/>
          <w:szCs w:val="22"/>
          <w:lang w:val="ca-ES"/>
        </w:rPr>
        <w:t>Tomatis</w:t>
      </w:r>
      <w:proofErr w:type="spellEnd"/>
      <w:r w:rsidRPr="009C58BC">
        <w:rPr>
          <w:color w:val="00000A"/>
          <w:szCs w:val="22"/>
          <w:lang w:val="ca-ES"/>
        </w:rPr>
        <w:t xml:space="preserve">). Formació en </w:t>
      </w:r>
      <w:proofErr w:type="spellStart"/>
      <w:r w:rsidRPr="009C58BC">
        <w:rPr>
          <w:color w:val="00000A"/>
          <w:szCs w:val="22"/>
          <w:lang w:val="ca-ES"/>
        </w:rPr>
        <w:t>Reorganizació</w:t>
      </w:r>
      <w:proofErr w:type="spellEnd"/>
      <w:r w:rsidRPr="009C58BC">
        <w:rPr>
          <w:color w:val="00000A"/>
          <w:szCs w:val="22"/>
          <w:lang w:val="ca-ES"/>
        </w:rPr>
        <w:t xml:space="preserve"> </w:t>
      </w:r>
      <w:proofErr w:type="spellStart"/>
      <w:r w:rsidRPr="009C58BC">
        <w:rPr>
          <w:color w:val="00000A"/>
          <w:szCs w:val="22"/>
          <w:lang w:val="ca-ES"/>
        </w:rPr>
        <w:t>Neurofuncional</w:t>
      </w:r>
      <w:proofErr w:type="spellEnd"/>
      <w:r w:rsidRPr="009C58BC">
        <w:rPr>
          <w:color w:val="00000A"/>
          <w:szCs w:val="22"/>
          <w:lang w:val="ca-ES"/>
        </w:rPr>
        <w:t xml:space="preserve"> (Mètode </w:t>
      </w:r>
      <w:proofErr w:type="spellStart"/>
      <w:r w:rsidRPr="009C58BC">
        <w:rPr>
          <w:color w:val="00000A"/>
          <w:szCs w:val="22"/>
          <w:lang w:val="ca-ES"/>
        </w:rPr>
        <w:t>Padovan</w:t>
      </w:r>
      <w:proofErr w:type="spellEnd"/>
      <w:r w:rsidRPr="009C58BC">
        <w:rPr>
          <w:color w:val="00000A"/>
          <w:szCs w:val="22"/>
          <w:lang w:val="ca-ES"/>
        </w:rPr>
        <w:t xml:space="preserve">).Formació en Pedagogia sistèmica. </w:t>
      </w:r>
    </w:p>
    <w:p w:rsidR="00A3201F" w:rsidRPr="009C58BC" w:rsidRDefault="00A3201F" w:rsidP="00A3201F">
      <w:pPr>
        <w:pStyle w:val="normal0"/>
        <w:spacing w:after="200"/>
        <w:contextualSpacing/>
        <w:jc w:val="both"/>
        <w:rPr>
          <w:b/>
          <w:szCs w:val="22"/>
          <w:lang w:val="ca-ES"/>
        </w:rPr>
      </w:pPr>
    </w:p>
    <w:p w:rsidR="00A3201F" w:rsidRPr="009C58BC" w:rsidRDefault="00A3201F" w:rsidP="00A3201F">
      <w:pPr>
        <w:pStyle w:val="normal0"/>
        <w:spacing w:after="200"/>
        <w:contextualSpacing/>
        <w:jc w:val="both"/>
        <w:rPr>
          <w:szCs w:val="22"/>
          <w:lang w:val="ca-ES"/>
        </w:rPr>
      </w:pPr>
      <w:r w:rsidRPr="009C58BC">
        <w:rPr>
          <w:b/>
          <w:szCs w:val="22"/>
          <w:lang w:val="ca-ES"/>
        </w:rPr>
        <w:t xml:space="preserve"> Alicia Molina: </w:t>
      </w:r>
      <w:r w:rsidRPr="009C58BC">
        <w:rPr>
          <w:szCs w:val="22"/>
          <w:lang w:val="ca-ES"/>
        </w:rPr>
        <w:t xml:space="preserve">Professora de català i literatura  a  infants, batxillerats  i adults. Narradora oral de contes per nens i adults. Formadora de docents en aquest àmbit. </w:t>
      </w:r>
      <w:proofErr w:type="spellStart"/>
      <w:r w:rsidRPr="009C58BC">
        <w:rPr>
          <w:szCs w:val="22"/>
          <w:lang w:val="ca-ES"/>
        </w:rPr>
        <w:t>Col.labora</w:t>
      </w:r>
      <w:proofErr w:type="spellEnd"/>
      <w:r w:rsidRPr="009C58BC">
        <w:rPr>
          <w:szCs w:val="22"/>
          <w:lang w:val="ca-ES"/>
        </w:rPr>
        <w:t xml:space="preserve"> amb el diari Núvol i porta el bloc aliciacontes.blogspot.com.</w:t>
      </w:r>
    </w:p>
    <w:p w:rsidR="00A3201F" w:rsidRPr="009C58BC" w:rsidRDefault="00A3201F" w:rsidP="00A3201F">
      <w:pPr>
        <w:pStyle w:val="normal0"/>
        <w:spacing w:after="200"/>
        <w:contextualSpacing/>
        <w:jc w:val="both"/>
        <w:rPr>
          <w:szCs w:val="22"/>
          <w:lang w:val="ca-ES"/>
        </w:rPr>
      </w:pPr>
    </w:p>
    <w:p w:rsidR="00A3201F" w:rsidRPr="00C40C6D" w:rsidRDefault="009C58BC" w:rsidP="00C40C6D">
      <w:pPr>
        <w:pStyle w:val="normal0"/>
        <w:spacing w:after="200"/>
        <w:contextualSpacing/>
        <w:jc w:val="both"/>
        <w:rPr>
          <w:b/>
          <w:szCs w:val="22"/>
          <w:lang w:val="ca-ES"/>
        </w:rPr>
      </w:pPr>
      <w:r>
        <w:rPr>
          <w:b/>
          <w:szCs w:val="22"/>
          <w:lang w:val="ca-ES"/>
        </w:rPr>
        <w:t xml:space="preserve"> </w:t>
      </w:r>
      <w:bookmarkStart w:id="0" w:name="_GoBack"/>
      <w:bookmarkEnd w:id="0"/>
      <w:r w:rsidR="00A3201F" w:rsidRPr="009C58BC">
        <w:rPr>
          <w:b/>
          <w:bCs/>
          <w:szCs w:val="22"/>
        </w:rPr>
        <w:t xml:space="preserve">Xavier Garriga: </w:t>
      </w:r>
      <w:proofErr w:type="spellStart"/>
      <w:r w:rsidR="00A3201F" w:rsidRPr="009C58BC">
        <w:rPr>
          <w:szCs w:val="22"/>
        </w:rPr>
        <w:t>Professor</w:t>
      </w:r>
      <w:proofErr w:type="spellEnd"/>
      <w:r w:rsidR="00A3201F" w:rsidRPr="009C58BC">
        <w:rPr>
          <w:szCs w:val="22"/>
        </w:rPr>
        <w:t xml:space="preserve"> de </w:t>
      </w:r>
      <w:proofErr w:type="spellStart"/>
      <w:r w:rsidR="00A3201F" w:rsidRPr="009C58BC">
        <w:rPr>
          <w:szCs w:val="22"/>
        </w:rPr>
        <w:t>Belles</w:t>
      </w:r>
      <w:proofErr w:type="spellEnd"/>
      <w:r w:rsidR="00A3201F" w:rsidRPr="009C58BC">
        <w:rPr>
          <w:szCs w:val="22"/>
        </w:rPr>
        <w:t xml:space="preserve"> </w:t>
      </w:r>
      <w:proofErr w:type="spellStart"/>
      <w:r w:rsidR="00A3201F" w:rsidRPr="009C58BC">
        <w:rPr>
          <w:szCs w:val="22"/>
        </w:rPr>
        <w:t>Arts</w:t>
      </w:r>
      <w:proofErr w:type="spellEnd"/>
      <w:r w:rsidR="00A3201F" w:rsidRPr="009C58BC">
        <w:rPr>
          <w:szCs w:val="22"/>
        </w:rPr>
        <w:t xml:space="preserve"> i </w:t>
      </w:r>
      <w:proofErr w:type="spellStart"/>
      <w:r w:rsidR="00A3201F" w:rsidRPr="009C58BC">
        <w:rPr>
          <w:szCs w:val="22"/>
        </w:rPr>
        <w:t>mestre</w:t>
      </w:r>
      <w:proofErr w:type="spellEnd"/>
      <w:r w:rsidR="00A3201F" w:rsidRPr="009C58BC">
        <w:rPr>
          <w:szCs w:val="22"/>
        </w:rPr>
        <w:t xml:space="preserve">, fundador </w:t>
      </w:r>
      <w:proofErr w:type="spellStart"/>
      <w:r w:rsidR="00A3201F" w:rsidRPr="009C58BC">
        <w:rPr>
          <w:szCs w:val="22"/>
        </w:rPr>
        <w:t>dels</w:t>
      </w:r>
      <w:proofErr w:type="spellEnd"/>
      <w:r w:rsidR="00A3201F" w:rsidRPr="009C58BC">
        <w:rPr>
          <w:szCs w:val="22"/>
        </w:rPr>
        <w:t xml:space="preserve"> </w:t>
      </w:r>
      <w:proofErr w:type="spellStart"/>
      <w:r w:rsidR="00A3201F" w:rsidRPr="009C58BC">
        <w:rPr>
          <w:szCs w:val="22"/>
        </w:rPr>
        <w:t>tallers</w:t>
      </w:r>
      <w:proofErr w:type="spellEnd"/>
      <w:r w:rsidR="00A3201F" w:rsidRPr="009C58BC">
        <w:rPr>
          <w:szCs w:val="22"/>
        </w:rPr>
        <w:t xml:space="preserve"> </w:t>
      </w:r>
      <w:proofErr w:type="spellStart"/>
      <w:r w:rsidR="00A3201F" w:rsidRPr="009C58BC">
        <w:rPr>
          <w:szCs w:val="22"/>
        </w:rPr>
        <w:t>infantils</w:t>
      </w:r>
      <w:proofErr w:type="spellEnd"/>
      <w:r w:rsidR="00A3201F" w:rsidRPr="009C58BC">
        <w:rPr>
          <w:szCs w:val="22"/>
        </w:rPr>
        <w:t xml:space="preserve"> </w:t>
      </w:r>
      <w:proofErr w:type="spellStart"/>
      <w:r w:rsidR="00A3201F" w:rsidRPr="009C58BC">
        <w:rPr>
          <w:szCs w:val="22"/>
        </w:rPr>
        <w:t>d’art</w:t>
      </w:r>
      <w:proofErr w:type="spellEnd"/>
      <w:r w:rsidR="00A3201F" w:rsidRPr="009C58BC">
        <w:rPr>
          <w:szCs w:val="22"/>
        </w:rPr>
        <w:t xml:space="preserve"> de </w:t>
      </w:r>
      <w:proofErr w:type="spellStart"/>
      <w:r w:rsidR="00A3201F" w:rsidRPr="009C58BC">
        <w:rPr>
          <w:szCs w:val="22"/>
        </w:rPr>
        <w:t>l’Escola</w:t>
      </w:r>
      <w:proofErr w:type="spellEnd"/>
      <w:r w:rsidR="00A3201F" w:rsidRPr="009C58BC">
        <w:rPr>
          <w:szCs w:val="22"/>
        </w:rPr>
        <w:t xml:space="preserve"> Illa, </w:t>
      </w:r>
      <w:proofErr w:type="spellStart"/>
      <w:r w:rsidR="00A3201F" w:rsidRPr="009C58BC">
        <w:rPr>
          <w:szCs w:val="22"/>
        </w:rPr>
        <w:t>escola</w:t>
      </w:r>
      <w:proofErr w:type="spellEnd"/>
      <w:r w:rsidR="00A3201F" w:rsidRPr="009C58BC">
        <w:rPr>
          <w:szCs w:val="22"/>
        </w:rPr>
        <w:t xml:space="preserve"> </w:t>
      </w:r>
      <w:proofErr w:type="spellStart"/>
      <w:r w:rsidR="00A3201F" w:rsidRPr="009C58BC">
        <w:rPr>
          <w:szCs w:val="22"/>
        </w:rPr>
        <w:t>d’art</w:t>
      </w:r>
      <w:proofErr w:type="spellEnd"/>
      <w:r w:rsidR="00A3201F" w:rsidRPr="009C58BC">
        <w:rPr>
          <w:szCs w:val="22"/>
        </w:rPr>
        <w:t xml:space="preserve"> Municipal de </w:t>
      </w:r>
      <w:proofErr w:type="gramStart"/>
      <w:r w:rsidR="00A3201F" w:rsidRPr="009C58BC">
        <w:rPr>
          <w:szCs w:val="22"/>
        </w:rPr>
        <w:t>Sabadell .</w:t>
      </w:r>
      <w:proofErr w:type="gramEnd"/>
      <w:r w:rsidR="00A3201F" w:rsidRPr="009C58BC">
        <w:rPr>
          <w:szCs w:val="22"/>
        </w:rPr>
        <w:t xml:space="preserve"> </w:t>
      </w:r>
      <w:proofErr w:type="spellStart"/>
      <w:r w:rsidR="00A3201F" w:rsidRPr="009C58BC">
        <w:rPr>
          <w:szCs w:val="22"/>
        </w:rPr>
        <w:t>Format</w:t>
      </w:r>
      <w:proofErr w:type="spellEnd"/>
      <w:r w:rsidR="00A3201F" w:rsidRPr="009C58BC">
        <w:rPr>
          <w:szCs w:val="22"/>
        </w:rPr>
        <w:t xml:space="preserve"> en Pedagogía Sistémica i </w:t>
      </w:r>
      <w:proofErr w:type="spellStart"/>
      <w:r w:rsidR="00A3201F" w:rsidRPr="009C58BC">
        <w:rPr>
          <w:szCs w:val="22"/>
        </w:rPr>
        <w:t>Constal.lacions</w:t>
      </w:r>
      <w:proofErr w:type="spellEnd"/>
      <w:r w:rsidR="00A3201F" w:rsidRPr="009C58BC">
        <w:rPr>
          <w:szCs w:val="22"/>
        </w:rPr>
        <w:t xml:space="preserve"> </w:t>
      </w:r>
      <w:proofErr w:type="spellStart"/>
      <w:r w:rsidR="00A3201F" w:rsidRPr="009C58BC">
        <w:rPr>
          <w:szCs w:val="22"/>
        </w:rPr>
        <w:t>Familiars</w:t>
      </w:r>
      <w:proofErr w:type="spellEnd"/>
      <w:r w:rsidR="00A3201F" w:rsidRPr="009C58BC">
        <w:rPr>
          <w:szCs w:val="22"/>
        </w:rPr>
        <w:t xml:space="preserve">. Formador de Ice de UAB i </w:t>
      </w:r>
      <w:proofErr w:type="spellStart"/>
      <w:r w:rsidR="00A3201F" w:rsidRPr="009C58BC">
        <w:rPr>
          <w:szCs w:val="22"/>
        </w:rPr>
        <w:t>Museu</w:t>
      </w:r>
      <w:proofErr w:type="spellEnd"/>
      <w:r w:rsidR="00A3201F" w:rsidRPr="009C58BC">
        <w:rPr>
          <w:szCs w:val="22"/>
        </w:rPr>
        <w:t xml:space="preserve"> </w:t>
      </w:r>
      <w:proofErr w:type="spellStart"/>
      <w:r w:rsidR="00A3201F" w:rsidRPr="009C58BC">
        <w:rPr>
          <w:szCs w:val="22"/>
        </w:rPr>
        <w:t>Picaso</w:t>
      </w:r>
      <w:proofErr w:type="spellEnd"/>
      <w:r w:rsidR="00A3201F" w:rsidRPr="009C58BC">
        <w:rPr>
          <w:rFonts w:asciiTheme="majorHAnsi" w:hAnsiTheme="majorHAnsi" w:cs="OfficinaSans-Book"/>
          <w:szCs w:val="22"/>
        </w:rPr>
        <w:t>.</w:t>
      </w:r>
    </w:p>
    <w:p w:rsidR="00E92134" w:rsidRPr="00E92134" w:rsidRDefault="00E92134" w:rsidP="00E92134">
      <w:pPr>
        <w:pStyle w:val="Pa1"/>
        <w:jc w:val="both"/>
        <w:rPr>
          <w:rFonts w:ascii="Arial" w:hAnsi="Arial" w:cs="Arial"/>
          <w:sz w:val="22"/>
          <w:szCs w:val="22"/>
          <w:lang w:val="ca-ES"/>
        </w:rPr>
      </w:pPr>
      <w:r w:rsidRPr="00E92134">
        <w:rPr>
          <w:rStyle w:val="A4"/>
          <w:rFonts w:ascii="Arial" w:hAnsi="Arial" w:cs="Arial"/>
          <w:b/>
          <w:bCs/>
          <w:sz w:val="22"/>
          <w:szCs w:val="22"/>
          <w:lang w:val="ca-ES"/>
        </w:rPr>
        <w:t xml:space="preserve">Maria Antonia Riera: </w:t>
      </w:r>
      <w:proofErr w:type="spellStart"/>
      <w:r w:rsidRPr="00E92134">
        <w:rPr>
          <w:rStyle w:val="A4"/>
          <w:rFonts w:ascii="Arial" w:hAnsi="Arial" w:cs="Arial"/>
          <w:sz w:val="22"/>
          <w:szCs w:val="22"/>
          <w:lang w:val="ca-ES"/>
        </w:rPr>
        <w:t>Dra</w:t>
      </w:r>
      <w:proofErr w:type="spellEnd"/>
      <w:r w:rsidRPr="00E92134">
        <w:rPr>
          <w:rStyle w:val="A4"/>
          <w:rFonts w:ascii="Arial" w:hAnsi="Arial" w:cs="Arial"/>
          <w:sz w:val="22"/>
          <w:szCs w:val="22"/>
          <w:lang w:val="ca-ES"/>
        </w:rPr>
        <w:t xml:space="preserve"> en Pedagogia per la UIB, on Imparteix docència en els Estudis de Grau d’Educació Infantil, en temes relacionades amb la metodologia de l’observació i </w:t>
      </w:r>
      <w:r w:rsidRPr="00E92134">
        <w:rPr>
          <w:rStyle w:val="A4"/>
          <w:rFonts w:ascii="Arial" w:hAnsi="Arial" w:cs="Arial"/>
          <w:sz w:val="22"/>
          <w:szCs w:val="22"/>
          <w:lang w:val="ca-ES"/>
        </w:rPr>
        <w:lastRenderedPageBreak/>
        <w:t>documentació; Estratègies d’intervenció educativa en la primera infància. Directora del *</w:t>
      </w:r>
      <w:proofErr w:type="spellStart"/>
      <w:r w:rsidRPr="00E92134">
        <w:rPr>
          <w:rStyle w:val="A4"/>
          <w:rFonts w:ascii="Arial" w:hAnsi="Arial" w:cs="Arial"/>
          <w:sz w:val="22"/>
          <w:szCs w:val="22"/>
          <w:lang w:val="ca-ES"/>
        </w:rPr>
        <w:t>Master</w:t>
      </w:r>
      <w:proofErr w:type="spellEnd"/>
      <w:r w:rsidRPr="00E92134">
        <w:rPr>
          <w:rStyle w:val="A4"/>
          <w:rFonts w:ascii="Arial" w:hAnsi="Arial" w:cs="Arial"/>
          <w:sz w:val="22"/>
          <w:szCs w:val="22"/>
          <w:lang w:val="ca-ES"/>
        </w:rPr>
        <w:t xml:space="preserve"> oficial de la UIB</w:t>
      </w:r>
      <w:r>
        <w:rPr>
          <w:rStyle w:val="A4"/>
          <w:rFonts w:ascii="Arial" w:hAnsi="Arial" w:cs="Arial"/>
          <w:sz w:val="22"/>
          <w:szCs w:val="22"/>
          <w:lang w:val="ca-ES"/>
        </w:rPr>
        <w:t>.</w:t>
      </w:r>
      <w:r w:rsidRPr="00E92134">
        <w:rPr>
          <w:rStyle w:val="A4"/>
          <w:rFonts w:ascii="Arial" w:hAnsi="Arial" w:cs="Arial"/>
          <w:sz w:val="22"/>
          <w:szCs w:val="22"/>
          <w:lang w:val="ca-ES"/>
        </w:rPr>
        <w:t xml:space="preserve"> </w:t>
      </w:r>
    </w:p>
    <w:p w:rsidR="00E92134" w:rsidRDefault="00E92134" w:rsidP="00E92134">
      <w:pPr>
        <w:autoSpaceDE w:val="0"/>
        <w:autoSpaceDN w:val="0"/>
        <w:adjustRightInd w:val="0"/>
        <w:spacing w:line="240" w:lineRule="auto"/>
        <w:rPr>
          <w:rFonts w:eastAsiaTheme="minorHAnsi"/>
          <w:color w:val="auto"/>
          <w:sz w:val="24"/>
          <w:szCs w:val="24"/>
          <w:lang w:val="es-ES" w:eastAsia="en-US"/>
        </w:rPr>
      </w:pPr>
    </w:p>
    <w:p w:rsidR="00E92134" w:rsidRPr="00E92134" w:rsidRDefault="00E92134" w:rsidP="00E92134">
      <w:pPr>
        <w:autoSpaceDE w:val="0"/>
        <w:autoSpaceDN w:val="0"/>
        <w:adjustRightInd w:val="0"/>
        <w:spacing w:line="240" w:lineRule="auto"/>
        <w:rPr>
          <w:rFonts w:eastAsiaTheme="minorHAnsi"/>
          <w:color w:val="auto"/>
          <w:sz w:val="24"/>
          <w:szCs w:val="24"/>
          <w:lang w:val="es-ES" w:eastAsia="en-US"/>
        </w:rPr>
      </w:pPr>
      <w:r w:rsidRPr="00E92134">
        <w:rPr>
          <w:rFonts w:eastAsiaTheme="minorHAnsi"/>
          <w:color w:val="auto"/>
          <w:sz w:val="24"/>
          <w:szCs w:val="24"/>
          <w:lang w:val="es-ES" w:eastAsia="en-US"/>
        </w:rPr>
        <w:t>A</w:t>
      </w:r>
      <w:r>
        <w:rPr>
          <w:rFonts w:eastAsiaTheme="minorHAnsi"/>
          <w:color w:val="auto"/>
          <w:sz w:val="24"/>
          <w:szCs w:val="24"/>
          <w:lang w:val="es-ES" w:eastAsia="en-US"/>
        </w:rPr>
        <w:t>lfredo Hoyuelos</w:t>
      </w:r>
      <w:r w:rsidRPr="00E92134">
        <w:rPr>
          <w:rFonts w:eastAsiaTheme="minorHAnsi"/>
          <w:color w:val="auto"/>
          <w:sz w:val="24"/>
          <w:szCs w:val="24"/>
          <w:lang w:val="es-ES" w:eastAsia="en-US"/>
        </w:rPr>
        <w:t xml:space="preserve">: </w:t>
      </w:r>
      <w:r w:rsidRPr="00E92134">
        <w:rPr>
          <w:rFonts w:eastAsiaTheme="minorHAnsi"/>
          <w:color w:val="auto"/>
          <w:szCs w:val="22"/>
          <w:lang w:val="es-ES" w:eastAsia="en-US"/>
        </w:rPr>
        <w:t xml:space="preserve">Dr. en Filosofía y Ciencias de la Educación. Tesis doctoral pensamiento y obra de Loris </w:t>
      </w:r>
      <w:proofErr w:type="spellStart"/>
      <w:r w:rsidRPr="00E92134">
        <w:rPr>
          <w:rFonts w:eastAsiaTheme="minorHAnsi"/>
          <w:color w:val="auto"/>
          <w:szCs w:val="22"/>
          <w:lang w:val="es-ES" w:eastAsia="en-US"/>
        </w:rPr>
        <w:t>Malaguzzi</w:t>
      </w:r>
      <w:proofErr w:type="spellEnd"/>
      <w:r w:rsidRPr="00E92134">
        <w:rPr>
          <w:rFonts w:eastAsiaTheme="minorHAnsi"/>
          <w:color w:val="auto"/>
          <w:szCs w:val="22"/>
          <w:lang w:val="es-ES" w:eastAsia="en-US"/>
        </w:rPr>
        <w:t xml:space="preserve">. Coordinador de Talleres de expresión de las escuelas infantiles municipales de Pamplona y es profesor de la UPN. Autor de libros de </w:t>
      </w:r>
      <w:proofErr w:type="spellStart"/>
      <w:r w:rsidRPr="00E92134">
        <w:rPr>
          <w:rFonts w:eastAsiaTheme="minorHAnsi"/>
          <w:color w:val="auto"/>
          <w:szCs w:val="22"/>
          <w:lang w:val="es-ES" w:eastAsia="en-US"/>
        </w:rPr>
        <w:t>pedagogía</w:t>
      </w:r>
      <w:proofErr w:type="gramStart"/>
      <w:r w:rsidRPr="00E92134">
        <w:rPr>
          <w:rFonts w:eastAsiaTheme="minorHAnsi"/>
          <w:color w:val="auto"/>
          <w:szCs w:val="22"/>
          <w:lang w:val="es-ES" w:eastAsia="en-US"/>
        </w:rPr>
        <w:t>,numerosos</w:t>
      </w:r>
      <w:proofErr w:type="spellEnd"/>
      <w:proofErr w:type="gramEnd"/>
      <w:r w:rsidRPr="00E92134">
        <w:rPr>
          <w:rFonts w:eastAsiaTheme="minorHAnsi"/>
          <w:color w:val="auto"/>
          <w:szCs w:val="22"/>
          <w:lang w:val="es-ES" w:eastAsia="en-US"/>
        </w:rPr>
        <w:t xml:space="preserve"> artículos pedagógicos y artísticos y realizador de documentales educativos</w:t>
      </w:r>
      <w:r w:rsidRPr="00E92134">
        <w:rPr>
          <w:rFonts w:eastAsiaTheme="minorHAnsi"/>
          <w:color w:val="auto"/>
          <w:sz w:val="24"/>
          <w:szCs w:val="24"/>
          <w:lang w:val="es-ES" w:eastAsia="en-US"/>
        </w:rPr>
        <w:t>.</w:t>
      </w:r>
    </w:p>
    <w:p w:rsidR="00E92134" w:rsidRDefault="00E92134" w:rsidP="0031027F">
      <w:pPr>
        <w:pStyle w:val="normal0"/>
        <w:spacing w:after="200"/>
        <w:contextualSpacing/>
        <w:rPr>
          <w:lang w:val="ca-ES"/>
        </w:rPr>
      </w:pPr>
    </w:p>
    <w:p w:rsidR="0031027F" w:rsidRPr="009C58BC" w:rsidRDefault="0031027F" w:rsidP="0031027F">
      <w:pPr>
        <w:pStyle w:val="normal0"/>
        <w:spacing w:after="200"/>
        <w:contextualSpacing/>
        <w:rPr>
          <w:lang w:val="ca-ES"/>
        </w:rPr>
      </w:pPr>
      <w:r w:rsidRPr="009C58BC">
        <w:rPr>
          <w:lang w:val="ca-ES"/>
        </w:rPr>
        <w:t>Hi haurà un seguiment a to</w:t>
      </w:r>
      <w:r w:rsidR="00C40C6D">
        <w:rPr>
          <w:lang w:val="ca-ES"/>
        </w:rPr>
        <w:t>tes les sessions</w:t>
      </w:r>
      <w:r w:rsidRPr="009C58BC">
        <w:rPr>
          <w:lang w:val="ca-ES"/>
        </w:rPr>
        <w:t xml:space="preserve">, per tal de </w:t>
      </w:r>
      <w:proofErr w:type="spellStart"/>
      <w:r w:rsidRPr="009C58BC">
        <w:rPr>
          <w:lang w:val="ca-ES"/>
        </w:rPr>
        <w:t>tutoritzar</w:t>
      </w:r>
      <w:proofErr w:type="spellEnd"/>
      <w:r w:rsidRPr="009C58BC">
        <w:rPr>
          <w:lang w:val="ca-ES"/>
        </w:rPr>
        <w:t xml:space="preserve"> a cada persona i al grup.</w:t>
      </w:r>
    </w:p>
    <w:p w:rsidR="00212F43" w:rsidRDefault="00212F43" w:rsidP="00212F43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b/>
        </w:rPr>
        <w:t xml:space="preserve">CALENDARI: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22 OCTUBRE, 12 NOVEMBRE, 3 DESEMBRE, 28 GENER, 25 FEBRER, 25 MARÇ, 22 ABRIL, 20 MAIG i 17 JUNY</w:t>
      </w:r>
    </w:p>
    <w:p w:rsidR="0031027F" w:rsidRPr="009C58BC" w:rsidRDefault="0031027F" w:rsidP="00824388">
      <w:pPr>
        <w:pStyle w:val="normal0"/>
        <w:spacing w:after="200"/>
        <w:contextualSpacing/>
        <w:rPr>
          <w:b/>
          <w:lang w:val="ca-ES"/>
        </w:rPr>
      </w:pPr>
    </w:p>
    <w:p w:rsidR="0031027F" w:rsidRPr="009C58BC" w:rsidRDefault="00E279FF" w:rsidP="0031027F">
      <w:pPr>
        <w:pStyle w:val="normal0"/>
        <w:spacing w:after="200"/>
        <w:rPr>
          <w:lang w:val="ca-ES"/>
        </w:rPr>
      </w:pPr>
      <w:r w:rsidRPr="009C58BC">
        <w:rPr>
          <w:b/>
          <w:lang w:val="ca-ES"/>
        </w:rPr>
        <w:t>TOTAL</w:t>
      </w:r>
      <w:r w:rsidRPr="009C58BC">
        <w:rPr>
          <w:lang w:val="ca-ES"/>
        </w:rPr>
        <w:t>: 72h presencials</w:t>
      </w:r>
      <w:r w:rsidR="0031027F" w:rsidRPr="009C58BC">
        <w:rPr>
          <w:b/>
          <w:lang w:val="ca-ES"/>
        </w:rPr>
        <w:t xml:space="preserve">  Certificat:</w:t>
      </w:r>
      <w:r w:rsidR="0031027F" w:rsidRPr="009C58BC">
        <w:rPr>
          <w:lang w:val="ca-ES"/>
        </w:rPr>
        <w:t xml:space="preserve"> caldrà assistir a un 80% del curs.</w:t>
      </w:r>
    </w:p>
    <w:p w:rsidR="00E92134" w:rsidRPr="00E92134" w:rsidRDefault="00E279FF" w:rsidP="00E92134">
      <w:pPr>
        <w:pStyle w:val="normal0"/>
        <w:spacing w:after="200"/>
        <w:rPr>
          <w:lang w:val="ca-ES"/>
        </w:rPr>
      </w:pPr>
      <w:r w:rsidRPr="009C58BC">
        <w:rPr>
          <w:b/>
          <w:lang w:val="ca-ES"/>
        </w:rPr>
        <w:t>Preu:</w:t>
      </w:r>
      <w:r w:rsidRPr="009C58BC">
        <w:rPr>
          <w:lang w:val="ca-ES"/>
        </w:rPr>
        <w:t xml:space="preserve"> 90 euros al mes i  60 matrícula</w:t>
      </w:r>
      <w:r w:rsidR="00351DCA">
        <w:rPr>
          <w:lang w:val="ca-ES"/>
        </w:rPr>
        <w:t>, per reserva de plaça. 4</w:t>
      </w:r>
      <w:r w:rsidR="00B44B88">
        <w:rPr>
          <w:lang w:val="ca-ES"/>
        </w:rPr>
        <w:t>0 si es formalitza abans del 15 de setembre.</w:t>
      </w:r>
      <w:r w:rsidR="00E92134" w:rsidRPr="00E92134">
        <w:rPr>
          <w:b/>
          <w:lang w:val="ca-ES"/>
        </w:rPr>
        <w:t xml:space="preserve"> </w:t>
      </w:r>
      <w:r w:rsidR="00E92134">
        <w:rPr>
          <w:b/>
          <w:lang w:val="ca-ES"/>
        </w:rPr>
        <w:t>Nº</w:t>
      </w:r>
      <w:r w:rsidR="00E92134" w:rsidRPr="009C58BC">
        <w:rPr>
          <w:b/>
          <w:lang w:val="ca-ES"/>
        </w:rPr>
        <w:t xml:space="preserve"> de compte</w:t>
      </w:r>
      <w:r w:rsidR="00E92134" w:rsidRPr="009C58BC">
        <w:rPr>
          <w:lang w:val="ca-ES"/>
        </w:rPr>
        <w:t>: ES18 2100 0125 7002 0047 4247</w:t>
      </w:r>
    </w:p>
    <w:p w:rsidR="00E92134" w:rsidRDefault="0031027F" w:rsidP="00E279FF">
      <w:pPr>
        <w:pStyle w:val="normal0"/>
        <w:spacing w:after="200"/>
        <w:rPr>
          <w:b/>
          <w:lang w:val="ca-ES"/>
        </w:rPr>
      </w:pPr>
      <w:r w:rsidRPr="009C58BC">
        <w:rPr>
          <w:b/>
          <w:lang w:val="ca-ES"/>
        </w:rPr>
        <w:t>Més informació</w:t>
      </w:r>
      <w:r w:rsidRPr="009C58BC">
        <w:rPr>
          <w:lang w:val="ca-ES"/>
        </w:rPr>
        <w:t xml:space="preserve">: web de </w:t>
      </w:r>
      <w:proofErr w:type="spellStart"/>
      <w:r w:rsidRPr="009C58BC">
        <w:rPr>
          <w:lang w:val="ca-ES"/>
        </w:rPr>
        <w:t>silvia.palou</w:t>
      </w:r>
      <w:proofErr w:type="spellEnd"/>
      <w:r w:rsidRPr="009C58BC">
        <w:rPr>
          <w:lang w:val="ca-ES"/>
        </w:rPr>
        <w:t xml:space="preserve"> o </w:t>
      </w:r>
      <w:proofErr w:type="spellStart"/>
      <w:r w:rsidRPr="009C58BC">
        <w:rPr>
          <w:lang w:val="ca-ES"/>
        </w:rPr>
        <w:t>facebook</w:t>
      </w:r>
      <w:proofErr w:type="spellEnd"/>
      <w:r w:rsidRPr="009C58BC">
        <w:rPr>
          <w:lang w:val="ca-ES"/>
        </w:rPr>
        <w:t xml:space="preserve"> 3Sentits</w:t>
      </w:r>
    </w:p>
    <w:p w:rsidR="00E279FF" w:rsidRPr="009C58BC" w:rsidRDefault="00E279FF" w:rsidP="00E279FF">
      <w:pPr>
        <w:pStyle w:val="normal0"/>
        <w:spacing w:after="200"/>
        <w:rPr>
          <w:lang w:val="ca-ES"/>
        </w:rPr>
      </w:pPr>
      <w:r w:rsidRPr="009C58BC">
        <w:rPr>
          <w:b/>
          <w:lang w:val="ca-ES"/>
        </w:rPr>
        <w:t>Subscripció</w:t>
      </w:r>
      <w:r w:rsidRPr="009C58BC">
        <w:rPr>
          <w:lang w:val="ca-ES"/>
        </w:rPr>
        <w:t>:</w:t>
      </w:r>
      <w:r w:rsidR="00E26E4B" w:rsidRPr="009C58BC">
        <w:rPr>
          <w:lang w:val="ca-ES"/>
        </w:rPr>
        <w:t xml:space="preserve"> </w:t>
      </w:r>
      <w:proofErr w:type="spellStart"/>
      <w:r w:rsidR="00E26E4B" w:rsidRPr="009C58BC">
        <w:rPr>
          <w:lang w:val="ca-ES"/>
        </w:rPr>
        <w:t>telf</w:t>
      </w:r>
      <w:proofErr w:type="spellEnd"/>
      <w:r w:rsidR="00E26E4B" w:rsidRPr="009C58BC">
        <w:rPr>
          <w:lang w:val="ca-ES"/>
        </w:rPr>
        <w:t xml:space="preserve"> 686846144 o correu : silviapalou3sentits@gmail.com.</w:t>
      </w:r>
      <w:r w:rsidR="00DC7FAA" w:rsidRPr="009C58BC">
        <w:rPr>
          <w:lang w:val="ca-ES"/>
        </w:rPr>
        <w:t xml:space="preserve"> </w:t>
      </w:r>
    </w:p>
    <w:p w:rsidR="00E279FF" w:rsidRPr="009C58BC" w:rsidRDefault="00E279FF" w:rsidP="00E279FF">
      <w:pPr>
        <w:pStyle w:val="normal0"/>
        <w:spacing w:after="200"/>
        <w:rPr>
          <w:lang w:val="ca-ES"/>
        </w:rPr>
      </w:pPr>
    </w:p>
    <w:p w:rsidR="001C15F1" w:rsidRPr="009C58BC" w:rsidRDefault="001C15F1"/>
    <w:sectPr w:rsidR="001C15F1" w:rsidRPr="009C58BC" w:rsidSect="0092021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ITC Officina Sans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fficinaSans-Book">
    <w:altName w:val="ITC Officina Sans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A52F9"/>
    <w:multiLevelType w:val="multilevel"/>
    <w:tmpl w:val="DFEAA85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38AD7D28"/>
    <w:multiLevelType w:val="hybridMultilevel"/>
    <w:tmpl w:val="17961E1C"/>
    <w:lvl w:ilvl="0" w:tplc="AACC039E">
      <w:numFmt w:val="bullet"/>
      <w:lvlText w:val="-"/>
      <w:lvlJc w:val="left"/>
      <w:pPr>
        <w:ind w:left="405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279FF"/>
    <w:rsid w:val="000D3A2B"/>
    <w:rsid w:val="00141790"/>
    <w:rsid w:val="001920A8"/>
    <w:rsid w:val="001A6491"/>
    <w:rsid w:val="001C15F1"/>
    <w:rsid w:val="00212F43"/>
    <w:rsid w:val="002976F2"/>
    <w:rsid w:val="002B7A38"/>
    <w:rsid w:val="002B7EAF"/>
    <w:rsid w:val="002C5067"/>
    <w:rsid w:val="0031027F"/>
    <w:rsid w:val="003502E4"/>
    <w:rsid w:val="00351DCA"/>
    <w:rsid w:val="00396B69"/>
    <w:rsid w:val="003E44B0"/>
    <w:rsid w:val="004C1865"/>
    <w:rsid w:val="004D5CFC"/>
    <w:rsid w:val="005A650B"/>
    <w:rsid w:val="005D01D1"/>
    <w:rsid w:val="007244BA"/>
    <w:rsid w:val="0072563F"/>
    <w:rsid w:val="00745084"/>
    <w:rsid w:val="007A5457"/>
    <w:rsid w:val="007C576B"/>
    <w:rsid w:val="007D398E"/>
    <w:rsid w:val="00801EA8"/>
    <w:rsid w:val="00824388"/>
    <w:rsid w:val="00882C52"/>
    <w:rsid w:val="008A2043"/>
    <w:rsid w:val="00920211"/>
    <w:rsid w:val="009B2A46"/>
    <w:rsid w:val="009C58BC"/>
    <w:rsid w:val="00A3201F"/>
    <w:rsid w:val="00A77F4C"/>
    <w:rsid w:val="00B314A4"/>
    <w:rsid w:val="00B3461A"/>
    <w:rsid w:val="00B44B88"/>
    <w:rsid w:val="00C40C6D"/>
    <w:rsid w:val="00D10C09"/>
    <w:rsid w:val="00D415A9"/>
    <w:rsid w:val="00DC7FAA"/>
    <w:rsid w:val="00DE1BEC"/>
    <w:rsid w:val="00DE564F"/>
    <w:rsid w:val="00E26E4B"/>
    <w:rsid w:val="00E279FF"/>
    <w:rsid w:val="00E637E5"/>
    <w:rsid w:val="00E705CD"/>
    <w:rsid w:val="00E8021D"/>
    <w:rsid w:val="00E85B15"/>
    <w:rsid w:val="00E92134"/>
    <w:rsid w:val="00ED5732"/>
    <w:rsid w:val="00EE72DD"/>
    <w:rsid w:val="00F41982"/>
    <w:rsid w:val="00FD6A6B"/>
    <w:rsid w:val="00FF0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4A4"/>
    <w:pPr>
      <w:spacing w:after="0"/>
    </w:pPr>
    <w:rPr>
      <w:rFonts w:ascii="Arial" w:eastAsia="Arial" w:hAnsi="Arial" w:cs="Arial"/>
      <w:color w:val="000000"/>
      <w:szCs w:val="20"/>
      <w:lang w:val="ca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E279FF"/>
    <w:pPr>
      <w:spacing w:after="0"/>
    </w:pPr>
    <w:rPr>
      <w:rFonts w:ascii="Arial" w:eastAsia="Arial" w:hAnsi="Arial" w:cs="Arial"/>
      <w:color w:val="000000"/>
      <w:szCs w:val="20"/>
      <w:lang w:eastAsia="es-ES"/>
    </w:rPr>
  </w:style>
  <w:style w:type="paragraph" w:customStyle="1" w:styleId="asier">
    <w:name w:val="asier"/>
    <w:basedOn w:val="Normal"/>
    <w:rsid w:val="00B31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14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4A4"/>
    <w:rPr>
      <w:rFonts w:ascii="Tahoma" w:eastAsia="Arial" w:hAnsi="Tahoma" w:cs="Tahoma"/>
      <w:color w:val="000000"/>
      <w:sz w:val="16"/>
      <w:szCs w:val="16"/>
      <w:lang w:eastAsia="es-ES"/>
    </w:rPr>
  </w:style>
  <w:style w:type="paragraph" w:customStyle="1" w:styleId="Pa1">
    <w:name w:val="Pa1"/>
    <w:basedOn w:val="Normal"/>
    <w:next w:val="Normal"/>
    <w:uiPriority w:val="99"/>
    <w:rsid w:val="00E92134"/>
    <w:pPr>
      <w:autoSpaceDE w:val="0"/>
      <w:autoSpaceDN w:val="0"/>
      <w:adjustRightInd w:val="0"/>
      <w:spacing w:line="241" w:lineRule="atLeast"/>
    </w:pPr>
    <w:rPr>
      <w:rFonts w:ascii="ITC Officina Sans Book" w:eastAsiaTheme="minorHAnsi" w:hAnsi="ITC Officina Sans Book" w:cstheme="minorBidi"/>
      <w:color w:val="auto"/>
      <w:sz w:val="24"/>
      <w:szCs w:val="24"/>
      <w:lang w:val="es-ES" w:eastAsia="en-US"/>
    </w:rPr>
  </w:style>
  <w:style w:type="character" w:customStyle="1" w:styleId="A4">
    <w:name w:val="A4"/>
    <w:uiPriority w:val="99"/>
    <w:rsid w:val="00E92134"/>
    <w:rPr>
      <w:rFonts w:ascii="ITC Officina Sans Book" w:hAnsi="ITC Officina Sans Book" w:cs="ITC Officina Sans Book" w:hint="default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4A4"/>
    <w:pPr>
      <w:spacing w:after="0"/>
    </w:pPr>
    <w:rPr>
      <w:rFonts w:ascii="Arial" w:eastAsia="Arial" w:hAnsi="Arial" w:cs="Arial"/>
      <w:color w:val="000000"/>
      <w:szCs w:val="20"/>
      <w:lang w:val="ca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E279FF"/>
    <w:pPr>
      <w:spacing w:after="0"/>
    </w:pPr>
    <w:rPr>
      <w:rFonts w:ascii="Arial" w:eastAsia="Arial" w:hAnsi="Arial" w:cs="Arial"/>
      <w:color w:val="000000"/>
      <w:szCs w:val="20"/>
      <w:lang w:eastAsia="es-ES"/>
    </w:rPr>
  </w:style>
  <w:style w:type="paragraph" w:customStyle="1" w:styleId="asier">
    <w:name w:val="asier"/>
    <w:basedOn w:val="Normal"/>
    <w:rsid w:val="00B31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14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4A4"/>
    <w:rPr>
      <w:rFonts w:ascii="Tahoma" w:eastAsia="Arial" w:hAnsi="Tahoma" w:cs="Tahoma"/>
      <w:color w:val="000000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4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1089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7068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Centor</cp:lastModifiedBy>
  <cp:revision>3</cp:revision>
  <dcterms:created xsi:type="dcterms:W3CDTF">2016-09-21T06:16:00Z</dcterms:created>
  <dcterms:modified xsi:type="dcterms:W3CDTF">2016-09-22T14:38:00Z</dcterms:modified>
</cp:coreProperties>
</file>